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BB1" w:rsidRPr="004D3E4D" w:rsidRDefault="00712BB1" w:rsidP="00712BB1">
      <w:pPr>
        <w:jc w:val="center"/>
        <w:rPr>
          <w:rStyle w:val="aff6"/>
          <w:rFonts w:cs="Times New Roman"/>
          <w:b/>
        </w:rPr>
      </w:pPr>
      <w:r w:rsidRPr="004D3E4D">
        <w:rPr>
          <w:rStyle w:val="aff6"/>
          <w:rFonts w:cs="Times New Roman"/>
          <w:b/>
        </w:rPr>
        <w:t>ДОГОВОР ПОДРЯДА</w:t>
      </w:r>
    </w:p>
    <w:p w:rsidR="00712BB1" w:rsidRPr="004D3E4D" w:rsidRDefault="00712BB1" w:rsidP="00712BB1">
      <w:pPr>
        <w:rPr>
          <w:rFonts w:cs="Times New Roman"/>
          <w:b/>
        </w:rPr>
      </w:pPr>
    </w:p>
    <w:p w:rsidR="00712BB1" w:rsidRPr="004D3E4D" w:rsidRDefault="00712BB1" w:rsidP="00712BB1">
      <w:pPr>
        <w:tabs>
          <w:tab w:val="left" w:pos="6946"/>
        </w:tabs>
        <w:rPr>
          <w:rFonts w:cs="Times New Roman"/>
          <w:b/>
        </w:rPr>
      </w:pPr>
      <w:r w:rsidRPr="004D3E4D">
        <w:rPr>
          <w:rFonts w:cs="Times New Roman"/>
          <w:b/>
        </w:rPr>
        <w:t>г. Москва</w:t>
      </w:r>
      <w:r w:rsidRPr="004D3E4D">
        <w:rPr>
          <w:rFonts w:cs="Times New Roman"/>
          <w:b/>
        </w:rPr>
        <w:tab/>
        <w:t>«___» _____________ 201__ г.</w:t>
      </w:r>
    </w:p>
    <w:p w:rsidR="00712BB1" w:rsidRPr="004D3E4D" w:rsidRDefault="00712BB1" w:rsidP="00712BB1">
      <w:pPr>
        <w:pStyle w:val="Parties"/>
        <w:numPr>
          <w:ilvl w:val="0"/>
          <w:numId w:val="0"/>
        </w:numPr>
        <w:spacing w:before="0" w:after="0"/>
        <w:rPr>
          <w:lang w:val="ru-RU"/>
        </w:rPr>
      </w:pPr>
    </w:p>
    <w:p w:rsidR="00712BB1" w:rsidRPr="004D3E4D" w:rsidRDefault="00712BB1" w:rsidP="00712BB1">
      <w:pPr>
        <w:pStyle w:val="Parties"/>
        <w:numPr>
          <w:ilvl w:val="0"/>
          <w:numId w:val="0"/>
        </w:numPr>
        <w:spacing w:before="0" w:after="0"/>
        <w:rPr>
          <w:lang w:val="ru-RU"/>
        </w:rPr>
      </w:pPr>
      <w:r w:rsidRPr="004D3E4D">
        <w:rPr>
          <w:b/>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4D3E4D">
        <w:rPr>
          <w:lang w:val="ru-RU"/>
        </w:rPr>
        <w:t>»</w:t>
      </w:r>
      <w:r w:rsidRPr="004D3E4D">
        <w:rPr>
          <w:b/>
          <w:lang w:val="ru-RU"/>
        </w:rPr>
        <w:t>)»</w:t>
      </w:r>
      <w:r w:rsidRPr="004D3E4D">
        <w:rPr>
          <w:lang w:val="ru-RU"/>
        </w:rPr>
        <w:t xml:space="preserve">, </w:t>
      </w:r>
      <w:r w:rsidRPr="004D3E4D">
        <w:rPr>
          <w:spacing w:val="4"/>
          <w:lang w:val="ru-RU"/>
        </w:rPr>
        <w:t xml:space="preserve">юридическое лицо, зарегистрированное в соответствии с законодательством Российской Федерации, в лице </w:t>
      </w:r>
      <w:r w:rsidRPr="004D3E4D">
        <w:rPr>
          <w:b/>
          <w:i/>
          <w:szCs w:val="24"/>
          <w:lang w:val="ru-RU"/>
        </w:rPr>
        <w:t>[</w:t>
      </w:r>
      <w:permStart w:id="1370047040" w:edGrp="everyone"/>
      <w:r w:rsidRPr="004D3E4D">
        <w:rPr>
          <w:b/>
          <w:i/>
          <w:szCs w:val="24"/>
          <w:lang w:val="ru-RU"/>
        </w:rPr>
        <w:t>ДОЛЖНОСТЬ</w:t>
      </w:r>
      <w:permEnd w:id="1370047040"/>
      <w:r w:rsidRPr="004D3E4D">
        <w:rPr>
          <w:b/>
          <w:i/>
          <w:szCs w:val="24"/>
          <w:lang w:val="ru-RU"/>
        </w:rPr>
        <w:t>] [ФИО]</w:t>
      </w:r>
      <w:r w:rsidRPr="004D3E4D">
        <w:rPr>
          <w:spacing w:val="4"/>
          <w:lang w:val="ru-RU"/>
        </w:rPr>
        <w:t xml:space="preserve">, действующего на основании </w:t>
      </w:r>
      <w:permStart w:id="896930100" w:edGrp="everyone"/>
      <w:r w:rsidRPr="004D3E4D">
        <w:rPr>
          <w:rFonts w:eastAsia="Times New Roman"/>
          <w:b/>
          <w:lang w:val="ru-RU"/>
        </w:rPr>
        <w:t>_____________</w:t>
      </w:r>
      <w:permEnd w:id="896930100"/>
      <w:r w:rsidRPr="004D3E4D">
        <w:rPr>
          <w:spacing w:val="4"/>
          <w:lang w:val="ru-RU"/>
        </w:rPr>
        <w:t>, именуемое в дальнейшем</w:t>
      </w:r>
      <w:r w:rsidRPr="004D3E4D">
        <w:rPr>
          <w:lang w:val="ru-RU"/>
        </w:rPr>
        <w:t xml:space="preserve"> </w:t>
      </w:r>
      <w:r w:rsidRPr="004D3E4D">
        <w:rPr>
          <w:b/>
          <w:lang w:val="ru-RU"/>
        </w:rPr>
        <w:t>«Заказчик»</w:t>
      </w:r>
      <w:r w:rsidRPr="004D3E4D">
        <w:rPr>
          <w:lang w:val="ru-RU"/>
        </w:rPr>
        <w:t>, и</w:t>
      </w:r>
      <w:r w:rsidRPr="004D3E4D">
        <w:rPr>
          <w:lang w:val="ru-RU"/>
        </w:rPr>
        <w:tab/>
      </w:r>
    </w:p>
    <w:p w:rsidR="00712BB1" w:rsidRPr="004D3E4D" w:rsidRDefault="00712BB1" w:rsidP="00712BB1">
      <w:pPr>
        <w:pStyle w:val="Parties"/>
        <w:numPr>
          <w:ilvl w:val="0"/>
          <w:numId w:val="0"/>
        </w:numPr>
        <w:spacing w:before="0" w:after="0"/>
        <w:rPr>
          <w:lang w:val="ru-RU"/>
        </w:rPr>
      </w:pPr>
      <w:permStart w:id="1060910975" w:edGrp="everyone"/>
      <w:r w:rsidRPr="004D3E4D">
        <w:rPr>
          <w:rFonts w:eastAsia="Times New Roman"/>
          <w:b/>
          <w:lang w:val="ru-RU"/>
        </w:rPr>
        <w:t>_____________</w:t>
      </w:r>
      <w:r w:rsidRPr="004D3E4D">
        <w:rPr>
          <w:b/>
          <w:lang w:val="ru-RU"/>
        </w:rPr>
        <w:t>,</w:t>
      </w:r>
      <w:r w:rsidRPr="004D3E4D">
        <w:rPr>
          <w:lang w:val="ru-RU"/>
        </w:rPr>
        <w:t xml:space="preserve"> </w:t>
      </w:r>
      <w:permEnd w:id="1060910975"/>
      <w:r w:rsidRPr="004D3E4D">
        <w:rPr>
          <w:lang w:val="ru-RU"/>
        </w:rPr>
        <w:t xml:space="preserve">юридическое лицо, зарегистрированное в соответствии с законодательством Российской Федерации, в лице </w:t>
      </w:r>
      <w:r w:rsidRPr="004D3E4D">
        <w:rPr>
          <w:rFonts w:eastAsia="Times New Roman"/>
          <w:b/>
          <w:lang w:val="ru-RU"/>
        </w:rPr>
        <w:t>_____________</w:t>
      </w:r>
      <w:r w:rsidRPr="004D3E4D">
        <w:rPr>
          <w:lang w:val="ru-RU"/>
        </w:rPr>
        <w:t xml:space="preserve">, действующего на основании </w:t>
      </w:r>
      <w:permStart w:id="755442891" w:edGrp="everyone"/>
      <w:r w:rsidRPr="004D3E4D">
        <w:rPr>
          <w:rFonts w:eastAsia="Times New Roman"/>
          <w:b/>
          <w:lang w:val="ru-RU"/>
        </w:rPr>
        <w:t>_____________</w:t>
      </w:r>
      <w:permEnd w:id="755442891"/>
      <w:r w:rsidRPr="004D3E4D">
        <w:rPr>
          <w:rFonts w:eastAsia="Times New Roman"/>
          <w:b/>
          <w:lang w:val="ru-RU"/>
        </w:rPr>
        <w:t>,</w:t>
      </w:r>
      <w:r w:rsidRPr="004D3E4D">
        <w:rPr>
          <w:lang w:val="ru-RU"/>
        </w:rPr>
        <w:t xml:space="preserve"> именуемое в дальнейшем «</w:t>
      </w:r>
      <w:r w:rsidRPr="004D3E4D">
        <w:rPr>
          <w:b/>
          <w:lang w:val="ru-RU"/>
        </w:rPr>
        <w:t>Подрядчик</w:t>
      </w:r>
      <w:r w:rsidRPr="004D3E4D">
        <w:rPr>
          <w:lang w:val="ru-RU"/>
        </w:rPr>
        <w:t>»,</w:t>
      </w:r>
      <w:r w:rsidRPr="004D3E4D">
        <w:rPr>
          <w:lang w:val="ru-RU"/>
        </w:rPr>
        <w:tab/>
      </w:r>
    </w:p>
    <w:p w:rsidR="00712BB1" w:rsidRPr="004D3E4D" w:rsidRDefault="00712BB1" w:rsidP="00712BB1">
      <w:pPr>
        <w:pStyle w:val="BodyText1"/>
        <w:spacing w:before="0" w:after="0"/>
        <w:rPr>
          <w:lang w:val="ru-RU"/>
        </w:rPr>
      </w:pPr>
      <w:r w:rsidRPr="004D3E4D">
        <w:rPr>
          <w:lang w:val="ru-RU"/>
        </w:rPr>
        <w:t>далее именуемые «</w:t>
      </w:r>
      <w:r w:rsidRPr="004D3E4D">
        <w:rPr>
          <w:b/>
          <w:lang w:val="ru-RU"/>
        </w:rPr>
        <w:t>Стороны</w:t>
      </w:r>
      <w:r w:rsidRPr="004D3E4D">
        <w:rPr>
          <w:lang w:val="ru-RU"/>
        </w:rPr>
        <w:t>», и «</w:t>
      </w:r>
      <w:r w:rsidRPr="004D3E4D">
        <w:rPr>
          <w:b/>
          <w:lang w:val="ru-RU"/>
        </w:rPr>
        <w:t>Сторона</w:t>
      </w:r>
      <w:r w:rsidRPr="004D3E4D">
        <w:rPr>
          <w:lang w:val="ru-RU"/>
        </w:rPr>
        <w:t xml:space="preserve">» означает одну из них, заключили настоящий Договор подряда </w:t>
      </w:r>
      <w:r w:rsidR="00DC4137" w:rsidRPr="00DC4137">
        <w:rPr>
          <w:lang w:val="ru-RU"/>
        </w:rPr>
        <w:t>(</w:t>
      </w:r>
      <w:r w:rsidR="00DC4137">
        <w:rPr>
          <w:lang w:val="ru-RU"/>
        </w:rPr>
        <w:t>далее – Договор)</w:t>
      </w:r>
      <w:r w:rsidRPr="00DC4137">
        <w:rPr>
          <w:lang w:val="ru-RU"/>
        </w:rPr>
        <w:t xml:space="preserve"> </w:t>
      </w:r>
      <w:r w:rsidRPr="004D3E4D">
        <w:rPr>
          <w:lang w:val="ru-RU"/>
        </w:rPr>
        <w:t>о нижеследующем:</w:t>
      </w:r>
      <w:r w:rsidRPr="004D3E4D">
        <w:rPr>
          <w:lang w:val="ru-RU"/>
        </w:rPr>
        <w:tab/>
      </w:r>
    </w:p>
    <w:p w:rsidR="00712BB1" w:rsidRPr="004D3E4D" w:rsidRDefault="00712BB1" w:rsidP="00712BB1">
      <w:pPr>
        <w:pStyle w:val="10"/>
      </w:pPr>
      <w:bookmarkStart w:id="0" w:name="_Toc332296416"/>
      <w:r w:rsidRPr="004D3E4D">
        <w:t>ТЕРМИНЫ И ТОЛКОВАНИЕ</w:t>
      </w:r>
      <w:bookmarkEnd w:id="0"/>
    </w:p>
    <w:p w:rsidR="00712BB1" w:rsidRPr="004D3E4D" w:rsidRDefault="00712BB1" w:rsidP="00712BB1">
      <w:pPr>
        <w:pStyle w:val="20"/>
        <w:ind w:left="426" w:hanging="426"/>
      </w:pPr>
      <w:bookmarkStart w:id="1" w:name="_Ref375053581"/>
      <w:r w:rsidRPr="004D3E4D">
        <w:t>Если из контекста не следует иное, термины, употребленные в настоящем Договоре с заглавной буквы, имеют следующие значения:</w:t>
      </w:r>
      <w:bookmarkEnd w:id="1"/>
      <w:r w:rsidRPr="004D3E4D">
        <w:tab/>
      </w:r>
    </w:p>
    <w:p w:rsidR="00712BB1" w:rsidRPr="004D3E4D" w:rsidRDefault="00712BB1" w:rsidP="00712BB1">
      <w:pPr>
        <w:pStyle w:val="210"/>
        <w:spacing w:before="0" w:after="0"/>
        <w:ind w:left="0"/>
        <w:rPr>
          <w:lang w:val="ru-RU"/>
        </w:rPr>
      </w:pPr>
      <w:r w:rsidRPr="004D3E4D">
        <w:rPr>
          <w:lang w:val="ru-RU"/>
        </w:rPr>
        <w:t>«</w:t>
      </w:r>
      <w:r w:rsidRPr="004D3E4D">
        <w:rPr>
          <w:b/>
          <w:lang w:val="ru-RU"/>
        </w:rPr>
        <w:t>Акт передачи Объекта</w:t>
      </w:r>
      <w:r w:rsidRPr="004D3E4D">
        <w:rPr>
          <w:lang w:val="ru-RU"/>
        </w:rPr>
        <w:t xml:space="preserve">» означает документ, подтверждающий передачу Заказчиком и принятие Подрядчиком Объекта для производства Работ, подписываемый Сторонами по форме, приведенной в </w:t>
      </w:r>
      <w:permStart w:id="1069357542" w:edGrp="everyone"/>
      <w:r w:rsidRPr="004D3E4D">
        <w:rPr>
          <w:lang w:val="ru-RU"/>
        </w:rPr>
        <w:t xml:space="preserve">Приложении 4 </w:t>
      </w:r>
      <w:permEnd w:id="1069357542"/>
      <w:r w:rsidRPr="004D3E4D">
        <w:rPr>
          <w:lang w:val="ru-RU"/>
        </w:rPr>
        <w:t>к Договору;</w:t>
      </w:r>
    </w:p>
    <w:p w:rsidR="00712BB1" w:rsidRDefault="00712BB1" w:rsidP="00712BB1">
      <w:pPr>
        <w:pStyle w:val="210"/>
        <w:spacing w:before="0" w:after="0"/>
        <w:ind w:left="0"/>
        <w:rPr>
          <w:lang w:val="ru-RU"/>
        </w:rPr>
      </w:pPr>
      <w:r w:rsidRPr="004D3E4D">
        <w:rPr>
          <w:lang w:val="ru-RU"/>
        </w:rPr>
        <w:t>«</w:t>
      </w:r>
      <w:r w:rsidRPr="004D3E4D">
        <w:rPr>
          <w:b/>
          <w:lang w:val="ru-RU"/>
        </w:rPr>
        <w:t>Акт о приемке выполненных работ</w:t>
      </w:r>
      <w:r w:rsidRPr="004D3E4D">
        <w:rPr>
          <w:lang w:val="ru-RU"/>
        </w:rPr>
        <w:t>» или «</w:t>
      </w:r>
      <w:r w:rsidRPr="004D3E4D">
        <w:rPr>
          <w:b/>
          <w:lang w:val="ru-RU"/>
        </w:rPr>
        <w:t>КС-2</w:t>
      </w:r>
      <w:r w:rsidRPr="004D3E4D">
        <w:rPr>
          <w:lang w:val="ru-RU"/>
        </w:rPr>
        <w:t>» означает акт о приемке выполненных работ, составленный на основе унифицированной формы, утвержденной Постановлением Госкомстата РФ от 11 ноября 1999 г. № 100, котор</w:t>
      </w:r>
      <w:r w:rsidR="00DC4137">
        <w:rPr>
          <w:lang w:val="ru-RU"/>
        </w:rPr>
        <w:t>ый</w:t>
      </w:r>
      <w:r w:rsidRPr="004D3E4D">
        <w:rPr>
          <w:lang w:val="ru-RU"/>
        </w:rPr>
        <w:t xml:space="preserve"> Стороны используют для отражения объемов выполненных Работ за соответствующий период  и их стоимости по настоящему Договору;</w:t>
      </w:r>
    </w:p>
    <w:p w:rsidR="0020176F" w:rsidRPr="0020176F" w:rsidRDefault="0020176F" w:rsidP="0020176F">
      <w:pPr>
        <w:rPr>
          <w:rFonts w:eastAsia="Times New Roman" w:cs="Times New Roman"/>
          <w:szCs w:val="24"/>
        </w:rPr>
      </w:pPr>
      <w:r w:rsidRPr="0020176F">
        <w:rPr>
          <w:rFonts w:eastAsia="Times New Roman" w:cs="Times New Roman"/>
          <w:szCs w:val="24"/>
        </w:rPr>
        <w:t>«</w:t>
      </w:r>
      <w:r w:rsidRPr="0020176F">
        <w:rPr>
          <w:rFonts w:eastAsia="Times New Roman" w:cs="Times New Roman"/>
          <w:b/>
          <w:szCs w:val="24"/>
        </w:rPr>
        <w:t>Гарантийное удержание</w:t>
      </w:r>
      <w:r w:rsidRPr="0020176F">
        <w:rPr>
          <w:rFonts w:eastAsia="Times New Roman" w:cs="Times New Roman"/>
          <w:szCs w:val="24"/>
        </w:rPr>
        <w:t xml:space="preserve">» 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 </w:t>
      </w:r>
    </w:p>
    <w:p w:rsidR="0020176F" w:rsidRPr="004D3E4D" w:rsidRDefault="0020176F" w:rsidP="00712BB1">
      <w:pPr>
        <w:pStyle w:val="210"/>
        <w:spacing w:before="0" w:after="0"/>
        <w:ind w:left="0"/>
        <w:rPr>
          <w:lang w:val="ru-RU"/>
        </w:rPr>
      </w:pPr>
      <w:r w:rsidRPr="00BF3B6B">
        <w:rPr>
          <w:szCs w:val="24"/>
          <w:lang w:val="ru-RU"/>
        </w:rPr>
        <w:t>«</w:t>
      </w:r>
      <w:r w:rsidRPr="00BF3B6B">
        <w:rPr>
          <w:b/>
          <w:szCs w:val="24"/>
          <w:lang w:val="ru-RU"/>
        </w:rPr>
        <w:t>Гарантийный срок</w:t>
      </w:r>
      <w:r w:rsidRPr="00BF3B6B">
        <w:rPr>
          <w:szCs w:val="24"/>
          <w:lang w:val="ru-RU"/>
        </w:rPr>
        <w:t xml:space="preserve">» </w:t>
      </w:r>
      <w:r w:rsidRPr="00BC17C5">
        <w:rPr>
          <w:szCs w:val="24"/>
          <w:lang w:val="ru-RU"/>
        </w:rPr>
        <w:t xml:space="preserve">означает период времени, в течение которого </w:t>
      </w:r>
      <w:r>
        <w:rPr>
          <w:szCs w:val="24"/>
          <w:lang w:val="ru-RU"/>
        </w:rPr>
        <w:t>П</w:t>
      </w:r>
      <w:r w:rsidRPr="00BC17C5">
        <w:rPr>
          <w:szCs w:val="24"/>
          <w:lang w:val="ru-RU"/>
        </w:rPr>
        <w:t xml:space="preserve">одрядчик несет гарантийные обязательства по результатам Работ в соответствии с условиями настоящего Договора и </w:t>
      </w:r>
      <w:r w:rsidRPr="00BF3B6B">
        <w:rPr>
          <w:szCs w:val="24"/>
          <w:lang w:val="ru-RU"/>
        </w:rPr>
        <w:t xml:space="preserve">имеет значение, указанное в пункте </w:t>
      </w:r>
      <w:r w:rsidR="002361EF">
        <w:rPr>
          <w:szCs w:val="24"/>
          <w:lang w:val="ru-RU"/>
        </w:rPr>
        <w:t xml:space="preserve">12.3 </w:t>
      </w:r>
      <w:r w:rsidRPr="00BF3B6B">
        <w:rPr>
          <w:szCs w:val="24"/>
          <w:lang w:val="ru-RU"/>
        </w:rPr>
        <w:t>настоящего Договора;</w:t>
      </w:r>
    </w:p>
    <w:p w:rsidR="00712BB1" w:rsidRPr="004D3E4D" w:rsidRDefault="00712BB1" w:rsidP="00712BB1">
      <w:pPr>
        <w:pStyle w:val="210"/>
        <w:spacing w:before="0" w:after="0"/>
        <w:ind w:left="0"/>
        <w:rPr>
          <w:lang w:val="ru-RU"/>
        </w:rPr>
      </w:pPr>
      <w:r w:rsidRPr="004D3E4D">
        <w:rPr>
          <w:lang w:val="ru-RU"/>
        </w:rPr>
        <w:t>«</w:t>
      </w:r>
      <w:r w:rsidRPr="004D3E4D">
        <w:rPr>
          <w:b/>
          <w:lang w:val="ru-RU"/>
        </w:rPr>
        <w:t>Государственные органы</w:t>
      </w:r>
      <w:r w:rsidRPr="004D3E4D">
        <w:rPr>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органы экспертизы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712BB1" w:rsidRPr="004D3E4D" w:rsidRDefault="00712BB1" w:rsidP="00712BB1">
      <w:pPr>
        <w:pStyle w:val="210"/>
        <w:spacing w:before="0" w:after="0"/>
        <w:ind w:left="0"/>
        <w:rPr>
          <w:lang w:val="ru-RU"/>
        </w:rPr>
      </w:pPr>
      <w:r w:rsidRPr="004D3E4D">
        <w:rPr>
          <w:lang w:val="ru-RU"/>
        </w:rPr>
        <w:t>«</w:t>
      </w:r>
      <w:r w:rsidRPr="004D3E4D">
        <w:rPr>
          <w:b/>
          <w:lang w:val="ru-RU"/>
        </w:rPr>
        <w:t>График выполнения</w:t>
      </w:r>
      <w:r w:rsidR="003234BB" w:rsidRPr="003234BB">
        <w:rPr>
          <w:b/>
          <w:lang w:val="ru-RU"/>
        </w:rPr>
        <w:t xml:space="preserve"> </w:t>
      </w:r>
      <w:r w:rsidRPr="004D3E4D">
        <w:rPr>
          <w:b/>
          <w:lang w:val="ru-RU"/>
        </w:rPr>
        <w:t xml:space="preserve"> работ</w:t>
      </w:r>
      <w:r w:rsidRPr="004D3E4D">
        <w:rPr>
          <w:lang w:val="ru-RU"/>
        </w:rPr>
        <w:t xml:space="preserve">» означает график выполнения Работ, </w:t>
      </w:r>
      <w:permStart w:id="1316255793" w:edGrp="everyone"/>
      <w:r w:rsidRPr="004D3E4D">
        <w:rPr>
          <w:lang w:val="ru-RU"/>
        </w:rPr>
        <w:t xml:space="preserve">приведенный в Приложении 5 </w:t>
      </w:r>
      <w:permEnd w:id="1316255793"/>
      <w:r w:rsidRPr="004D3E4D">
        <w:rPr>
          <w:lang w:val="ru-RU"/>
        </w:rPr>
        <w:t>к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Законодательство</w:t>
      </w:r>
      <w:r w:rsidRPr="004D3E4D">
        <w:rPr>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712BB1" w:rsidRPr="004D3E4D" w:rsidRDefault="00712BB1" w:rsidP="00712BB1">
      <w:pPr>
        <w:pStyle w:val="210"/>
        <w:spacing w:before="0" w:after="0"/>
        <w:ind w:left="0"/>
        <w:rPr>
          <w:lang w:val="ru-RU"/>
        </w:rPr>
      </w:pPr>
      <w:r w:rsidRPr="004D3E4D">
        <w:rPr>
          <w:lang w:val="ru-RU"/>
        </w:rPr>
        <w:t>«</w:t>
      </w:r>
      <w:r w:rsidRPr="004D3E4D">
        <w:rPr>
          <w:b/>
          <w:lang w:val="ru-RU"/>
        </w:rPr>
        <w:t>Исполнительная документация</w:t>
      </w:r>
      <w:r w:rsidRPr="004D3E4D">
        <w:rPr>
          <w:lang w:val="ru-RU"/>
        </w:rPr>
        <w:t>» означает комплект исполнительных чертежей, отражающих выполненные Работы в полном объеме в соответствии с фактически выполненными Подрядчиком Работами; сертификаты, паспорта и другие документы, удостоверяющие качество Материалов, конструкций и деталей, использованных при производстве Работ;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712BB1" w:rsidRPr="004D3E4D" w:rsidRDefault="00712BB1" w:rsidP="00712BB1">
      <w:pPr>
        <w:pStyle w:val="210"/>
        <w:spacing w:before="0" w:after="0"/>
        <w:ind w:left="0"/>
        <w:rPr>
          <w:lang w:val="ru-RU"/>
        </w:rPr>
      </w:pPr>
      <w:r w:rsidRPr="004D3E4D">
        <w:rPr>
          <w:lang w:val="ru-RU"/>
        </w:rPr>
        <w:t>«</w:t>
      </w:r>
      <w:r w:rsidRPr="004D3E4D">
        <w:rPr>
          <w:b/>
          <w:lang w:val="ru-RU"/>
        </w:rPr>
        <w:t>Исходные данные</w:t>
      </w:r>
      <w:r w:rsidRPr="004D3E4D">
        <w:rPr>
          <w:lang w:val="ru-RU"/>
        </w:rPr>
        <w:t>» означает весь объем исходных данных, необходимых для выполнения Работ;</w:t>
      </w:r>
    </w:p>
    <w:p w:rsidR="00712BB1" w:rsidRPr="004D3E4D" w:rsidRDefault="00712BB1" w:rsidP="00712BB1">
      <w:pPr>
        <w:pStyle w:val="210"/>
        <w:spacing w:before="0" w:after="0"/>
        <w:ind w:left="0"/>
        <w:rPr>
          <w:lang w:val="ru-RU"/>
        </w:rPr>
      </w:pPr>
      <w:r w:rsidRPr="004D3E4D">
        <w:rPr>
          <w:lang w:val="ru-RU"/>
        </w:rPr>
        <w:t>«</w:t>
      </w:r>
      <w:r w:rsidRPr="004D3E4D">
        <w:rPr>
          <w:b/>
          <w:lang w:val="ru-RU"/>
        </w:rPr>
        <w:t>Материалы</w:t>
      </w:r>
      <w:r w:rsidRPr="004D3E4D">
        <w:rPr>
          <w:lang w:val="ru-RU"/>
        </w:rPr>
        <w:t>» означает материалы и изделия всех видов, которые используются или которые предполагается использовать при выполнении Работ,</w:t>
      </w:r>
    </w:p>
    <w:p w:rsidR="00712BB1" w:rsidRPr="004D3E4D" w:rsidRDefault="00712BB1" w:rsidP="00712BB1">
      <w:pPr>
        <w:pStyle w:val="210"/>
        <w:spacing w:before="0" w:after="0"/>
        <w:ind w:left="0"/>
        <w:rPr>
          <w:lang w:val="ru-RU"/>
        </w:rPr>
      </w:pPr>
      <w:r w:rsidRPr="004D3E4D">
        <w:rPr>
          <w:lang w:val="ru-RU"/>
        </w:rPr>
        <w:t>«</w:t>
      </w:r>
      <w:r w:rsidRPr="004D3E4D">
        <w:rPr>
          <w:b/>
          <w:lang w:val="ru-RU"/>
        </w:rPr>
        <w:t>НДС</w:t>
      </w:r>
      <w:r w:rsidRPr="004D3E4D">
        <w:rPr>
          <w:lang w:val="ru-RU"/>
        </w:rPr>
        <w:t>» означает налог на добавленную стоимость, установленный в соответствующий момент времени Налоговым кодексом Российской Федерации;</w:t>
      </w:r>
    </w:p>
    <w:p w:rsidR="00712BB1" w:rsidRPr="004D3E4D" w:rsidRDefault="00712BB1" w:rsidP="00712BB1">
      <w:pPr>
        <w:pStyle w:val="210"/>
        <w:spacing w:before="0" w:after="0"/>
        <w:ind w:left="0"/>
        <w:rPr>
          <w:lang w:val="ru-RU"/>
        </w:rPr>
      </w:pPr>
      <w:r w:rsidRPr="004D3E4D">
        <w:rPr>
          <w:lang w:val="ru-RU"/>
        </w:rPr>
        <w:t>«</w:t>
      </w:r>
      <w:r w:rsidRPr="004D3E4D">
        <w:rPr>
          <w:b/>
          <w:lang w:val="ru-RU"/>
        </w:rPr>
        <w:t>Недостатки</w:t>
      </w:r>
      <w:r w:rsidRPr="004D3E4D">
        <w:rPr>
          <w:lang w:val="ru-RU"/>
        </w:rPr>
        <w:t>» или «</w:t>
      </w:r>
      <w:r w:rsidRPr="004D3E4D">
        <w:rPr>
          <w:b/>
          <w:lang w:val="ru-RU"/>
        </w:rPr>
        <w:t>Дефекты</w:t>
      </w:r>
      <w:r w:rsidRPr="004D3E4D">
        <w:rPr>
          <w:lang w:val="ru-RU"/>
        </w:rPr>
        <w:t>» означает любое несоответствие результата Работ Законодательству, Исходным данным, Договору и (или) Указаниям заказчика, и «</w:t>
      </w:r>
      <w:r w:rsidRPr="004D3E4D">
        <w:rPr>
          <w:b/>
          <w:lang w:val="ru-RU"/>
        </w:rPr>
        <w:t>Недостаток</w:t>
      </w:r>
      <w:r w:rsidRPr="004D3E4D">
        <w:rPr>
          <w:lang w:val="ru-RU"/>
        </w:rPr>
        <w:t>» или «</w:t>
      </w:r>
      <w:r w:rsidRPr="004D3E4D">
        <w:rPr>
          <w:b/>
          <w:lang w:val="ru-RU"/>
        </w:rPr>
        <w:t>Дефект</w:t>
      </w:r>
      <w:r w:rsidRPr="004D3E4D">
        <w:rPr>
          <w:lang w:val="ru-RU"/>
        </w:rPr>
        <w:t>» означает любой из них;</w:t>
      </w:r>
    </w:p>
    <w:p w:rsidR="00712BB1" w:rsidRPr="004D3E4D" w:rsidRDefault="00712BB1" w:rsidP="00712BB1">
      <w:pPr>
        <w:pStyle w:val="210"/>
        <w:spacing w:before="0" w:after="0"/>
        <w:ind w:left="0"/>
        <w:rPr>
          <w:lang w:val="ru-RU"/>
        </w:rPr>
      </w:pPr>
      <w:r w:rsidRPr="004D3E4D">
        <w:rPr>
          <w:lang w:val="ru-RU"/>
        </w:rPr>
        <w:t>«</w:t>
      </w:r>
      <w:r w:rsidRPr="004D3E4D">
        <w:rPr>
          <w:b/>
          <w:lang w:val="ru-RU"/>
        </w:rPr>
        <w:t>Обстоятельства непреодолимой силы</w:t>
      </w:r>
      <w:r w:rsidRPr="004D3E4D">
        <w:rPr>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712BB1" w:rsidRPr="004D3E4D" w:rsidRDefault="00620A0A" w:rsidP="00712BB1">
      <w:pPr>
        <w:pStyle w:val="210"/>
        <w:spacing w:before="0" w:after="0"/>
        <w:ind w:left="0"/>
        <w:rPr>
          <w:lang w:val="ru-RU"/>
        </w:rPr>
      </w:pPr>
      <w:r w:rsidRPr="004D3E4D" w:rsidDel="00620A0A">
        <w:rPr>
          <w:b/>
          <w:i/>
          <w:lang w:val="ru-RU"/>
        </w:rPr>
        <w:t xml:space="preserve"> </w:t>
      </w:r>
      <w:r w:rsidR="00712BB1" w:rsidRPr="004D3E4D">
        <w:rPr>
          <w:lang w:val="ru-RU"/>
        </w:rPr>
        <w:t>«</w:t>
      </w:r>
      <w:r w:rsidR="00712BB1" w:rsidRPr="004D3E4D">
        <w:rPr>
          <w:b/>
          <w:lang w:val="ru-RU"/>
        </w:rPr>
        <w:t>Объект</w:t>
      </w:r>
      <w:r w:rsidR="00712BB1" w:rsidRPr="004D3E4D">
        <w:rPr>
          <w:lang w:val="ru-RU"/>
        </w:rPr>
        <w:t xml:space="preserve">» </w:t>
      </w:r>
      <w:r w:rsidR="00300A68">
        <w:rPr>
          <w:lang w:val="ru-RU"/>
        </w:rPr>
        <w:t xml:space="preserve">часть </w:t>
      </w:r>
      <w:r w:rsidR="0041264F" w:rsidRPr="0041264F">
        <w:rPr>
          <w:lang w:val="ru-RU"/>
        </w:rPr>
        <w:t xml:space="preserve">площадью </w:t>
      </w:r>
      <w:r w:rsidR="009E5804">
        <w:rPr>
          <w:lang w:val="ru-RU"/>
        </w:rPr>
        <w:t>2000,0</w:t>
      </w:r>
      <w:r w:rsidR="0041264F" w:rsidRPr="0041264F">
        <w:rPr>
          <w:lang w:val="ru-RU"/>
        </w:rPr>
        <w:t xml:space="preserve"> кв.м. </w:t>
      </w:r>
      <w:r w:rsidR="00300A68">
        <w:rPr>
          <w:lang w:val="ru-RU"/>
        </w:rPr>
        <w:t>земельного участка</w:t>
      </w:r>
      <w:r w:rsidRPr="004D3E4D">
        <w:rPr>
          <w:lang w:val="ru-RU"/>
        </w:rPr>
        <w:t xml:space="preserve"> с кадастровым номером </w:t>
      </w:r>
      <w:r w:rsidR="00DE304B" w:rsidRPr="00DE304B">
        <w:rPr>
          <w:lang w:val="ru-RU"/>
        </w:rPr>
        <w:t>77:15:0020</w:t>
      </w:r>
      <w:r w:rsidR="00300A68">
        <w:rPr>
          <w:lang w:val="ru-RU"/>
        </w:rPr>
        <w:t>321</w:t>
      </w:r>
      <w:r w:rsidR="00DE304B" w:rsidRPr="00DE304B">
        <w:rPr>
          <w:lang w:val="ru-RU"/>
        </w:rPr>
        <w:t>:</w:t>
      </w:r>
      <w:r w:rsidR="00300A68">
        <w:rPr>
          <w:lang w:val="ru-RU"/>
        </w:rPr>
        <w:t>218</w:t>
      </w:r>
      <w:r w:rsidR="007F0874">
        <w:rPr>
          <w:lang w:val="ru-RU"/>
        </w:rPr>
        <w:t xml:space="preserve">. </w:t>
      </w:r>
      <w:r w:rsidR="007F0874" w:rsidRPr="007F0874">
        <w:rPr>
          <w:lang w:val="ru-RU"/>
        </w:rPr>
        <w:t>О</w:t>
      </w:r>
      <w:r w:rsidR="00712BB1" w:rsidRPr="007F0874">
        <w:rPr>
          <w:lang w:val="ru-RU"/>
        </w:rPr>
        <w:t xml:space="preserve">писание (план) </w:t>
      </w:r>
      <w:r w:rsidR="007F0874" w:rsidRPr="007F0874">
        <w:rPr>
          <w:lang w:val="ru-RU"/>
        </w:rPr>
        <w:t xml:space="preserve">Объекта </w:t>
      </w:r>
      <w:r w:rsidR="00712BB1" w:rsidRPr="007F0874">
        <w:rPr>
          <w:lang w:val="ru-RU"/>
        </w:rPr>
        <w:t xml:space="preserve">содержится в </w:t>
      </w:r>
      <w:permStart w:id="1865023670" w:edGrp="everyone"/>
      <w:r w:rsidR="00712BB1" w:rsidRPr="007F0874">
        <w:rPr>
          <w:lang w:val="ru-RU"/>
        </w:rPr>
        <w:t>Приложении  1</w:t>
      </w:r>
      <w:permEnd w:id="1865023670"/>
      <w:r w:rsidR="00712BB1" w:rsidRPr="007F0874">
        <w:rPr>
          <w:lang w:val="ru-RU"/>
        </w:rPr>
        <w:t xml:space="preserve"> к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Работы</w:t>
      </w:r>
      <w:r w:rsidRPr="004D3E4D">
        <w:rPr>
          <w:lang w:val="ru-RU"/>
        </w:rPr>
        <w:t xml:space="preserve">» означает весь объем Работ по настоящему Договору, в соответствии с пунктом </w:t>
      </w:r>
      <w:r w:rsidRPr="004D3E4D">
        <w:fldChar w:fldCharType="begin"/>
      </w:r>
      <w:r w:rsidRPr="004D3E4D">
        <w:rPr>
          <w:lang w:val="ru-RU"/>
        </w:rPr>
        <w:instrText xml:space="preserve"> REF _Ref378781742 \r \h </w:instrText>
      </w:r>
      <w:r w:rsidR="004D3E4D" w:rsidRPr="004D3E4D">
        <w:rPr>
          <w:lang w:val="ru-RU"/>
        </w:rPr>
        <w:instrText xml:space="preserve"> \* </w:instrText>
      </w:r>
      <w:r w:rsidR="004D3E4D">
        <w:instrText>MERGEFORMAT</w:instrText>
      </w:r>
      <w:r w:rsidR="004D3E4D" w:rsidRPr="004D3E4D">
        <w:rPr>
          <w:lang w:val="ru-RU"/>
        </w:rPr>
        <w:instrText xml:space="preserve"> </w:instrText>
      </w:r>
      <w:r w:rsidRPr="004D3E4D">
        <w:fldChar w:fldCharType="separate"/>
      </w:r>
      <w:r w:rsidR="003234BB">
        <w:rPr>
          <w:lang w:val="ru-RU"/>
        </w:rPr>
        <w:t>2.2</w:t>
      </w:r>
      <w:r w:rsidRPr="004D3E4D">
        <w:fldChar w:fldCharType="end"/>
      </w:r>
      <w:r w:rsidRPr="004D3E4D">
        <w:rPr>
          <w:lang w:val="ru-RU"/>
        </w:rPr>
        <w:t xml:space="preserve"> настоящего Договора, описание которых содержится в Техническом задании (</w:t>
      </w:r>
      <w:permStart w:id="1935564318" w:edGrp="everyone"/>
      <w:r w:rsidRPr="004D3E4D">
        <w:rPr>
          <w:lang w:val="ru-RU"/>
        </w:rPr>
        <w:t xml:space="preserve">Приложении № 3 </w:t>
      </w:r>
      <w:permEnd w:id="1935564318"/>
      <w:r w:rsidRPr="004D3E4D">
        <w:rPr>
          <w:lang w:val="ru-RU"/>
        </w:rPr>
        <w:t>к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Расчет стоимости работ</w:t>
      </w:r>
      <w:r w:rsidRPr="004D3E4D">
        <w:rPr>
          <w:lang w:val="ru-RU"/>
        </w:rPr>
        <w:t xml:space="preserve">» означает расчет стоимости Работ по состоянию на дату </w:t>
      </w:r>
      <w:r w:rsidR="00514475">
        <w:rPr>
          <w:lang w:val="ru-RU"/>
        </w:rPr>
        <w:t xml:space="preserve">подписания </w:t>
      </w:r>
      <w:r w:rsidRPr="004D3E4D">
        <w:rPr>
          <w:lang w:val="ru-RU"/>
        </w:rPr>
        <w:t xml:space="preserve">настоящего Договора, приведенный в </w:t>
      </w:r>
      <w:permStart w:id="1103110177" w:edGrp="everyone"/>
      <w:r w:rsidRPr="004D3E4D">
        <w:rPr>
          <w:lang w:val="ru-RU"/>
        </w:rPr>
        <w:t xml:space="preserve">Приложении 2 </w:t>
      </w:r>
      <w:permEnd w:id="1103110177"/>
      <w:r w:rsidRPr="004D3E4D">
        <w:rPr>
          <w:lang w:val="ru-RU"/>
        </w:rPr>
        <w:t>к настоящему Договору;</w:t>
      </w:r>
    </w:p>
    <w:p w:rsidR="00712BB1" w:rsidRPr="004D3E4D" w:rsidRDefault="00712BB1" w:rsidP="00712BB1">
      <w:pPr>
        <w:pStyle w:val="210"/>
        <w:spacing w:before="0" w:after="0"/>
        <w:ind w:left="0"/>
        <w:rPr>
          <w:lang w:val="ru-RU"/>
        </w:rPr>
      </w:pPr>
      <w:r w:rsidRPr="004D3E4D" w:rsidDel="0085503D">
        <w:rPr>
          <w:lang w:val="ru-RU"/>
        </w:rPr>
        <w:t xml:space="preserve"> </w:t>
      </w:r>
      <w:r w:rsidRPr="004D3E4D">
        <w:rPr>
          <w:lang w:val="ru-RU"/>
        </w:rPr>
        <w:t>«</w:t>
      </w:r>
      <w:r w:rsidRPr="004D3E4D">
        <w:rPr>
          <w:b/>
          <w:lang w:val="ru-RU"/>
        </w:rPr>
        <w:t>Справка о стоимости выполненных работ и затрат</w:t>
      </w:r>
      <w:r w:rsidRPr="004D3E4D">
        <w:rPr>
          <w:lang w:val="ru-RU"/>
        </w:rPr>
        <w:t>» или «</w:t>
      </w:r>
      <w:r w:rsidRPr="004D3E4D">
        <w:rPr>
          <w:b/>
          <w:lang w:val="ru-RU"/>
        </w:rPr>
        <w:t>КС-3</w:t>
      </w:r>
      <w:r w:rsidRPr="004D3E4D">
        <w:rPr>
          <w:lang w:val="ru-RU"/>
        </w:rPr>
        <w:t xml:space="preserve">» означает </w:t>
      </w:r>
      <w:r w:rsidRPr="004D3E4D">
        <w:t>c</w:t>
      </w:r>
      <w:r w:rsidRPr="004D3E4D">
        <w:rPr>
          <w:lang w:val="ru-RU"/>
        </w:rPr>
        <w:t xml:space="preserve">правку о стоимости выполненных работ, составленную на основе унифицированной формы, утвержденной Постановлением Госкомстата РФ от 11 ноября 1999 г. </w:t>
      </w:r>
      <w:r w:rsidRPr="004D3E4D">
        <w:t>N</w:t>
      </w:r>
      <w:r w:rsidRPr="004D3E4D">
        <w:rPr>
          <w:lang w:val="ru-RU"/>
        </w:rPr>
        <w:t xml:space="preserve"> 100, которую Стороны используют для отражения стоимости выполненных Работ;</w:t>
      </w:r>
    </w:p>
    <w:p w:rsidR="00712BB1" w:rsidRPr="004D3E4D" w:rsidRDefault="00712BB1" w:rsidP="00712BB1">
      <w:pPr>
        <w:pStyle w:val="210"/>
        <w:spacing w:before="0" w:after="0"/>
        <w:ind w:left="0"/>
        <w:rPr>
          <w:lang w:val="ru-RU"/>
        </w:rPr>
      </w:pPr>
      <w:r w:rsidRPr="004D3E4D">
        <w:rPr>
          <w:lang w:val="ru-RU"/>
        </w:rPr>
        <w:t>«</w:t>
      </w:r>
      <w:r w:rsidRPr="004D3E4D">
        <w:rPr>
          <w:b/>
          <w:lang w:val="ru-RU"/>
        </w:rPr>
        <w:t>Стандарты</w:t>
      </w:r>
      <w:r w:rsidRPr="004D3E4D">
        <w:rPr>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712BB1" w:rsidRPr="004D3E4D" w:rsidRDefault="00712BB1" w:rsidP="00712BB1">
      <w:pPr>
        <w:pStyle w:val="210"/>
        <w:spacing w:before="0" w:after="0"/>
        <w:ind w:left="0"/>
        <w:rPr>
          <w:lang w:val="ru-RU"/>
        </w:rPr>
      </w:pPr>
      <w:r w:rsidRPr="004D3E4D">
        <w:rPr>
          <w:lang w:val="ru-RU"/>
        </w:rPr>
        <w:t>«</w:t>
      </w:r>
      <w:r w:rsidRPr="004D3E4D">
        <w:rPr>
          <w:b/>
          <w:lang w:val="ru-RU"/>
        </w:rPr>
        <w:t>Технические регламенты</w:t>
      </w:r>
      <w:r w:rsidRPr="004D3E4D">
        <w:rPr>
          <w:lang w:val="ru-RU"/>
        </w:rPr>
        <w:t>»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года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712BB1" w:rsidRPr="004D3E4D" w:rsidRDefault="00712BB1" w:rsidP="00712BB1">
      <w:pPr>
        <w:pStyle w:val="210"/>
        <w:spacing w:before="0" w:after="0"/>
        <w:ind w:left="0"/>
        <w:rPr>
          <w:lang w:val="ru-RU"/>
        </w:rPr>
      </w:pPr>
      <w:r w:rsidRPr="004D3E4D">
        <w:rPr>
          <w:lang w:val="ru-RU"/>
        </w:rPr>
        <w:t>«</w:t>
      </w:r>
      <w:r w:rsidRPr="004D3E4D">
        <w:rPr>
          <w:b/>
          <w:lang w:val="ru-RU"/>
        </w:rPr>
        <w:t>Указания заказчика</w:t>
      </w:r>
      <w:r w:rsidRPr="004D3E4D">
        <w:rPr>
          <w:lang w:val="ru-RU"/>
        </w:rPr>
        <w:t>» означает обязательные указания Заказчика в отношении исполнения Подрядчиком своих обязательств по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Управляющая компания</w:t>
      </w:r>
      <w:r w:rsidRPr="004D3E4D">
        <w:rPr>
          <w:lang w:val="ru-RU"/>
        </w:rPr>
        <w:t>» или «</w:t>
      </w:r>
      <w:r w:rsidRPr="004D3E4D">
        <w:rPr>
          <w:b/>
          <w:lang w:val="ru-RU"/>
        </w:rPr>
        <w:t>Фонд</w:t>
      </w:r>
      <w:r w:rsidRPr="004D3E4D">
        <w:rPr>
          <w:lang w:val="ru-RU"/>
        </w:rPr>
        <w:t>» означает Некоммерческую организацию Фонд развития Центра разработки и коммерциализации новых технологий;</w:t>
      </w:r>
    </w:p>
    <w:p w:rsidR="00712BB1" w:rsidRPr="004D3E4D" w:rsidRDefault="00712BB1" w:rsidP="00712BB1">
      <w:pPr>
        <w:pStyle w:val="210"/>
        <w:spacing w:before="0" w:after="0"/>
        <w:ind w:left="0"/>
        <w:rPr>
          <w:lang w:val="ru-RU"/>
        </w:rPr>
      </w:pPr>
      <w:r w:rsidRPr="004D3E4D">
        <w:rPr>
          <w:lang w:val="ru-RU"/>
        </w:rPr>
        <w:t>«</w:t>
      </w:r>
      <w:r w:rsidRPr="004D3E4D">
        <w:rPr>
          <w:b/>
          <w:lang w:val="ru-RU"/>
        </w:rPr>
        <w:t>Центр</w:t>
      </w:r>
      <w:r w:rsidRPr="004D3E4D">
        <w:rPr>
          <w:lang w:val="ru-RU"/>
        </w:rPr>
        <w:t>» или «</w:t>
      </w:r>
      <w:r w:rsidRPr="004D3E4D">
        <w:rPr>
          <w:b/>
          <w:lang w:val="ru-RU"/>
        </w:rPr>
        <w:t>ИЦ</w:t>
      </w:r>
      <w:r w:rsidRPr="004D3E4D">
        <w:rPr>
          <w:lang w:val="ru-RU"/>
        </w:rPr>
        <w:t xml:space="preserve"> «</w:t>
      </w:r>
      <w:r w:rsidRPr="004D3E4D">
        <w:rPr>
          <w:b/>
          <w:lang w:val="ru-RU"/>
        </w:rPr>
        <w:t>Сколково</w:t>
      </w:r>
      <w:r w:rsidRPr="004D3E4D">
        <w:rPr>
          <w:lang w:val="ru-RU"/>
        </w:rPr>
        <w:t xml:space="preserve">» означает инновационный центр «Сколково», как этот термин определен в Федеральном законе от 28 сентября 2010 года № 244-ФЗ «Об инновационном центре «Сколково»; </w:t>
      </w:r>
    </w:p>
    <w:p w:rsidR="00712BB1" w:rsidRPr="004D3E4D" w:rsidRDefault="00712BB1" w:rsidP="00712BB1">
      <w:pPr>
        <w:pStyle w:val="20"/>
        <w:ind w:left="426" w:hanging="426"/>
      </w:pPr>
      <w:r w:rsidRPr="004D3E4D">
        <w:t>Если из контекста настоящего Договора не следует иное:</w:t>
      </w:r>
      <w:r w:rsidRPr="004D3E4D">
        <w:tab/>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под днями подразумеваются календарные дни;</w:t>
      </w:r>
      <w:r w:rsidRPr="004D3E4D">
        <w:rPr>
          <w:rFonts w:cs="Times New Roman"/>
        </w:rPr>
        <w:tab/>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4D3E4D">
        <w:rPr>
          <w:rFonts w:cs="Times New Roman"/>
        </w:rPr>
        <w:tab/>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712BB1" w:rsidRPr="004D3E4D" w:rsidRDefault="00712BB1" w:rsidP="00712BB1">
      <w:pPr>
        <w:pStyle w:val="10"/>
        <w:tabs>
          <w:tab w:val="clear" w:pos="567"/>
        </w:tabs>
        <w:ind w:left="426"/>
      </w:pPr>
      <w:bookmarkStart w:id="2" w:name="_Toc332296417"/>
      <w:r w:rsidRPr="004D3E4D">
        <w:t>ПРЕДМЕТ ДОГОВОРА</w:t>
      </w:r>
      <w:bookmarkEnd w:id="2"/>
      <w:r w:rsidRPr="004D3E4D">
        <w:tab/>
      </w:r>
    </w:p>
    <w:p w:rsidR="00712BB1" w:rsidRPr="004D3E4D" w:rsidRDefault="00712BB1" w:rsidP="00712BB1">
      <w:pPr>
        <w:pStyle w:val="20"/>
        <w:ind w:left="426" w:hanging="426"/>
      </w:pPr>
      <w:bookmarkStart w:id="3" w:name="_Toc331745304"/>
      <w:bookmarkStart w:id="4" w:name="_Toc331746809"/>
      <w:bookmarkStart w:id="5" w:name="_Toc332191300"/>
      <w:bookmarkEnd w:id="3"/>
      <w:bookmarkEnd w:id="4"/>
      <w:bookmarkEnd w:id="5"/>
      <w:r w:rsidRPr="004D3E4D">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712BB1" w:rsidRPr="004D3E4D" w:rsidRDefault="00712BB1" w:rsidP="00712BB1">
      <w:pPr>
        <w:pStyle w:val="20"/>
        <w:ind w:left="426" w:hanging="426"/>
      </w:pPr>
      <w:bookmarkStart w:id="6" w:name="_Ref378781742"/>
      <w:bookmarkStart w:id="7" w:name="_Ref364423161"/>
      <w:r w:rsidRPr="004D3E4D">
        <w:t>Работы, выполняемые Подрядчиком по настоящему Договору, включают:</w:t>
      </w:r>
      <w:bookmarkEnd w:id="6"/>
      <w:bookmarkEnd w:id="7"/>
    </w:p>
    <w:p w:rsidR="00712BB1" w:rsidRPr="004D3E4D" w:rsidRDefault="00865D71" w:rsidP="00712BB1">
      <w:pPr>
        <w:pStyle w:val="30"/>
        <w:numPr>
          <w:ilvl w:val="0"/>
          <w:numId w:val="0"/>
        </w:numPr>
        <w:ind w:left="426" w:firstLine="425"/>
        <w:rPr>
          <w:rFonts w:cs="Times New Roman"/>
        </w:rPr>
      </w:pPr>
      <w:bookmarkStart w:id="8" w:name="_Ref375133660"/>
      <w:permStart w:id="1493117736" w:edGrp="everyone"/>
      <w:r>
        <w:rPr>
          <w:rFonts w:cs="Times New Roman"/>
        </w:rPr>
        <w:t>у</w:t>
      </w:r>
      <w:r w:rsidRPr="00865D71">
        <w:rPr>
          <w:rFonts w:cs="Times New Roman"/>
        </w:rPr>
        <w:t>стройство пешеходной дорожки</w:t>
      </w:r>
      <w:r>
        <w:rPr>
          <w:rFonts w:cs="Times New Roman"/>
        </w:rPr>
        <w:t xml:space="preserve"> с установкой опор наружного освещения</w:t>
      </w:r>
      <w:r w:rsidR="004D3E4D" w:rsidRPr="007F0874">
        <w:t>,</w:t>
      </w:r>
      <w:bookmarkEnd w:id="8"/>
      <w:r w:rsidR="004D3E4D">
        <w:t xml:space="preserve"> </w:t>
      </w:r>
      <w:r w:rsidR="00712BB1" w:rsidRPr="004D3E4D">
        <w:rPr>
          <w:rFonts w:cs="Times New Roman"/>
        </w:rPr>
        <w:t>описание которых содержится в Техническом задании, приведенном в Приложении 3  к настоящему Договору, а также иные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p>
    <w:p w:rsidR="00712BB1" w:rsidRPr="004D3E4D" w:rsidRDefault="00712BB1" w:rsidP="00712BB1">
      <w:pPr>
        <w:pStyle w:val="20"/>
        <w:ind w:left="426" w:hanging="426"/>
      </w:pPr>
      <w:bookmarkStart w:id="9" w:name="_Ref323032955"/>
      <w:permEnd w:id="1493117736"/>
      <w:r w:rsidRPr="004D3E4D">
        <w:t>Подрядчик обязан выполнять Работы в соответствии с Техническим заданием, Исходными данными, Указаниями заказчика, Стандартами, Техническими регламентами, Законодательством, настоящим Договором, в сроки, указанные в настоящем Договоре и в Графике выполнения работ.</w:t>
      </w:r>
    </w:p>
    <w:p w:rsidR="00712BB1" w:rsidRPr="004D3E4D" w:rsidRDefault="00712BB1" w:rsidP="00712BB1">
      <w:pPr>
        <w:pStyle w:val="20"/>
        <w:ind w:left="426" w:hanging="426"/>
      </w:pPr>
      <w:r w:rsidRPr="004D3E4D">
        <w:t>Качество Работ и Объекта должно соответствовать требованиям Технического задания, Исходных данных, Указаниям заказчика, требованиям Государственных органов, требованиям Законодательства, Стандартов, Технических регламентов, требованиям, устанавливаемым Управляющей компанией в соответствии с Законодательством, и условиям настоящего Договора.</w:t>
      </w:r>
    </w:p>
    <w:p w:rsidR="00712BB1" w:rsidRPr="004D3E4D" w:rsidRDefault="00712BB1" w:rsidP="00712BB1">
      <w:pPr>
        <w:pStyle w:val="20"/>
        <w:ind w:left="426" w:hanging="426"/>
      </w:pPr>
      <w:r w:rsidRPr="004D3E4D">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712BB1" w:rsidRPr="004D3E4D" w:rsidRDefault="00712BB1" w:rsidP="00712BB1">
      <w:pPr>
        <w:pStyle w:val="20"/>
        <w:ind w:left="426" w:hanging="426"/>
      </w:pPr>
      <w:r w:rsidRPr="004D3E4D">
        <w:t>Подрядчик обязуется выполнять Работы из своих Материалов, своими силами и средствами либо силами и средствами привлеченных лиц (субподрядчиков),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(собственного или персонала субподрядчиков) с предоставлением заверенных копий документов.</w:t>
      </w:r>
    </w:p>
    <w:p w:rsidR="00712BB1" w:rsidRPr="004D3E4D" w:rsidRDefault="00712BB1" w:rsidP="00712BB1">
      <w:pPr>
        <w:pStyle w:val="20"/>
        <w:ind w:left="426" w:hanging="426"/>
      </w:pPr>
      <w:r w:rsidRPr="004D3E4D">
        <w:t>Подрядчик должен обеспечить высокое качество Работ, в том числе путем использования качественных Материалов. Материалы, закупаемые Подрядчиком или используемые для выполнения Работ, должны соответствовать требованиям, установленным Стандартами, Техническими регламентами, Законодательством.</w:t>
      </w:r>
    </w:p>
    <w:p w:rsidR="00712BB1" w:rsidRPr="004D3E4D" w:rsidRDefault="00712BB1" w:rsidP="00712BB1">
      <w:pPr>
        <w:pStyle w:val="10"/>
        <w:tabs>
          <w:tab w:val="clear" w:pos="567"/>
        </w:tabs>
        <w:ind w:left="426"/>
      </w:pPr>
      <w:bookmarkStart w:id="10" w:name="_Toc332296420"/>
      <w:bookmarkEnd w:id="9"/>
      <w:r w:rsidRPr="004D3E4D">
        <w:t>ИСХОДНЫЕ ДАННЫЕ</w:t>
      </w:r>
      <w:bookmarkEnd w:id="10"/>
    </w:p>
    <w:p w:rsidR="00712BB1" w:rsidRPr="004D3E4D" w:rsidRDefault="00712BB1" w:rsidP="00712BB1">
      <w:pPr>
        <w:pStyle w:val="20"/>
        <w:ind w:left="426" w:hanging="426"/>
      </w:pPr>
      <w:r w:rsidRPr="004D3E4D">
        <w:t>Заказчик передал Подрядчику все Исходные данные, необходимые для выполнения Работ в полном объеме. Подрядчик настоящим подтверждает получение таких Исходных данных и их достаточность для  начала выполнения Работ. В случае если при выполнении Работ выяснится, что для их выполнения необходима дополнительная информация, Подрядчик получает такую информацию самостоятельно и за свой счет.</w:t>
      </w:r>
    </w:p>
    <w:p w:rsidR="00712BB1" w:rsidRPr="004D3E4D" w:rsidRDefault="00712BB1" w:rsidP="00712BB1">
      <w:pPr>
        <w:pStyle w:val="20"/>
        <w:ind w:left="426" w:hanging="426"/>
      </w:pPr>
      <w:r w:rsidRPr="004D3E4D">
        <w:t>Подрядчик получил всю необходимую информацию в отношении рисков, непредвиденных и всех прочих обстоятельств, которые могут повлиять на стоимость и (или) сроки выполнения Работ. Подрядчик обследовал и изучил Объект, переданные Исходные данные и другую имеющуюся информацию, и находит условия выполнения Работ достаточными и приемлемыми для выполнения своих обязанностей по настоящему Договору в отношении:</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объемов и характера Работ</w:t>
      </w:r>
      <w:r w:rsidRPr="004D3E4D">
        <w:rPr>
          <w:rFonts w:cs="Times New Roman"/>
          <w:b/>
          <w:i/>
        </w:rPr>
        <w:t>,</w:t>
      </w:r>
      <w:r w:rsidRPr="004D3E4D">
        <w:rPr>
          <w:rFonts w:cs="Times New Roman"/>
        </w:rPr>
        <w:t xml:space="preserve"> Материалов, механизации и временного оборудования, необходимых для выполнения и сдачи Работ и устранения всех Недостатков;</w:t>
      </w:r>
    </w:p>
    <w:p w:rsidR="00712BB1" w:rsidRPr="004D3E4D" w:rsidRDefault="00712BB1" w:rsidP="00712BB1">
      <w:pPr>
        <w:pStyle w:val="30"/>
        <w:tabs>
          <w:tab w:val="clear" w:pos="1134"/>
          <w:tab w:val="left" w:pos="1560"/>
        </w:tabs>
        <w:ind w:left="426" w:firstLine="425"/>
        <w:rPr>
          <w:rFonts w:cs="Times New Roman"/>
        </w:rPr>
      </w:pPr>
      <w:bookmarkStart w:id="11" w:name="_Ref375144600"/>
      <w:r w:rsidRPr="004D3E4D">
        <w:rPr>
          <w:rFonts w:cs="Times New Roman"/>
        </w:rPr>
        <w:t>потребностей Подрядчика в обеспечении доступа на Объект, помещениях, сооружениях, ресурсах, а также в энергообеспечении, водоснабжении и прочих временных сетях.</w:t>
      </w:r>
      <w:bookmarkEnd w:id="11"/>
    </w:p>
    <w:p w:rsidR="00712BB1" w:rsidRPr="004D3E4D" w:rsidRDefault="00712BB1" w:rsidP="00712BB1">
      <w:pPr>
        <w:pStyle w:val="20"/>
        <w:ind w:left="426" w:hanging="426"/>
      </w:pPr>
      <w:bookmarkStart w:id="12" w:name="_Ref331697524"/>
      <w:bookmarkStart w:id="13" w:name="_Ref332199089"/>
      <w:r w:rsidRPr="004D3E4D">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Заказчиком в течение всего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 </w:t>
      </w:r>
    </w:p>
    <w:p w:rsidR="00553B8E" w:rsidRPr="004D3E4D" w:rsidRDefault="00553B8E" w:rsidP="00553B8E">
      <w:pPr>
        <w:pStyle w:val="20"/>
        <w:ind w:left="426" w:hanging="426"/>
      </w:pPr>
      <w:bookmarkStart w:id="14" w:name="_Ref374978655"/>
      <w:r w:rsidRPr="00553B8E">
        <w:t>Если изменение Исходных данных в соответствии с пунктом 3.3 настоящего Договора приводит к увеличению объема Работ, предусмотренного настоящим Договором и (или) срока их выполнения более чем на 10 % (десять процентов),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p>
    <w:p w:rsidR="00712BB1" w:rsidRPr="004D3E4D" w:rsidRDefault="00712BB1" w:rsidP="00712BB1">
      <w:pPr>
        <w:pStyle w:val="10"/>
        <w:tabs>
          <w:tab w:val="clear" w:pos="567"/>
        </w:tabs>
        <w:ind w:left="426"/>
      </w:pPr>
      <w:bookmarkStart w:id="15" w:name="_Ref331739211"/>
      <w:bookmarkStart w:id="16" w:name="_Toc332296423"/>
      <w:bookmarkEnd w:id="12"/>
      <w:bookmarkEnd w:id="13"/>
      <w:r w:rsidRPr="004D3E4D">
        <w:rPr>
          <w:lang w:val="ru-RU"/>
        </w:rPr>
        <w:t>СРОК ВЫПОЛНЕНИЯ РАБОТ</w:t>
      </w:r>
      <w:bookmarkEnd w:id="14"/>
      <w:bookmarkEnd w:id="15"/>
      <w:bookmarkEnd w:id="16"/>
    </w:p>
    <w:p w:rsidR="00712BB1" w:rsidRPr="004D3E4D" w:rsidRDefault="00712BB1" w:rsidP="00712BB1">
      <w:pPr>
        <w:pStyle w:val="20"/>
        <w:ind w:left="426" w:hanging="426"/>
      </w:pPr>
      <w:r w:rsidRPr="004D3E4D">
        <w:t>Подрядчик обязуется выполнить Работы в сроки, установленные в настоящем Договоре и Графике выполнения работ.</w:t>
      </w:r>
      <w:bookmarkStart w:id="17" w:name="_Ref331732786"/>
      <w:bookmarkStart w:id="18" w:name="_Ref364436161"/>
    </w:p>
    <w:p w:rsidR="00712BB1" w:rsidRPr="004D3E4D" w:rsidRDefault="00712BB1" w:rsidP="00712BB1">
      <w:pPr>
        <w:pStyle w:val="20"/>
        <w:ind w:left="426" w:hanging="426"/>
      </w:pPr>
      <w:bookmarkStart w:id="19" w:name="_Ref378782092"/>
      <w:bookmarkStart w:id="20" w:name="_Ref378957292"/>
      <w:bookmarkStart w:id="21" w:name="_Ref378696846"/>
      <w:r w:rsidRPr="004D3E4D">
        <w:t xml:space="preserve">Дата начала выполнения Работ – </w:t>
      </w:r>
      <w:bookmarkEnd w:id="17"/>
      <w:bookmarkEnd w:id="18"/>
      <w:permStart w:id="369387103" w:edGrp="everyone"/>
      <w:r w:rsidR="00620A0A" w:rsidRPr="004D3E4D">
        <w:t xml:space="preserve">с даты </w:t>
      </w:r>
      <w:r w:rsidRPr="004D3E4D">
        <w:t xml:space="preserve"> передачи Объекта </w:t>
      </w:r>
      <w:r w:rsidR="0061667E" w:rsidRPr="004D3E4D">
        <w:t xml:space="preserve">Подрядчику </w:t>
      </w:r>
      <w:r w:rsidRPr="004D3E4D">
        <w:t>по Акту передачи Объекта</w:t>
      </w:r>
      <w:bookmarkEnd w:id="19"/>
      <w:permEnd w:id="369387103"/>
      <w:r w:rsidRPr="004D3E4D">
        <w:t>.</w:t>
      </w:r>
      <w:bookmarkEnd w:id="20"/>
      <w:bookmarkEnd w:id="21"/>
    </w:p>
    <w:p w:rsidR="00712BB1" w:rsidRPr="004D3E4D" w:rsidRDefault="00712BB1" w:rsidP="007E5DDD">
      <w:pPr>
        <w:pStyle w:val="20"/>
        <w:ind w:left="426" w:hanging="426"/>
      </w:pPr>
      <w:bookmarkStart w:id="22" w:name="_Ref378781860"/>
      <w:r w:rsidRPr="004D3E4D">
        <w:t xml:space="preserve">Дата окончания выполнения Работ </w:t>
      </w:r>
      <w:permStart w:id="1569799921" w:edGrp="everyone"/>
      <w:r w:rsidRPr="004D3E4D">
        <w:t xml:space="preserve">– </w:t>
      </w:r>
      <w:r w:rsidR="00300A68">
        <w:t>3</w:t>
      </w:r>
      <w:r w:rsidR="00DE304B">
        <w:t>0</w:t>
      </w:r>
      <w:r w:rsidR="007E5DDD">
        <w:t xml:space="preserve"> календарных дней </w:t>
      </w:r>
      <w:bookmarkEnd w:id="22"/>
      <w:r w:rsidR="007E5DDD" w:rsidRPr="004D3E4D">
        <w:t xml:space="preserve">с даты </w:t>
      </w:r>
      <w:permEnd w:id="1569799921"/>
      <w:r w:rsidR="007E5DDD" w:rsidRPr="004D3E4D">
        <w:t xml:space="preserve"> передачи Объекта Подрядчику по Акту передачи Объекта.</w:t>
      </w:r>
    </w:p>
    <w:p w:rsidR="00712BB1" w:rsidRPr="00AF2591" w:rsidRDefault="00712BB1" w:rsidP="00712BB1">
      <w:pPr>
        <w:pStyle w:val="20"/>
        <w:ind w:left="426" w:hanging="426"/>
      </w:pPr>
      <w:r w:rsidRPr="004D3E4D">
        <w:t>Промежуточные сроки выполнения Работ, сроки выполнения отдельных видов работ в составе Работ указаны в Графике выполнения работ; соблюдение таких сроков Подрядчиком является существенным условием настоящего Договора.</w:t>
      </w:r>
      <w:bookmarkStart w:id="23" w:name="_Ref378700398"/>
    </w:p>
    <w:bookmarkEnd w:id="23"/>
    <w:p w:rsidR="00C85ADC" w:rsidRDefault="00AF2591" w:rsidP="00553B8E">
      <w:pPr>
        <w:pStyle w:val="20"/>
        <w:ind w:left="426" w:hanging="426"/>
      </w:pPr>
      <w:permStart w:id="43995047" w:edGrp="everyone"/>
      <w:r>
        <w:t xml:space="preserve">Сроки выполнения Работ, указанные в п.4.2.,4.3. и Графике выполнения работ, указаны без учета сроков на предоставление, согласование и подписание отчетных документов, предусмотренных статьей 6 настоящего Договора. </w:t>
      </w:r>
    </w:p>
    <w:p w:rsidR="00C85ADC" w:rsidRDefault="00C85ADC" w:rsidP="00C85ADC">
      <w:pPr>
        <w:pStyle w:val="20"/>
        <w:ind w:left="426" w:hanging="426"/>
      </w:pPr>
      <w:r>
        <w:t xml:space="preserve">Подрядчик вправе требовать переноса сроков выполнения Работ, установленных в настоящем Договоре, на срок просрочки Заказчика в исполнении встречных обязательств Заказчика по передаче Объекта Подрядчику (пункт </w:t>
      </w:r>
      <w:r w:rsidRPr="00460EE8">
        <w:t>7.2.1</w:t>
      </w:r>
      <w:r>
        <w:t xml:space="preserve"> настоящего Договора). 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p>
    <w:p w:rsidR="00C85ADC" w:rsidRDefault="00C85ADC" w:rsidP="00C85ADC">
      <w:pPr>
        <w:pStyle w:val="20"/>
        <w:ind w:left="426" w:hanging="426"/>
      </w:pPr>
      <w:r>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C85ADC" w:rsidRDefault="00C85ADC" w:rsidP="00C85ADC">
      <w:pPr>
        <w:pStyle w:val="20"/>
        <w:ind w:left="426" w:hanging="426"/>
      </w:pPr>
      <w:r>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p>
    <w:p w:rsidR="00C85ADC" w:rsidRDefault="00C85ADC" w:rsidP="00C85ADC">
      <w:pPr>
        <w:pStyle w:val="20"/>
        <w:ind w:left="426" w:hanging="426"/>
      </w:pPr>
      <w:r>
        <w:t>Помимо права на любое немотивированное приостановление выполнения Работ, предусмотренного п. 4.</w:t>
      </w:r>
      <w:r w:rsidR="00460EE8">
        <w:t>8</w:t>
      </w:r>
      <w:r>
        <w:t xml:space="preserve"> настоящего Договора, Заказчик вправе направить Подрядчику Указание заказчика о приостановлении Работ с описанием причин такого приостановления не менее чем за 1 (один) рабочий день до даты приостановления Работ, если:</w:t>
      </w:r>
    </w:p>
    <w:p w:rsidR="00C85ADC" w:rsidRDefault="00460EE8" w:rsidP="00460EE8">
      <w:pPr>
        <w:pStyle w:val="20"/>
        <w:numPr>
          <w:ilvl w:val="0"/>
          <w:numId w:val="0"/>
        </w:numPr>
        <w:ind w:left="426"/>
      </w:pPr>
      <w:r>
        <w:t xml:space="preserve">- </w:t>
      </w:r>
      <w:r w:rsidR="00C85ADC">
        <w:t>Работы или любая их часть содержат Недостатки; и (или)</w:t>
      </w:r>
    </w:p>
    <w:p w:rsidR="00C85ADC" w:rsidRDefault="00460EE8" w:rsidP="00460EE8">
      <w:pPr>
        <w:pStyle w:val="20"/>
        <w:numPr>
          <w:ilvl w:val="0"/>
          <w:numId w:val="0"/>
        </w:numPr>
        <w:ind w:left="426"/>
      </w:pPr>
      <w:r>
        <w:t xml:space="preserve">- </w:t>
      </w:r>
      <w:r w:rsidR="00C85ADC">
        <w:t>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настоящим Договором и/или Графиком выполнения работ становится явно невозможным; и (или)</w:t>
      </w:r>
    </w:p>
    <w:p w:rsidR="00C85ADC" w:rsidRDefault="00460EE8" w:rsidP="00460EE8">
      <w:pPr>
        <w:pStyle w:val="20"/>
        <w:numPr>
          <w:ilvl w:val="0"/>
          <w:numId w:val="0"/>
        </w:numPr>
        <w:tabs>
          <w:tab w:val="clear" w:pos="1276"/>
          <w:tab w:val="left" w:pos="426"/>
        </w:tabs>
        <w:ind w:left="426"/>
      </w:pPr>
      <w:r>
        <w:t xml:space="preserve">- </w:t>
      </w:r>
      <w:r w:rsidR="00C85ADC">
        <w:t>Заказчик обосновано считает, что выполненные Работы не соответствуют Договору.</w:t>
      </w:r>
    </w:p>
    <w:p w:rsidR="00C85ADC" w:rsidRDefault="00C85ADC" w:rsidP="00C85ADC">
      <w:pPr>
        <w:pStyle w:val="20"/>
        <w:ind w:left="426" w:hanging="426"/>
      </w:pPr>
      <w:r>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p>
    <w:p w:rsidR="00C85ADC" w:rsidRDefault="00C85ADC" w:rsidP="00C85ADC">
      <w:pPr>
        <w:pStyle w:val="20"/>
        <w:ind w:left="426" w:hanging="426"/>
      </w:pPr>
      <w:r>
        <w:t>Если вследствие Указания заказчика о приостановлении Работ, направленного Подрядч</w:t>
      </w:r>
      <w:r w:rsidR="00460EE8">
        <w:t>ику в соответствии с пунктом 4.8</w:t>
      </w:r>
      <w:r>
        <w:t xml:space="preserve"> настоящего Договора,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p>
    <w:p w:rsidR="00C85ADC" w:rsidRDefault="00C85ADC" w:rsidP="00C85ADC">
      <w:pPr>
        <w:pStyle w:val="20"/>
        <w:ind w:left="426" w:hanging="426"/>
      </w:pPr>
      <w:r>
        <w:t>В случае приостановления выполнения Работ по причинам, указанным в пункте 4.</w:t>
      </w:r>
      <w:r w:rsidR="00460EE8">
        <w:t>9</w:t>
      </w:r>
      <w:r>
        <w:t xml:space="preserve"> настоящего Договора, Подрядчик не имеет права на продление срока выполнения Работ; убытки, понесенные Подрядчиком вследствие приостановления Работ, Заказчиком не возмещаются.</w:t>
      </w:r>
    </w:p>
    <w:p w:rsidR="00AF2591" w:rsidRPr="004D3E4D" w:rsidRDefault="00AF2591" w:rsidP="005641C3">
      <w:pPr>
        <w:pStyle w:val="20"/>
        <w:numPr>
          <w:ilvl w:val="0"/>
          <w:numId w:val="0"/>
        </w:numPr>
        <w:ind w:left="426"/>
      </w:pPr>
      <w:r>
        <w:t xml:space="preserve"> </w:t>
      </w:r>
    </w:p>
    <w:p w:rsidR="00712BB1" w:rsidRPr="004D3E4D" w:rsidRDefault="00712BB1" w:rsidP="00712BB1">
      <w:pPr>
        <w:pStyle w:val="10"/>
        <w:tabs>
          <w:tab w:val="clear" w:pos="567"/>
          <w:tab w:val="left" w:pos="426"/>
        </w:tabs>
        <w:ind w:left="426" w:hanging="426"/>
      </w:pPr>
      <w:bookmarkStart w:id="24" w:name="_Toc332296425"/>
      <w:permEnd w:id="43995047"/>
      <w:r w:rsidRPr="004D3E4D">
        <w:t>ЦЕНА ДОГОВОРА</w:t>
      </w:r>
      <w:bookmarkEnd w:id="24"/>
      <w:r w:rsidRPr="004D3E4D">
        <w:t>. ПОРЯДОК ОПЛАТЫ</w:t>
      </w:r>
    </w:p>
    <w:p w:rsidR="00712BB1" w:rsidRPr="004D3E4D" w:rsidRDefault="00712BB1" w:rsidP="00712BB1">
      <w:pPr>
        <w:pStyle w:val="20"/>
        <w:tabs>
          <w:tab w:val="clear" w:pos="1276"/>
          <w:tab w:val="left" w:pos="709"/>
        </w:tabs>
        <w:ind w:left="426" w:hanging="426"/>
      </w:pPr>
      <w:bookmarkStart w:id="25" w:name="_Ref378956756"/>
      <w:bookmarkStart w:id="26" w:name="_Ref378781753"/>
      <w:bookmarkStart w:id="27" w:name="_Ref323033025"/>
      <w:r w:rsidRPr="004D3E4D">
        <w:t xml:space="preserve">Стоимость </w:t>
      </w:r>
      <w:bookmarkStart w:id="28" w:name="_Ref373350788"/>
      <w:r w:rsidRPr="004D3E4D">
        <w:t>Работ по настоящему Договору определяется</w:t>
      </w:r>
      <w:r w:rsidR="00AF2591">
        <w:t>,</w:t>
      </w:r>
      <w:r w:rsidRPr="004D3E4D">
        <w:t xml:space="preserve"> исходя из фактических объемов выполненных Работ</w:t>
      </w:r>
      <w:r w:rsidR="00AF2591">
        <w:t>,</w:t>
      </w:r>
      <w:r w:rsidRPr="004D3E4D">
        <w:t xml:space="preserve"> и рассчитывается с использованием расценок ФЕР-2001 с пересчётом в текущий уровень цен. </w:t>
      </w:r>
      <w:permStart w:id="696862898" w:edGrp="everyone"/>
      <w:r w:rsidRPr="004D3E4D">
        <w:t>При этом Стороны договорились, что общая стоимость Работ по настоящему Договору, с учетом всех приложений и дополнений к нему, не может превышать [</w:t>
      </w:r>
      <w:r w:rsidRPr="004D3E4D">
        <w:rPr>
          <w:b/>
        </w:rPr>
        <w:t>_________ (_____________) ]рублей</w:t>
      </w:r>
      <w:r w:rsidRPr="004D3E4D">
        <w:t>, в том числе НДС 18% [___________ (_______________) ]рублей</w:t>
      </w:r>
      <w:r w:rsidRPr="004D3E4D" w:rsidDel="000075D5">
        <w:rPr>
          <w:b/>
        </w:rPr>
        <w:t xml:space="preserve"> </w:t>
      </w:r>
      <w:permEnd w:id="696862898"/>
      <w:r w:rsidRPr="004D3E4D">
        <w:rPr>
          <w:b/>
        </w:rPr>
        <w:t xml:space="preserve">(«Цена договора») </w:t>
      </w:r>
      <w:r w:rsidRPr="004D3E4D">
        <w:t>в соответствии с Расчетом стоимости работ (Приложение 2 к настоящему Договору).</w:t>
      </w:r>
      <w:bookmarkEnd w:id="25"/>
      <w:r w:rsidRPr="004D3E4D">
        <w:t xml:space="preserve"> </w:t>
      </w:r>
      <w:bookmarkEnd w:id="26"/>
      <w:bookmarkEnd w:id="27"/>
      <w:bookmarkEnd w:id="28"/>
    </w:p>
    <w:p w:rsidR="00712BB1" w:rsidRPr="004D3E4D" w:rsidRDefault="00712BB1" w:rsidP="00712BB1">
      <w:pPr>
        <w:pStyle w:val="20"/>
        <w:tabs>
          <w:tab w:val="clear" w:pos="1276"/>
          <w:tab w:val="left" w:pos="709"/>
        </w:tabs>
        <w:ind w:left="426" w:hanging="426"/>
      </w:pPr>
      <w:bookmarkStart w:id="29" w:name="_Ref323031430"/>
      <w:r w:rsidRPr="004D3E4D">
        <w:t>Расчет стоимости работ, приведенный в Приложении 2 к настоящему Договору является предварительным. В течение 3 (трех) рабочих дней с момента подписания настоящего Договора Подрядчик направляет Заказчику смету, рассчитанную с использованием расценок ФЕР-2001 с пересчётом в текущий уровень цен, а Заказчик обязуется в течение 5 (пяти) рабочих дней рассмотреть и при отсутствии обоснованных замечаний утвердить ее. При наличии обоснованных возражений, Заказчик возвращает Подрядчику смету с сопроводительным письмом, содержащим возражения Заказчика. Подрядчик в течение 3 (трех) рабочих дней предоставляет Заказчику измененную смету на новое утверждение. Указанный порядок согласования сметы применяется вплоть до окончательного согласования и утверждения сметы.</w:t>
      </w:r>
    </w:p>
    <w:p w:rsidR="00712BB1" w:rsidRPr="004D3E4D" w:rsidRDefault="00712BB1" w:rsidP="00712BB1">
      <w:pPr>
        <w:pStyle w:val="20"/>
        <w:numPr>
          <w:ilvl w:val="0"/>
          <w:numId w:val="0"/>
        </w:numPr>
        <w:tabs>
          <w:tab w:val="clear" w:pos="1276"/>
          <w:tab w:val="left" w:pos="709"/>
        </w:tabs>
        <w:ind w:left="426"/>
      </w:pPr>
      <w:r w:rsidRPr="004D3E4D">
        <w:t xml:space="preserve">Окончательная стоимость Работ по Договору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 </w:t>
      </w:r>
      <w:r w:rsidRPr="004D3E4D">
        <w:fldChar w:fldCharType="begin"/>
      </w:r>
      <w:r w:rsidRPr="004D3E4D">
        <w:instrText xml:space="preserve"> REF _Ref378781761 \r \h </w:instrText>
      </w:r>
      <w:r w:rsidR="004D3E4D">
        <w:instrText xml:space="preserve"> \* MERGEFORMAT </w:instrText>
      </w:r>
      <w:r w:rsidRPr="004D3E4D">
        <w:fldChar w:fldCharType="separate"/>
      </w:r>
      <w:r w:rsidR="003234BB">
        <w:t>5.4</w:t>
      </w:r>
      <w:r w:rsidRPr="004D3E4D">
        <w:fldChar w:fldCharType="end"/>
      </w:r>
      <w:r w:rsidRPr="004D3E4D">
        <w:t>. настоящего Договора</w:t>
      </w:r>
    </w:p>
    <w:p w:rsidR="00712BB1" w:rsidRPr="004D3E4D" w:rsidRDefault="00712BB1" w:rsidP="00712BB1">
      <w:pPr>
        <w:pStyle w:val="20"/>
        <w:tabs>
          <w:tab w:val="clear" w:pos="1276"/>
          <w:tab w:val="left" w:pos="709"/>
        </w:tabs>
        <w:ind w:left="426" w:hanging="426"/>
      </w:pPr>
      <w:r w:rsidRPr="004D3E4D">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перевозкой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законодательством РФ, освобождение Объекта от  инструмента, Материалов (и т.п.) после завершения производства Работ. Увеличение цен на Материалы и Работы не являются основанием для корректировки Цены договора. </w:t>
      </w:r>
    </w:p>
    <w:p w:rsidR="00712BB1" w:rsidRPr="004D3E4D" w:rsidRDefault="00712BB1" w:rsidP="00712BB1">
      <w:pPr>
        <w:pStyle w:val="20"/>
        <w:numPr>
          <w:ilvl w:val="0"/>
          <w:numId w:val="0"/>
        </w:numPr>
        <w:tabs>
          <w:tab w:val="clear" w:pos="1276"/>
          <w:tab w:val="left" w:pos="709"/>
        </w:tabs>
        <w:ind w:left="426"/>
      </w:pPr>
      <w:r w:rsidRPr="004D3E4D">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настоящему Договору, в том числе следующих: колебания валютных курсовых разниц, колебания  стоимости используемых Подрядчиком Материалов, а также привлекаемой рабочей силы, и ни при каких обстоятельствах не вправе требовать изменения Цены договора (отдельных ее составляющих) по основаниям, указанным в настоящей статье. </w:t>
      </w:r>
    </w:p>
    <w:p w:rsidR="00712BB1" w:rsidRPr="004D3E4D" w:rsidRDefault="00712BB1" w:rsidP="00712BB1">
      <w:pPr>
        <w:pStyle w:val="20"/>
        <w:tabs>
          <w:tab w:val="clear" w:pos="1276"/>
          <w:tab w:val="left" w:pos="709"/>
        </w:tabs>
        <w:ind w:left="426" w:hanging="426"/>
      </w:pPr>
      <w:bookmarkStart w:id="30" w:name="_Ref378781761"/>
      <w:bookmarkStart w:id="31" w:name="_Ref374960852"/>
      <w:r w:rsidRPr="004D3E4D">
        <w:t>Цена Материалов</w:t>
      </w:r>
      <w:r w:rsidR="0061667E" w:rsidRPr="004D3E4D">
        <w:t xml:space="preserve">, </w:t>
      </w:r>
      <w:r w:rsidRPr="004D3E4D">
        <w:t>определенная на основании коммерческих предложений поставщиков, подтверждается заверенными Подрядчиком копиями первичных учетных документов (счетов-фактур, накладных, договоров поставки) по факту их приобретения, которые прикладываются к КС-2.</w:t>
      </w:r>
      <w:bookmarkEnd w:id="30"/>
      <w:bookmarkEnd w:id="31"/>
    </w:p>
    <w:p w:rsidR="00712BB1" w:rsidRPr="004D3E4D" w:rsidRDefault="00712BB1" w:rsidP="00712BB1">
      <w:pPr>
        <w:pStyle w:val="20"/>
        <w:tabs>
          <w:tab w:val="clear" w:pos="1276"/>
          <w:tab w:val="left" w:pos="709"/>
        </w:tabs>
        <w:ind w:left="426" w:hanging="426"/>
      </w:pPr>
      <w:r w:rsidRPr="004D3E4D">
        <w:t xml:space="preserve">Указанная в п. </w:t>
      </w:r>
      <w:r w:rsidRPr="004D3E4D">
        <w:fldChar w:fldCharType="begin"/>
      </w:r>
      <w:r w:rsidRPr="004D3E4D">
        <w:instrText xml:space="preserve"> REF _Ref378956756 \r \h </w:instrText>
      </w:r>
      <w:r w:rsidR="004D3E4D">
        <w:instrText xml:space="preserve"> \* MERGEFORMAT </w:instrText>
      </w:r>
      <w:r w:rsidRPr="004D3E4D">
        <w:fldChar w:fldCharType="separate"/>
      </w:r>
      <w:r w:rsidR="003234BB">
        <w:t>5.1</w:t>
      </w:r>
      <w:r w:rsidRPr="004D3E4D">
        <w:fldChar w:fldCharType="end"/>
      </w:r>
      <w:r w:rsidRPr="004D3E4D">
        <w:t xml:space="preserve"> настоящего Договора Цена договора является предельной </w:t>
      </w:r>
      <w:bookmarkEnd w:id="29"/>
      <w:r w:rsidRPr="004D3E4D">
        <w:t xml:space="preserve">и может быть уменьшена в случаях, если Подрядчик при окончательной приемке Работ не предоставит Заказчику надлежащее обоснование стоимости выполненных Работ, включая цену Материалов, как это обозначено в п. </w:t>
      </w:r>
      <w:r w:rsidRPr="004D3E4D">
        <w:fldChar w:fldCharType="begin"/>
      </w:r>
      <w:r w:rsidRPr="004D3E4D">
        <w:instrText xml:space="preserve"> REF _Ref378781761 \r \h </w:instrText>
      </w:r>
      <w:r w:rsidR="004D3E4D">
        <w:instrText xml:space="preserve"> \* MERGEFORMAT </w:instrText>
      </w:r>
      <w:r w:rsidRPr="004D3E4D">
        <w:fldChar w:fldCharType="separate"/>
      </w:r>
      <w:r w:rsidR="003234BB">
        <w:t>5.4</w:t>
      </w:r>
      <w:r w:rsidRPr="004D3E4D">
        <w:fldChar w:fldCharType="end"/>
      </w:r>
      <w:r w:rsidRPr="004D3E4D">
        <w:t xml:space="preserve">. настоящего Договора. </w:t>
      </w:r>
    </w:p>
    <w:p w:rsidR="00712BB1" w:rsidRPr="004D3E4D" w:rsidRDefault="00712BB1" w:rsidP="00712BB1">
      <w:pPr>
        <w:pStyle w:val="20"/>
        <w:tabs>
          <w:tab w:val="clear" w:pos="1276"/>
          <w:tab w:val="left" w:pos="709"/>
        </w:tabs>
        <w:ind w:left="426" w:hanging="426"/>
      </w:pPr>
      <w:bookmarkStart w:id="32" w:name="_Ref331746084"/>
      <w:r w:rsidRPr="004D3E4D">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2"/>
    </w:p>
    <w:p w:rsidR="00712BB1" w:rsidRPr="004D3E4D" w:rsidRDefault="00712BB1" w:rsidP="00712BB1">
      <w:pPr>
        <w:pStyle w:val="20"/>
        <w:numPr>
          <w:ilvl w:val="0"/>
          <w:numId w:val="0"/>
        </w:numPr>
        <w:tabs>
          <w:tab w:val="clear" w:pos="1276"/>
          <w:tab w:val="left" w:pos="1418"/>
        </w:tabs>
        <w:ind w:left="851"/>
      </w:pPr>
    </w:p>
    <w:p w:rsidR="00712BB1" w:rsidRPr="004D3E4D" w:rsidRDefault="00712BB1" w:rsidP="00712BB1">
      <w:pPr>
        <w:pStyle w:val="20"/>
        <w:ind w:left="426" w:hanging="426"/>
        <w:rPr>
          <w:b/>
          <w:i/>
        </w:rPr>
      </w:pPr>
      <w:bookmarkStart w:id="33" w:name="_Ref323031208"/>
      <w:r w:rsidRPr="004D3E4D">
        <w:rPr>
          <w:b/>
          <w:i/>
        </w:rPr>
        <w:t>Порядок оплаты</w:t>
      </w:r>
    </w:p>
    <w:p w:rsidR="0020176F" w:rsidRPr="00513AAE" w:rsidRDefault="0020176F" w:rsidP="0020176F">
      <w:pPr>
        <w:pStyle w:val="30"/>
        <w:ind w:left="426" w:firstLine="425"/>
      </w:pPr>
      <w:r w:rsidRPr="00A45F06">
        <w:t>Условия оплаты по настоящему Д</w:t>
      </w:r>
      <w:r w:rsidRPr="006A6239">
        <w:t xml:space="preserve">оговору, в том числе порядок и условия оплаты </w:t>
      </w:r>
      <w:permStart w:id="840834407" w:edGrp="everyone"/>
      <w:r w:rsidRPr="009F22C2">
        <w:t>авансовых платежей (далее – «Авансовые платежи»)</w:t>
      </w:r>
      <w:permEnd w:id="840834407"/>
      <w:r w:rsidRPr="00AC117F">
        <w:t xml:space="preserve">, оплата фактически выполненных Работ, Гарантийное удержание приведены </w:t>
      </w:r>
      <w:r w:rsidRPr="00513AAE">
        <w:t xml:space="preserve">в </w:t>
      </w:r>
      <w:permStart w:id="1205295958" w:edGrp="everyone"/>
      <w:r w:rsidRPr="009F22C2">
        <w:t>Приложении 7</w:t>
      </w:r>
      <w:permEnd w:id="1205295958"/>
      <w:r w:rsidRPr="00513AAE">
        <w:t xml:space="preserve"> к настоящему Договору.</w:t>
      </w:r>
    </w:p>
    <w:p w:rsidR="00712BB1" w:rsidRPr="004D3E4D" w:rsidRDefault="00712BB1" w:rsidP="00712BB1">
      <w:pPr>
        <w:pStyle w:val="30"/>
        <w:numPr>
          <w:ilvl w:val="0"/>
          <w:numId w:val="0"/>
        </w:numPr>
        <w:ind w:left="567"/>
        <w:rPr>
          <w:rFonts w:cs="Times New Roman"/>
        </w:rPr>
      </w:pPr>
    </w:p>
    <w:p w:rsidR="00712BB1" w:rsidRPr="004D3E4D" w:rsidRDefault="00712BB1" w:rsidP="00712BB1">
      <w:pPr>
        <w:pStyle w:val="30"/>
        <w:numPr>
          <w:ilvl w:val="0"/>
          <w:numId w:val="0"/>
        </w:numPr>
        <w:tabs>
          <w:tab w:val="clear" w:pos="1134"/>
          <w:tab w:val="left" w:pos="1560"/>
        </w:tabs>
        <w:ind w:left="851"/>
        <w:rPr>
          <w:rFonts w:cs="Times New Roman"/>
        </w:rPr>
      </w:pPr>
    </w:p>
    <w:p w:rsidR="00712BB1" w:rsidRPr="004D3E4D" w:rsidRDefault="00712BB1" w:rsidP="00712BB1">
      <w:pPr>
        <w:pStyle w:val="20"/>
        <w:tabs>
          <w:tab w:val="clear" w:pos="1276"/>
          <w:tab w:val="left" w:pos="1134"/>
        </w:tabs>
        <w:ind w:left="426" w:hanging="426"/>
        <w:rPr>
          <w:b/>
          <w:i/>
        </w:rPr>
      </w:pPr>
      <w:r w:rsidRPr="004D3E4D">
        <w:rPr>
          <w:b/>
          <w:i/>
        </w:rPr>
        <w:t>Платежи по настоящему Договору</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Основанием для осуществления платежа по настоящему Договору является счет, выставленный Подрядчиком Заказчику. Счет, выставляемы</w:t>
      </w:r>
      <w:r w:rsidR="00460EE8">
        <w:rPr>
          <w:rFonts w:cs="Times New Roman"/>
        </w:rPr>
        <w:t>й</w:t>
      </w:r>
      <w:r w:rsidRPr="004D3E4D">
        <w:rPr>
          <w:rFonts w:cs="Times New Roman"/>
        </w:rPr>
        <w:t xml:space="preserve"> Подрядчиком Заказчику в соответствии с настоящим Договором, долж</w:t>
      </w:r>
      <w:r w:rsidR="00460EE8">
        <w:rPr>
          <w:rFonts w:cs="Times New Roman"/>
        </w:rPr>
        <w:t>е</w:t>
      </w:r>
      <w:r w:rsidRPr="004D3E4D">
        <w:rPr>
          <w:rFonts w:cs="Times New Roman"/>
        </w:rPr>
        <w:t>н содержать следующую информацию:</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ссылку на номер и дату Договора;</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наименование Работ;</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период выполнения Работ;</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банковские реквизиты Подрядчика;</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сумму платежа без учета НДС;</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ставку и сумму НДС;</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сумму платежа с учетом НДС.</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Любые суммы, подлежащие уплате в соответствии с настоящим Договором, выплачиваются одной Стороной путем перечисления денежных средств на расчетный счет другой Стороны, реквизиты которого указаны в статье </w:t>
      </w:r>
      <w:r w:rsidRPr="004D3E4D">
        <w:rPr>
          <w:rFonts w:cs="Times New Roman"/>
        </w:rPr>
        <w:fldChar w:fldCharType="begin"/>
      </w:r>
      <w:r w:rsidRPr="004D3E4D">
        <w:rPr>
          <w:rFonts w:cs="Times New Roman"/>
        </w:rPr>
        <w:instrText xml:space="preserve"> REF _Ref378781826 \r \h </w:instrText>
      </w:r>
      <w:r w:rsidR="004D3E4D">
        <w:rPr>
          <w:rFonts w:cs="Times New Roman"/>
        </w:rPr>
        <w:instrText xml:space="preserve"> \* MERGEFORMAT </w:instrText>
      </w:r>
      <w:r w:rsidRPr="004D3E4D">
        <w:rPr>
          <w:rFonts w:cs="Times New Roman"/>
        </w:rPr>
      </w:r>
      <w:r w:rsidRPr="004D3E4D">
        <w:rPr>
          <w:rFonts w:cs="Times New Roman"/>
        </w:rPr>
        <w:fldChar w:fldCharType="separate"/>
      </w:r>
      <w:r w:rsidR="003234BB">
        <w:rPr>
          <w:rFonts w:cs="Times New Roman"/>
        </w:rPr>
        <w:t>15</w:t>
      </w:r>
      <w:r w:rsidRPr="004D3E4D">
        <w:rPr>
          <w:rFonts w:cs="Times New Roman"/>
        </w:rPr>
        <w:fldChar w:fldCharType="end"/>
      </w:r>
      <w:r w:rsidRPr="004D3E4D">
        <w:rPr>
          <w:rFonts w:cs="Times New Roman"/>
        </w:rPr>
        <w:t xml:space="preserve"> настоящего Договора, или на расчетный счет, реквизиты которого указаны в счете на оплату, предъявленном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Подрядчик.</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Уплата всех налогов, предусмотренных Законодательством, связанных с исполнением обязательств по настоящему Договору, осуществляется Сторонами самостоятельно.</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Если Подрядчик не является налоговым резидентом Российской Федерации, то сумма НДС подлежит удержанию Заказчиком из  стоимости фактически выполненных Работ и уплате в бюджет Российской Федерации, если иное не предусмотрено Законодательством или нормами международного права. </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Все платежи по настоящему Договору осуществляются в рублях.</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Каждая Сторона самостоятельно оплачивает сборы и комиссии обслуживающего ее банка.</w:t>
      </w:r>
    </w:p>
    <w:p w:rsidR="00712BB1" w:rsidRPr="004D3E4D" w:rsidRDefault="00712BB1" w:rsidP="00712BB1">
      <w:pPr>
        <w:pStyle w:val="10"/>
        <w:tabs>
          <w:tab w:val="clear" w:pos="567"/>
        </w:tabs>
        <w:ind w:left="426"/>
      </w:pPr>
      <w:bookmarkStart w:id="34" w:name="_Toc332207522"/>
      <w:bookmarkStart w:id="35" w:name="_Toc332265607"/>
      <w:bookmarkStart w:id="36" w:name="_Ref378781873"/>
      <w:bookmarkStart w:id="37" w:name="_Ref323037220"/>
      <w:bookmarkStart w:id="38" w:name="_Toc332296426"/>
      <w:bookmarkEnd w:id="33"/>
      <w:bookmarkEnd w:id="34"/>
      <w:bookmarkEnd w:id="35"/>
      <w:r w:rsidRPr="004D3E4D">
        <w:t>ПРИЕМКА РАБОТ</w:t>
      </w:r>
      <w:r w:rsidRPr="004D3E4D">
        <w:rPr>
          <w:lang w:val="ru-RU"/>
        </w:rPr>
        <w:t>. ПЕРЕХОД РИСКОВ</w:t>
      </w:r>
      <w:bookmarkEnd w:id="36"/>
    </w:p>
    <w:p w:rsidR="00712BB1" w:rsidRPr="004D3E4D" w:rsidRDefault="00712BB1" w:rsidP="00712BB1">
      <w:pPr>
        <w:pStyle w:val="20"/>
        <w:ind w:left="426" w:hanging="426"/>
      </w:pPr>
      <w:bookmarkStart w:id="39" w:name="_Ref354591352"/>
      <w:bookmarkStart w:id="40" w:name="_Ref364430887"/>
      <w:r w:rsidRPr="004D3E4D">
        <w:t>Приемка Работ подтверждается подписанием Сторонами Акта о приемке выполненных работ (по форме КС-2) (в двух экземплярах) и Справки о стоимости выполненных работ и затрат (по форме КС-3) (в двух экземплярах).</w:t>
      </w:r>
    </w:p>
    <w:p w:rsidR="00712BB1" w:rsidRPr="004D3E4D" w:rsidRDefault="00712BB1" w:rsidP="00712BB1">
      <w:pPr>
        <w:pStyle w:val="20"/>
        <w:ind w:left="426" w:hanging="426"/>
      </w:pPr>
      <w:bookmarkStart w:id="41" w:name="_Ref378781839"/>
      <w:r w:rsidRPr="004D3E4D">
        <w:t xml:space="preserve">По окончанию выполнения Работ </w:t>
      </w:r>
      <w:bookmarkStart w:id="42" w:name="_Ref375074559"/>
      <w:r w:rsidRPr="004D3E4D">
        <w:t>Подрядчик направляет на имя Заказчика подписанные со стороны Подрядчика Акты о приемке выполненных работ (по форме КС-2) (в двух экземплярах), Справки о стоимости выполненных работ и затрат (по форме КС-3) (в двух экземплярах) в отношении выполненных Работ, Исполнительную документацию, а также счет-фактуру в течение 5 (пяти) рабочих дней.</w:t>
      </w:r>
      <w:bookmarkEnd w:id="39"/>
      <w:bookmarkEnd w:id="40"/>
      <w:bookmarkEnd w:id="41"/>
      <w:bookmarkEnd w:id="42"/>
    </w:p>
    <w:p w:rsidR="00712BB1" w:rsidRPr="004D3E4D" w:rsidRDefault="00712BB1" w:rsidP="00712BB1">
      <w:pPr>
        <w:pStyle w:val="20"/>
        <w:ind w:left="426" w:hanging="426"/>
      </w:pPr>
      <w:r w:rsidRPr="004D3E4D">
        <w:t xml:space="preserve">В течение </w:t>
      </w:r>
      <w:r w:rsidR="00BC3786" w:rsidRPr="00BC3786">
        <w:t>30</w:t>
      </w:r>
      <w:r w:rsidRPr="004D3E4D">
        <w:t xml:space="preserve"> (</w:t>
      </w:r>
      <w:r w:rsidR="00BC3786">
        <w:t>тридцати</w:t>
      </w:r>
      <w:r w:rsidRPr="004D3E4D">
        <w:t xml:space="preserve">) рабочих дней после получения документов, указанных в п. </w:t>
      </w:r>
      <w:r w:rsidRPr="004D3E4D">
        <w:fldChar w:fldCharType="begin"/>
      </w:r>
      <w:r w:rsidRPr="004D3E4D">
        <w:instrText xml:space="preserve"> REF _Ref378781839 \r \h </w:instrText>
      </w:r>
      <w:r w:rsidR="004D3E4D">
        <w:instrText xml:space="preserve"> \* MERGEFORMAT </w:instrText>
      </w:r>
      <w:r w:rsidRPr="004D3E4D">
        <w:fldChar w:fldCharType="separate"/>
      </w:r>
      <w:r w:rsidR="003234BB">
        <w:t>6.2</w:t>
      </w:r>
      <w:r w:rsidRPr="004D3E4D">
        <w:fldChar w:fldCharType="end"/>
      </w:r>
      <w:r w:rsidRPr="004D3E4D">
        <w:t xml:space="preserve"> настоящего Договора, Заказчик подписывает Акты о приемке выполненных работ и Справки о стоимости выполненных работ и затрат,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 </w:t>
      </w:r>
      <w:r w:rsidRPr="004D3E4D">
        <w:fldChar w:fldCharType="begin"/>
      </w:r>
      <w:r w:rsidRPr="004D3E4D">
        <w:instrText xml:space="preserve"> REF _Ref378781839 \r \h </w:instrText>
      </w:r>
      <w:r w:rsidR="004D3E4D">
        <w:instrText xml:space="preserve"> \* MERGEFORMAT </w:instrText>
      </w:r>
      <w:r w:rsidRPr="004D3E4D">
        <w:fldChar w:fldCharType="separate"/>
      </w:r>
      <w:r w:rsidR="003234BB">
        <w:t>6.2</w:t>
      </w:r>
      <w:r w:rsidRPr="004D3E4D">
        <w:fldChar w:fldCharType="end"/>
      </w:r>
      <w:r w:rsidRPr="004D3E4D">
        <w:t xml:space="preserve"> 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 и затрат, после чего Подрядчик вправе предъявить счет на оплату.</w:t>
      </w:r>
    </w:p>
    <w:p w:rsidR="00712BB1" w:rsidRPr="004D3E4D" w:rsidRDefault="00712BB1" w:rsidP="00712BB1">
      <w:pPr>
        <w:pStyle w:val="20"/>
        <w:ind w:left="426" w:hanging="426"/>
      </w:pPr>
      <w:r w:rsidRPr="004D3E4D">
        <w:t xml:space="preserve">Все обнаруженные Заказчиком при приемке Работ Недостатки должны быть устранены Подрядчиком за его счет, в сроки, установленные Сторонами, при этом конечный срок выполнения Работ, установленный в п. </w:t>
      </w:r>
      <w:r w:rsidRPr="004D3E4D">
        <w:fldChar w:fldCharType="begin"/>
      </w:r>
      <w:r w:rsidRPr="004D3E4D">
        <w:instrText xml:space="preserve"> REF _Ref378781860 \r \h </w:instrText>
      </w:r>
      <w:r w:rsidR="004D3E4D">
        <w:instrText xml:space="preserve"> \* MERGEFORMAT </w:instrText>
      </w:r>
      <w:r w:rsidRPr="004D3E4D">
        <w:fldChar w:fldCharType="separate"/>
      </w:r>
      <w:r w:rsidR="003234BB">
        <w:t>4.3</w:t>
      </w:r>
      <w:r w:rsidRPr="004D3E4D">
        <w:fldChar w:fldCharType="end"/>
      </w:r>
      <w:r w:rsidRPr="004D3E4D">
        <w:t xml:space="preserve"> настоящего Договора, изменению не подлежит.</w:t>
      </w:r>
    </w:p>
    <w:p w:rsidR="00712BB1" w:rsidRPr="004D3E4D" w:rsidRDefault="00712BB1" w:rsidP="00712BB1">
      <w:pPr>
        <w:pStyle w:val="20"/>
        <w:ind w:left="426" w:hanging="426"/>
      </w:pPr>
      <w:r w:rsidRPr="004D3E4D">
        <w:t>Работы по Договору будут считаться выполненными Подрядчиком и принятыми Заказчиком в полном объеме с момента подписания Сторонами Акта о приемке выполненных работ и Справки о стоимости выполненных работ и затрат</w:t>
      </w:r>
      <w:r w:rsidR="00DF351F">
        <w:t xml:space="preserve">, если иная дата не указана непосредственно в </w:t>
      </w:r>
      <w:r w:rsidR="00DF351F" w:rsidRPr="004D3E4D">
        <w:t>Акт</w:t>
      </w:r>
      <w:r w:rsidR="00DF351F">
        <w:t>е</w:t>
      </w:r>
      <w:r w:rsidR="00BC3786">
        <w:t xml:space="preserve"> </w:t>
      </w:r>
      <w:r w:rsidR="00DF351F" w:rsidRPr="004D3E4D">
        <w:t>о приемке выполненных работ и Справк</w:t>
      </w:r>
      <w:r w:rsidR="00DF351F">
        <w:t>е</w:t>
      </w:r>
      <w:r w:rsidR="00DF351F" w:rsidRPr="004D3E4D">
        <w:t xml:space="preserve"> о стоимости выполненных работ и затрат</w:t>
      </w:r>
      <w:r w:rsidRPr="004D3E4D">
        <w:t>.</w:t>
      </w:r>
    </w:p>
    <w:p w:rsidR="00712BB1" w:rsidRPr="004D3E4D" w:rsidRDefault="00712BB1" w:rsidP="00712BB1">
      <w:pPr>
        <w:pStyle w:val="20"/>
        <w:tabs>
          <w:tab w:val="clear" w:pos="1276"/>
          <w:tab w:val="left" w:pos="1134"/>
        </w:tabs>
        <w:ind w:left="426" w:hanging="426"/>
        <w:rPr>
          <w:b/>
          <w:i/>
        </w:rPr>
      </w:pPr>
      <w:r w:rsidRPr="004D3E4D">
        <w:rPr>
          <w:b/>
          <w:i/>
        </w:rPr>
        <w:t>Переход рисков</w:t>
      </w:r>
    </w:p>
    <w:p w:rsidR="00712BB1" w:rsidRPr="004D3E4D" w:rsidRDefault="00712BB1" w:rsidP="00712BB1">
      <w:pPr>
        <w:pStyle w:val="30"/>
        <w:tabs>
          <w:tab w:val="clear" w:pos="1134"/>
          <w:tab w:val="left" w:pos="1276"/>
          <w:tab w:val="left" w:pos="1560"/>
        </w:tabs>
        <w:ind w:left="426" w:firstLine="425"/>
        <w:rPr>
          <w:rFonts w:cs="Times New Roman"/>
        </w:rPr>
      </w:pPr>
      <w:r w:rsidRPr="004D3E4D">
        <w:rPr>
          <w:rFonts w:cs="Times New Roman"/>
        </w:rPr>
        <w:t>Подрядчик несет ответственность за риск случайной гибели или случайного повреждения результата Работ, Объекта</w:t>
      </w:r>
      <w:r w:rsidR="0061667E" w:rsidRPr="004D3E4D">
        <w:rPr>
          <w:rFonts w:cs="Times New Roman"/>
          <w:b/>
          <w:i/>
        </w:rPr>
        <w:t>,</w:t>
      </w:r>
      <w:r w:rsidRPr="004D3E4D">
        <w:rPr>
          <w:rFonts w:cs="Times New Roman"/>
        </w:rPr>
        <w:t xml:space="preserve">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о приемке выполненных работ.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712BB1" w:rsidRPr="004D3E4D" w:rsidRDefault="00712BB1" w:rsidP="00712BB1">
      <w:pPr>
        <w:pStyle w:val="30"/>
        <w:tabs>
          <w:tab w:val="clear" w:pos="1134"/>
          <w:tab w:val="left" w:pos="1276"/>
          <w:tab w:val="left" w:pos="1560"/>
        </w:tabs>
        <w:ind w:left="426" w:firstLine="425"/>
        <w:rPr>
          <w:rFonts w:cs="Times New Roman"/>
        </w:rPr>
      </w:pPr>
      <w:r w:rsidRPr="004D3E4D">
        <w:rPr>
          <w:rFonts w:cs="Times New Roman"/>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712BB1" w:rsidRPr="004D3E4D" w:rsidRDefault="00712BB1" w:rsidP="00712BB1">
      <w:pPr>
        <w:pStyle w:val="10"/>
        <w:tabs>
          <w:tab w:val="clear" w:pos="567"/>
          <w:tab w:val="left" w:pos="851"/>
        </w:tabs>
        <w:ind w:left="426"/>
      </w:pPr>
      <w:bookmarkStart w:id="43" w:name="_Toc332207526"/>
      <w:bookmarkStart w:id="44" w:name="_Toc332265611"/>
      <w:bookmarkStart w:id="45" w:name="_Toc332191311"/>
      <w:bookmarkStart w:id="46" w:name="_Toc332207527"/>
      <w:bookmarkStart w:id="47" w:name="_Toc332265612"/>
      <w:bookmarkStart w:id="48" w:name="_Toc332296428"/>
      <w:bookmarkEnd w:id="37"/>
      <w:bookmarkEnd w:id="38"/>
      <w:bookmarkEnd w:id="43"/>
      <w:bookmarkEnd w:id="44"/>
      <w:bookmarkEnd w:id="45"/>
      <w:bookmarkEnd w:id="46"/>
      <w:bookmarkEnd w:id="47"/>
      <w:r w:rsidRPr="004D3E4D">
        <w:t>ПРАВА И ОБЯЗАННОСТИ СТОРОН</w:t>
      </w:r>
      <w:bookmarkEnd w:id="48"/>
    </w:p>
    <w:p w:rsidR="00712BB1" w:rsidRPr="004D3E4D" w:rsidRDefault="00712BB1" w:rsidP="00712BB1">
      <w:pPr>
        <w:pStyle w:val="20"/>
        <w:ind w:left="426" w:hanging="426"/>
        <w:rPr>
          <w:b/>
          <w:i/>
        </w:rPr>
      </w:pPr>
      <w:bookmarkStart w:id="49" w:name="_Ref331746099"/>
      <w:r w:rsidRPr="004D3E4D">
        <w:rPr>
          <w:b/>
          <w:i/>
        </w:rPr>
        <w:t>Заказчик имеет право:</w:t>
      </w:r>
      <w:bookmarkEnd w:id="49"/>
      <w:r w:rsidRPr="004D3E4D">
        <w:rPr>
          <w:b/>
          <w:i/>
        </w:rPr>
        <w:tab/>
      </w:r>
    </w:p>
    <w:p w:rsidR="00712BB1" w:rsidRPr="004D3E4D" w:rsidRDefault="00712BB1" w:rsidP="00712BB1">
      <w:pPr>
        <w:pStyle w:val="30"/>
        <w:ind w:left="426" w:firstLine="425"/>
        <w:rPr>
          <w:rFonts w:cs="Times New Roman"/>
        </w:rPr>
      </w:pPr>
      <w:r w:rsidRPr="004D3E4D">
        <w:rPr>
          <w:rFonts w:cs="Times New Roman"/>
        </w:rPr>
        <w:t>в любое время проверять объем и качество Работ, выполняемых по настоящему Договору, а также Материалы, используемые Подрядчиком при выполнении Работ;</w:t>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давать замечания по Акту о приемке выполненных работ</w:t>
      </w:r>
      <w:r w:rsidR="00712BB1" w:rsidRPr="004D3E4D" w:rsidDel="008347DE">
        <w:rPr>
          <w:rFonts w:cs="Times New Roman"/>
        </w:rPr>
        <w:t xml:space="preserve"> </w:t>
      </w:r>
      <w:r w:rsidR="00712BB1" w:rsidRPr="004D3E4D">
        <w:rPr>
          <w:rFonts w:cs="Times New Roman"/>
        </w:rPr>
        <w:t xml:space="preserve">и другим документам в соответствии со статьей </w:t>
      </w:r>
      <w:r w:rsidR="00643B8A" w:rsidRPr="004D3E4D">
        <w:rPr>
          <w:rFonts w:cs="Times New Roman"/>
        </w:rPr>
        <w:fldChar w:fldCharType="begin"/>
      </w:r>
      <w:r w:rsidR="00643B8A" w:rsidRPr="004D3E4D">
        <w:rPr>
          <w:rFonts w:cs="Times New Roman"/>
        </w:rPr>
        <w:instrText xml:space="preserve"> REF _Ref378781873 \r \h </w:instrText>
      </w:r>
      <w:r w:rsidR="004D3E4D">
        <w:rPr>
          <w:rFonts w:cs="Times New Roman"/>
        </w:rPr>
        <w:instrText xml:space="preserve"> \* MERGEFORMAT </w:instrText>
      </w:r>
      <w:r w:rsidR="00643B8A" w:rsidRPr="004D3E4D">
        <w:rPr>
          <w:rFonts w:cs="Times New Roman"/>
        </w:rPr>
      </w:r>
      <w:r w:rsidR="00643B8A" w:rsidRPr="004D3E4D">
        <w:rPr>
          <w:rFonts w:cs="Times New Roman"/>
        </w:rPr>
        <w:fldChar w:fldCharType="separate"/>
      </w:r>
      <w:r w:rsidR="003234BB">
        <w:rPr>
          <w:rFonts w:cs="Times New Roman"/>
        </w:rPr>
        <w:t>6</w:t>
      </w:r>
      <w:r w:rsidR="00643B8A" w:rsidRPr="004D3E4D">
        <w:rPr>
          <w:rFonts w:cs="Times New Roman"/>
        </w:rPr>
        <w:fldChar w:fldCharType="end"/>
      </w:r>
      <w:r w:rsidR="00460EE8">
        <w:rPr>
          <w:rFonts w:cs="Times New Roman"/>
        </w:rPr>
        <w:t xml:space="preserve"> </w:t>
      </w:r>
      <w:r w:rsidR="00712BB1" w:rsidRPr="004D3E4D">
        <w:rPr>
          <w:rFonts w:cs="Times New Roman"/>
        </w:rPr>
        <w:t>настоящего Договора;</w:t>
      </w:r>
    </w:p>
    <w:p w:rsidR="00712BB1" w:rsidRPr="004D3E4D" w:rsidRDefault="00712BB1" w:rsidP="00712BB1">
      <w:pPr>
        <w:pStyle w:val="30"/>
        <w:ind w:left="426" w:firstLine="425"/>
        <w:rPr>
          <w:rFonts w:cs="Times New Roman"/>
        </w:rPr>
      </w:pPr>
      <w:r w:rsidRPr="004D3E4D">
        <w:rPr>
          <w:rFonts w:cs="Times New Roman"/>
        </w:rPr>
        <w:t xml:space="preserve">потребовать замены лица, действующего в качестве представителя Подрядчика, указанного в п. </w:t>
      </w:r>
      <w:r w:rsidR="00706363" w:rsidRPr="004D3E4D">
        <w:rPr>
          <w:rFonts w:cs="Times New Roman"/>
        </w:rPr>
        <w:fldChar w:fldCharType="begin"/>
      </w:r>
      <w:r w:rsidR="00706363" w:rsidRPr="004D3E4D">
        <w:rPr>
          <w:rFonts w:cs="Times New Roman"/>
        </w:rPr>
        <w:instrText xml:space="preserve"> REF _Ref378781890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7.4.4</w:t>
      </w:r>
      <w:r w:rsidR="00706363" w:rsidRPr="004D3E4D">
        <w:rPr>
          <w:rFonts w:cs="Times New Roman"/>
        </w:rPr>
        <w:fldChar w:fldCharType="end"/>
      </w:r>
      <w:r w:rsidRPr="004D3E4D">
        <w:rPr>
          <w:rFonts w:cs="Times New Roman"/>
        </w:rPr>
        <w:t xml:space="preserve"> настоящего Договора;</w:t>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требовать от Подрядчика устранения любых Недостатков, обнаруженных в ходе выполнения Работ и в течение Гарантийного срока;</w:t>
      </w:r>
      <w:r w:rsidR="00712BB1" w:rsidRPr="004D3E4D">
        <w:rPr>
          <w:rFonts w:cs="Times New Roman"/>
        </w:rPr>
        <w:tab/>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привлечь для осуществления контроля за проведением Работ третье лицо</w:t>
      </w:r>
      <w:r w:rsidR="00F844F3">
        <w:rPr>
          <w:rFonts w:cs="Times New Roman"/>
        </w:rPr>
        <w:t>;</w:t>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контролировать выполнение Работ самостоятельно или совместно с третьими лицами, которые имеют право в соответствии с Законодательством либо заключенным ими с Заказчиком договором контролировать выполнение Работ;</w:t>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запросить у Подрядчика любую информацию и документы, подтверждающие объем и качество выполненных Работ, происхождение и оплату Материалов, расчеты с субподрядчиками, а Подрядчик обязан предоставить такую информацию и документы в течение 10 (десяти) рабочих дней;</w:t>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обязать Подрядчика удалить с Объекта и заменить</w:t>
      </w:r>
      <w:permStart w:id="2063087822" w:edGrp="everyone"/>
      <w:r w:rsidR="00712BB1" w:rsidRPr="004D3E4D">
        <w:rPr>
          <w:rFonts w:cs="Times New Roman"/>
        </w:rPr>
        <w:t xml:space="preserve"> </w:t>
      </w:r>
      <w:permEnd w:id="2063087822"/>
      <w:r w:rsidR="00712BB1" w:rsidRPr="004D3E4D">
        <w:rPr>
          <w:rFonts w:cs="Times New Roman"/>
        </w:rPr>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712BB1" w:rsidRPr="004D3E4D" w:rsidRDefault="00712BB1" w:rsidP="00712BB1">
      <w:pPr>
        <w:pStyle w:val="30"/>
        <w:ind w:left="426" w:firstLine="425"/>
        <w:rPr>
          <w:rFonts w:cs="Times New Roman"/>
        </w:rPr>
      </w:pPr>
      <w:r w:rsidRPr="004D3E4D">
        <w:rPr>
          <w:rFonts w:cs="Times New Roman"/>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712BB1" w:rsidRPr="004D3E4D" w:rsidRDefault="00712BB1" w:rsidP="00712BB1">
      <w:pPr>
        <w:pStyle w:val="30"/>
        <w:ind w:left="426" w:firstLine="425"/>
        <w:rPr>
          <w:rFonts w:cs="Times New Roman"/>
        </w:rPr>
      </w:pPr>
      <w:r w:rsidRPr="004D3E4D">
        <w:rPr>
          <w:rFonts w:cs="Times New Roman"/>
        </w:rPr>
        <w:t>обязать Подрядчика выполнить любые работы, которые срочно необходимы для обеспечения безопасности на Объекте,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712BB1" w:rsidRPr="004D3E4D" w:rsidRDefault="00712BB1" w:rsidP="00712BB1">
      <w:pPr>
        <w:pStyle w:val="30"/>
        <w:ind w:left="426" w:firstLine="425"/>
        <w:rPr>
          <w:rFonts w:cs="Times New Roman"/>
        </w:rPr>
      </w:pPr>
      <w:r w:rsidRPr="004D3E4D">
        <w:rPr>
          <w:rFonts w:cs="Times New Roman"/>
        </w:rPr>
        <w:t>размещать на Объекте любые информационные и рекламные щиты по своему усмотрению;</w:t>
      </w:r>
    </w:p>
    <w:p w:rsidR="00712BB1" w:rsidRPr="004D3E4D" w:rsidRDefault="00712BB1" w:rsidP="00712BB1">
      <w:pPr>
        <w:pStyle w:val="30"/>
        <w:ind w:left="426" w:firstLine="425"/>
        <w:rPr>
          <w:rFonts w:cs="Times New Roman"/>
        </w:rPr>
      </w:pPr>
      <w:r w:rsidRPr="004D3E4D">
        <w:rPr>
          <w:rFonts w:cs="Times New Roman"/>
        </w:rPr>
        <w:t>удалить с Объекта и территории Центра любое лицо, являющееся работником (или действующее от имени) Подрядчика и/или его субподрядчиков, которое своими действиями осуществляет производство Работ не в соответствии с условиями настоящего Договора, нарушает дисциплину или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Объекта и территории Центра сразу после получения устного указания Заказчика и назначить (в случае необходимости) необходимое лицо для замены. Удаление любого лица с Объекта и территории Центра 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Объект и территорию Центра является окончательным; Подрядчик не имеет права требовать увеличения сроков Работ по Договору и/или изменения Цены договора (дополнительных платежей со стороны Заказчика) в случае, если его работники не будут допущены или будут удалены с Объекта и территории Центра в соответствии с положениями настоящей статьи Договора;</w:t>
      </w:r>
    </w:p>
    <w:p w:rsidR="00712BB1" w:rsidRPr="004D3E4D" w:rsidRDefault="00712BB1" w:rsidP="00712BB1">
      <w:pPr>
        <w:pStyle w:val="30"/>
        <w:ind w:left="426" w:firstLine="425"/>
        <w:rPr>
          <w:rFonts w:cs="Times New Roman"/>
        </w:rPr>
      </w:pPr>
      <w:r w:rsidRPr="004D3E4D">
        <w:rPr>
          <w:rFonts w:cs="Times New Roman"/>
        </w:rPr>
        <w:t>привлечь по договору юридическое лицо или индивидуального предпринимателя для оказания Заказчику услуг по управлению проектом по выполнению Работ 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p>
    <w:p w:rsidR="00712BB1" w:rsidRPr="004D3E4D" w:rsidRDefault="00712BB1" w:rsidP="00712BB1">
      <w:pPr>
        <w:pStyle w:val="30"/>
        <w:ind w:left="426" w:firstLine="425"/>
        <w:rPr>
          <w:rFonts w:cs="Times New Roman"/>
        </w:rPr>
      </w:pPr>
      <w:r w:rsidRPr="004D3E4D">
        <w:rPr>
          <w:rFonts w:cs="Times New Roman"/>
        </w:rPr>
        <w:t xml:space="preserve">в одностороннем порядке внести изменения в Исходные данные путем направления Подрядчику уточненных Исходных данных, и (или) Указания заказчика; </w:t>
      </w:r>
    </w:p>
    <w:p w:rsidR="00712BB1" w:rsidRPr="004D3E4D" w:rsidRDefault="00712BB1" w:rsidP="00712BB1">
      <w:pPr>
        <w:pStyle w:val="30"/>
        <w:ind w:left="426" w:firstLine="425"/>
        <w:rPr>
          <w:rFonts w:cs="Times New Roman"/>
        </w:rPr>
      </w:pPr>
      <w:r w:rsidRPr="004D3E4D">
        <w:rPr>
          <w:rFonts w:cs="Times New Roman"/>
        </w:rPr>
        <w:t>осуществлять иные права, предусмотренные настоящим Договором и Законодательством.</w:t>
      </w:r>
    </w:p>
    <w:p w:rsidR="00712BB1" w:rsidRPr="004D3E4D" w:rsidRDefault="00712BB1" w:rsidP="00712BB1">
      <w:pPr>
        <w:pStyle w:val="30"/>
        <w:numPr>
          <w:ilvl w:val="0"/>
          <w:numId w:val="0"/>
        </w:numPr>
        <w:ind w:left="851"/>
        <w:rPr>
          <w:rFonts w:cs="Times New Roman"/>
        </w:rPr>
      </w:pPr>
    </w:p>
    <w:p w:rsidR="00712BB1" w:rsidRPr="004D3E4D" w:rsidRDefault="00712BB1" w:rsidP="00712BB1">
      <w:pPr>
        <w:pStyle w:val="20"/>
        <w:ind w:left="426" w:hanging="426"/>
        <w:rPr>
          <w:b/>
          <w:i/>
        </w:rPr>
      </w:pPr>
      <w:r w:rsidRPr="004D3E4D">
        <w:rPr>
          <w:b/>
          <w:i/>
        </w:rPr>
        <w:t>Заказчик обязан:</w:t>
      </w:r>
      <w:r w:rsidRPr="004D3E4D">
        <w:rPr>
          <w:b/>
          <w:i/>
        </w:rPr>
        <w:tab/>
      </w:r>
    </w:p>
    <w:p w:rsidR="00712BB1" w:rsidRPr="004D3E4D" w:rsidRDefault="00712BB1" w:rsidP="00712BB1">
      <w:pPr>
        <w:pStyle w:val="30"/>
        <w:tabs>
          <w:tab w:val="clear" w:pos="1134"/>
          <w:tab w:val="left" w:pos="1560"/>
        </w:tabs>
        <w:ind w:left="426" w:firstLine="425"/>
        <w:rPr>
          <w:rFonts w:cs="Times New Roman"/>
        </w:rPr>
      </w:pPr>
      <w:bookmarkStart w:id="50" w:name="_Ref331732697"/>
      <w:r w:rsidRPr="004D3E4D">
        <w:rPr>
          <w:rFonts w:cs="Times New Roman"/>
        </w:rPr>
        <w:t xml:space="preserve">передать Подрядчику Объект для выполнения Работ по Акту передачи Объекта, </w:t>
      </w:r>
      <w:permStart w:id="384122480" w:edGrp="everyone"/>
      <w:r w:rsidRPr="004D3E4D">
        <w:rPr>
          <w:rFonts w:cs="Times New Roman"/>
        </w:rPr>
        <w:t xml:space="preserve">в течение </w:t>
      </w:r>
      <w:r w:rsidR="0061667E" w:rsidRPr="004D3E4D">
        <w:rPr>
          <w:rFonts w:cs="Times New Roman"/>
        </w:rPr>
        <w:t xml:space="preserve">5 </w:t>
      </w:r>
      <w:r w:rsidRPr="004D3E4D">
        <w:rPr>
          <w:rFonts w:cs="Times New Roman"/>
        </w:rPr>
        <w:t>(</w:t>
      </w:r>
      <w:r w:rsidR="0061667E" w:rsidRPr="004D3E4D">
        <w:rPr>
          <w:rFonts w:cs="Times New Roman"/>
        </w:rPr>
        <w:t>пяти</w:t>
      </w:r>
      <w:r w:rsidRPr="004D3E4D">
        <w:rPr>
          <w:rFonts w:cs="Times New Roman"/>
        </w:rPr>
        <w:t>) рабочих дней с даты подписания настоящего Договора</w:t>
      </w:r>
      <w:permEnd w:id="384122480"/>
      <w:r w:rsidRPr="004D3E4D">
        <w:rPr>
          <w:rFonts w:cs="Times New Roman"/>
        </w:rPr>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bookmarkEnd w:id="50"/>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своевременно отвечать на все запросы Подрядчика, связанные с исполнением настоящего Договора;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содействовать Подрядчику в выполнении Работ в случаях, в объеме и в порядке, предусмотренном настоящим Договором;</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принимать выполненные Работы (при условии их соответствия положениям настоящего Договора) в соответствии со статьей </w:t>
      </w:r>
      <w:r w:rsidR="00643B8A" w:rsidRPr="004D3E4D">
        <w:rPr>
          <w:rFonts w:cs="Times New Roman"/>
        </w:rPr>
        <w:fldChar w:fldCharType="begin"/>
      </w:r>
      <w:r w:rsidR="00643B8A" w:rsidRPr="004D3E4D">
        <w:rPr>
          <w:rFonts w:cs="Times New Roman"/>
        </w:rPr>
        <w:instrText xml:space="preserve"> REF _Ref378781873 \r \h </w:instrText>
      </w:r>
      <w:r w:rsidR="004D3E4D">
        <w:rPr>
          <w:rFonts w:cs="Times New Roman"/>
        </w:rPr>
        <w:instrText xml:space="preserve"> \* MERGEFORMAT </w:instrText>
      </w:r>
      <w:r w:rsidR="00643B8A" w:rsidRPr="004D3E4D">
        <w:rPr>
          <w:rFonts w:cs="Times New Roman"/>
        </w:rPr>
      </w:r>
      <w:r w:rsidR="00643B8A" w:rsidRPr="004D3E4D">
        <w:rPr>
          <w:rFonts w:cs="Times New Roman"/>
        </w:rPr>
        <w:fldChar w:fldCharType="separate"/>
      </w:r>
      <w:r w:rsidR="003234BB">
        <w:rPr>
          <w:rFonts w:cs="Times New Roman"/>
        </w:rPr>
        <w:t>6</w:t>
      </w:r>
      <w:r w:rsidR="00643B8A" w:rsidRPr="004D3E4D">
        <w:rPr>
          <w:rFonts w:cs="Times New Roman"/>
        </w:rPr>
        <w:fldChar w:fldCharType="end"/>
      </w:r>
      <w:r w:rsidRPr="004D3E4D">
        <w:rPr>
          <w:rFonts w:cs="Times New Roman"/>
        </w:rPr>
        <w:t xml:space="preserve"> настоящего Договора;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исполнять иные обязанности, предусмотренные настоящим Договором.</w:t>
      </w:r>
    </w:p>
    <w:p w:rsidR="00712BB1" w:rsidRPr="004D3E4D" w:rsidRDefault="00712BB1" w:rsidP="00712BB1">
      <w:pPr>
        <w:pStyle w:val="30"/>
        <w:numPr>
          <w:ilvl w:val="0"/>
          <w:numId w:val="0"/>
        </w:numPr>
        <w:tabs>
          <w:tab w:val="clear" w:pos="1134"/>
          <w:tab w:val="left" w:pos="1560"/>
        </w:tabs>
        <w:ind w:left="851"/>
        <w:rPr>
          <w:rFonts w:cs="Times New Roman"/>
        </w:rPr>
      </w:pPr>
    </w:p>
    <w:p w:rsidR="00712BB1" w:rsidRPr="004D3E4D" w:rsidRDefault="00712BB1" w:rsidP="00712BB1">
      <w:pPr>
        <w:pStyle w:val="20"/>
        <w:ind w:left="426" w:hanging="426"/>
        <w:rPr>
          <w:b/>
          <w:i/>
        </w:rPr>
      </w:pPr>
      <w:r w:rsidRPr="004D3E4D">
        <w:rPr>
          <w:b/>
          <w:i/>
        </w:rPr>
        <w:t>Подрядчик имеет право:</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требовать подписания Акта о приемке выполненных работ</w:t>
      </w:r>
      <w:r w:rsidRPr="004D3E4D" w:rsidDel="00665E67">
        <w:rPr>
          <w:rFonts w:cs="Times New Roman"/>
        </w:rPr>
        <w:t xml:space="preserve"> </w:t>
      </w:r>
      <w:r w:rsidRPr="004D3E4D">
        <w:rPr>
          <w:rFonts w:cs="Times New Roman"/>
        </w:rPr>
        <w:t xml:space="preserve">и других документов в соответствии со статьей </w:t>
      </w:r>
      <w:r w:rsidR="00643B8A" w:rsidRPr="004D3E4D">
        <w:rPr>
          <w:rFonts w:cs="Times New Roman"/>
        </w:rPr>
        <w:fldChar w:fldCharType="begin"/>
      </w:r>
      <w:r w:rsidR="00643B8A" w:rsidRPr="004D3E4D">
        <w:rPr>
          <w:rFonts w:cs="Times New Roman"/>
        </w:rPr>
        <w:instrText xml:space="preserve"> REF _Ref378781873 \r \h </w:instrText>
      </w:r>
      <w:r w:rsidR="004D3E4D">
        <w:rPr>
          <w:rFonts w:cs="Times New Roman"/>
        </w:rPr>
        <w:instrText xml:space="preserve"> \* MERGEFORMAT </w:instrText>
      </w:r>
      <w:r w:rsidR="00643B8A" w:rsidRPr="004D3E4D">
        <w:rPr>
          <w:rFonts w:cs="Times New Roman"/>
        </w:rPr>
      </w:r>
      <w:r w:rsidR="00643B8A" w:rsidRPr="004D3E4D">
        <w:rPr>
          <w:rFonts w:cs="Times New Roman"/>
        </w:rPr>
        <w:fldChar w:fldCharType="separate"/>
      </w:r>
      <w:r w:rsidR="003234BB">
        <w:rPr>
          <w:rFonts w:cs="Times New Roman"/>
        </w:rPr>
        <w:t>6</w:t>
      </w:r>
      <w:r w:rsidR="00643B8A" w:rsidRPr="004D3E4D">
        <w:rPr>
          <w:rFonts w:cs="Times New Roman"/>
        </w:rPr>
        <w:fldChar w:fldCharType="end"/>
      </w:r>
      <w:r w:rsidRPr="004D3E4D">
        <w:rPr>
          <w:rFonts w:cs="Times New Roman"/>
        </w:rPr>
        <w:t xml:space="preserve"> настоящего Договора, при условии надлежащего исполнения Подрядчиком своих соответствующих обязательств, предусмотренных настоящим Договором;</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осуществлять иные права, предусмотренные настоящим Договором.</w:t>
      </w:r>
      <w:r w:rsidRPr="004D3E4D">
        <w:rPr>
          <w:rFonts w:cs="Times New Roman"/>
        </w:rPr>
        <w:tab/>
      </w:r>
    </w:p>
    <w:p w:rsidR="00712BB1" w:rsidRPr="004D3E4D" w:rsidRDefault="00712BB1" w:rsidP="00712BB1">
      <w:pPr>
        <w:pStyle w:val="30"/>
        <w:numPr>
          <w:ilvl w:val="0"/>
          <w:numId w:val="0"/>
        </w:numPr>
        <w:tabs>
          <w:tab w:val="clear" w:pos="1134"/>
          <w:tab w:val="left" w:pos="1560"/>
        </w:tabs>
        <w:ind w:left="851"/>
        <w:rPr>
          <w:rFonts w:cs="Times New Roman"/>
        </w:rPr>
      </w:pPr>
    </w:p>
    <w:p w:rsidR="00712BB1" w:rsidRPr="004D3E4D" w:rsidRDefault="00712BB1" w:rsidP="00712BB1">
      <w:pPr>
        <w:pStyle w:val="20"/>
        <w:ind w:left="426" w:hanging="426"/>
        <w:rPr>
          <w:b/>
          <w:i/>
        </w:rPr>
      </w:pPr>
      <w:bookmarkStart w:id="51" w:name="_Ref325722117"/>
      <w:r w:rsidRPr="004D3E4D">
        <w:rPr>
          <w:b/>
          <w:i/>
        </w:rPr>
        <w:t>Подрядчик обязан:</w:t>
      </w:r>
      <w:bookmarkEnd w:id="51"/>
      <w:r w:rsidRPr="004D3E4D">
        <w:rPr>
          <w:b/>
          <w:i/>
        </w:rPr>
        <w:tab/>
      </w:r>
    </w:p>
    <w:p w:rsidR="00712BB1" w:rsidRPr="004D3E4D" w:rsidRDefault="00712BB1" w:rsidP="00712BB1">
      <w:pPr>
        <w:pStyle w:val="30"/>
        <w:ind w:left="426" w:firstLine="425"/>
        <w:rPr>
          <w:rFonts w:cs="Times New Roman"/>
        </w:rPr>
      </w:pPr>
      <w:r w:rsidRPr="004D3E4D">
        <w:rPr>
          <w:rFonts w:cs="Times New Roman"/>
        </w:rPr>
        <w:t>обеспечить выполнение всех мероприятий для завершения Работ в полном объеме;</w:t>
      </w:r>
    </w:p>
    <w:p w:rsidR="00712BB1" w:rsidRPr="004D3E4D" w:rsidRDefault="00712BB1" w:rsidP="00712BB1">
      <w:pPr>
        <w:pStyle w:val="30"/>
        <w:ind w:left="426" w:firstLine="425"/>
        <w:rPr>
          <w:rFonts w:cs="Times New Roman"/>
        </w:rPr>
      </w:pPr>
      <w:r w:rsidRPr="004D3E4D">
        <w:rPr>
          <w:rFonts w:cs="Times New Roman"/>
        </w:rPr>
        <w:t>своевременно и квалифицированно выполнять Работы для Заказчика;</w:t>
      </w:r>
    </w:p>
    <w:p w:rsidR="00712BB1" w:rsidRPr="004D3E4D" w:rsidRDefault="00712BB1" w:rsidP="00712BB1">
      <w:pPr>
        <w:pStyle w:val="30"/>
        <w:ind w:left="426" w:firstLine="425"/>
        <w:rPr>
          <w:rFonts w:cs="Times New Roman"/>
        </w:rPr>
      </w:pPr>
      <w:r w:rsidRPr="004D3E4D">
        <w:rPr>
          <w:rFonts w:cs="Times New Roman"/>
        </w:rPr>
        <w:t>в сроки, определенные Заказчиком, принять Объект для выполнения Работ по Акту передачи Объекта;</w:t>
      </w:r>
    </w:p>
    <w:p w:rsidR="00712BB1" w:rsidRPr="004D3E4D" w:rsidRDefault="00712BB1" w:rsidP="00712BB1">
      <w:pPr>
        <w:pStyle w:val="30"/>
        <w:ind w:left="426" w:firstLine="425"/>
        <w:rPr>
          <w:rFonts w:cs="Times New Roman"/>
        </w:rPr>
      </w:pPr>
      <w:bookmarkStart w:id="52" w:name="_Ref378781890"/>
      <w:bookmarkStart w:id="53" w:name="_Ref323032502"/>
      <w:r w:rsidRPr="004D3E4D">
        <w:rPr>
          <w:rFonts w:cs="Times New Roman"/>
        </w:rPr>
        <w:t>обеспечить непосредственное участие представителя Подрядчика («</w:t>
      </w:r>
      <w:r w:rsidRPr="004D3E4D">
        <w:rPr>
          <w:rFonts w:cs="Times New Roman"/>
          <w:b/>
        </w:rPr>
        <w:t>Представитель подрядчика</w:t>
      </w:r>
      <w:r w:rsidRPr="004D3E4D">
        <w:rPr>
          <w:rFonts w:cs="Times New Roman"/>
        </w:rPr>
        <w:t xml:space="preserve">») в выполнении и сдаче-приемке Работ, а также их подготовленность и осведомленность по вопросам, которые могут возникнуть в ходе исполнения настоящего Договора. Представителем подрядчика является </w:t>
      </w:r>
      <w:permStart w:id="1717993249" w:edGrp="everyone"/>
      <w:r w:rsidRPr="004D3E4D">
        <w:rPr>
          <w:rFonts w:cs="Times New Roman"/>
        </w:rPr>
        <w:t>_________________</w:t>
      </w:r>
      <w:permEnd w:id="1717993249"/>
      <w:r w:rsidRPr="004D3E4D">
        <w:rPr>
          <w:rFonts w:cs="Times New Roman"/>
        </w:rPr>
        <w:t>;</w:t>
      </w:r>
      <w:bookmarkEnd w:id="52"/>
      <w:bookmarkEnd w:id="53"/>
    </w:p>
    <w:p w:rsidR="00712BB1" w:rsidRPr="004D3E4D" w:rsidRDefault="00712BB1" w:rsidP="00712BB1">
      <w:pPr>
        <w:pStyle w:val="30"/>
        <w:ind w:left="426" w:firstLine="425"/>
        <w:rPr>
          <w:rFonts w:cs="Times New Roman"/>
        </w:rPr>
      </w:pPr>
      <w:r w:rsidRPr="004D3E4D">
        <w:rPr>
          <w:rFonts w:cs="Times New Roman"/>
        </w:rPr>
        <w:t>соблюдать правила охраны окружающей среды, охраны труда и техники безопасности, санитарные нормы и правила, установленные Законодательством;</w:t>
      </w:r>
      <w:r w:rsidRPr="004D3E4D">
        <w:rPr>
          <w:rFonts w:cs="Times New Roman"/>
        </w:rPr>
        <w:tab/>
      </w:r>
    </w:p>
    <w:p w:rsidR="00712BB1" w:rsidRPr="004D3E4D" w:rsidRDefault="00712BB1" w:rsidP="00712BB1">
      <w:pPr>
        <w:pStyle w:val="30"/>
        <w:ind w:left="426" w:firstLine="425"/>
        <w:rPr>
          <w:rFonts w:cs="Times New Roman"/>
        </w:rPr>
      </w:pPr>
      <w:r w:rsidRPr="004D3E4D">
        <w:rPr>
          <w:rFonts w:cs="Times New Roman"/>
        </w:rPr>
        <w:t xml:space="preserve">в течение </w:t>
      </w:r>
      <w:permStart w:id="1313152520" w:edGrp="everyone"/>
      <w:r w:rsidRPr="004D3E4D">
        <w:rPr>
          <w:rFonts w:cs="Times New Roman"/>
        </w:rPr>
        <w:t>10 (десяти) рабочих дней</w:t>
      </w:r>
      <w:permEnd w:id="1313152520"/>
      <w:r w:rsidRPr="004D3E4D">
        <w:rPr>
          <w:rFonts w:cs="Times New Roman"/>
        </w:rPr>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712BB1" w:rsidRPr="004D3E4D" w:rsidRDefault="00712BB1" w:rsidP="00712BB1">
      <w:pPr>
        <w:pStyle w:val="30"/>
        <w:ind w:left="426" w:firstLine="425"/>
        <w:rPr>
          <w:rFonts w:cs="Times New Roman"/>
        </w:rPr>
      </w:pPr>
      <w:r w:rsidRPr="004D3E4D">
        <w:rPr>
          <w:rFonts w:cs="Times New Roman"/>
        </w:rPr>
        <w:t>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при наличии у Подрядчика необходимых лицензий и (или) специальных разрешений и в течение срока их действия;</w:t>
      </w:r>
    </w:p>
    <w:p w:rsidR="00712BB1" w:rsidRPr="004D3E4D" w:rsidRDefault="00712BB1" w:rsidP="00712BB1">
      <w:pPr>
        <w:pStyle w:val="30"/>
        <w:ind w:left="426" w:firstLine="425"/>
        <w:rPr>
          <w:rFonts w:cs="Times New Roman"/>
        </w:rPr>
      </w:pPr>
      <w:r w:rsidRPr="004D3E4D">
        <w:rPr>
          <w:rFonts w:cs="Times New Roman"/>
        </w:rPr>
        <w:t>заключить договор страхования  рисков при производстве Работ (далее – «Договор страхования») на условиях, предусмотренных Приложением № 6 к настоящему Договору;</w:t>
      </w:r>
    </w:p>
    <w:p w:rsidR="00712BB1" w:rsidRPr="004D3E4D" w:rsidRDefault="00460EE8" w:rsidP="00712BB1">
      <w:pPr>
        <w:pStyle w:val="30"/>
        <w:ind w:left="426" w:firstLine="425"/>
        <w:rPr>
          <w:rFonts w:cs="Times New Roman"/>
        </w:rPr>
      </w:pPr>
      <w:r>
        <w:rPr>
          <w:rFonts w:cs="Times New Roman"/>
        </w:rPr>
        <w:t xml:space="preserve"> </w:t>
      </w:r>
      <w:r w:rsidR="00712BB1" w:rsidRPr="004D3E4D">
        <w:rPr>
          <w:rFonts w:cs="Times New Roman"/>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 о котором Подрядчику станет известно;</w:t>
      </w:r>
    </w:p>
    <w:p w:rsidR="00460EE8" w:rsidRPr="00460EE8" w:rsidRDefault="00712BB1" w:rsidP="00460EE8">
      <w:pPr>
        <w:pStyle w:val="30"/>
        <w:ind w:left="426" w:firstLine="131"/>
        <w:rPr>
          <w:rFonts w:cs="Times New Roman"/>
        </w:rPr>
      </w:pPr>
      <w:r w:rsidRPr="004D3E4D">
        <w:rPr>
          <w:rFonts w:cs="Times New Roman"/>
        </w:rPr>
        <w:tab/>
      </w:r>
      <w:r w:rsidR="00460EE8" w:rsidRPr="00460EE8">
        <w:rPr>
          <w:rFonts w:cs="Times New Roman"/>
        </w:rPr>
        <w:t>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2 (двух) лет после даты заключения настоящего Договора, и предоставлять их Заказчику по письменному запросу Заказчика;</w:t>
      </w:r>
    </w:p>
    <w:p w:rsidR="00712BB1" w:rsidRPr="004D3E4D" w:rsidRDefault="00712BB1" w:rsidP="00460EE8">
      <w:pPr>
        <w:pStyle w:val="30"/>
        <w:numPr>
          <w:ilvl w:val="0"/>
          <w:numId w:val="0"/>
        </w:numPr>
        <w:ind w:left="851"/>
        <w:rPr>
          <w:rFonts w:cs="Times New Roman"/>
        </w:rPr>
      </w:pPr>
    </w:p>
    <w:p w:rsidR="00712BB1" w:rsidRPr="004D3E4D" w:rsidRDefault="00712BB1" w:rsidP="00712BB1">
      <w:pPr>
        <w:pStyle w:val="30"/>
        <w:ind w:left="426" w:firstLine="425"/>
        <w:rPr>
          <w:rFonts w:cs="Times New Roman"/>
        </w:rPr>
      </w:pPr>
      <w:r w:rsidRPr="004D3E4D">
        <w:rPr>
          <w:rFonts w:cs="Times New Roman"/>
        </w:rPr>
        <w:t>перед направлением Заказчику Акта о приемке выполненных работ</w:t>
      </w:r>
      <w:r w:rsidRPr="004D3E4D" w:rsidDel="00665E67">
        <w:rPr>
          <w:rFonts w:cs="Times New Roman"/>
        </w:rPr>
        <w:t xml:space="preserve"> </w:t>
      </w:r>
      <w:r w:rsidRPr="004D3E4D">
        <w:rPr>
          <w:rFonts w:cs="Times New Roman"/>
        </w:rPr>
        <w:t>освободить Объект от Материалов, инструментов, мусора и отходов;</w:t>
      </w:r>
    </w:p>
    <w:p w:rsidR="00712BB1" w:rsidRPr="004D3E4D" w:rsidRDefault="00712BB1" w:rsidP="00712BB1">
      <w:pPr>
        <w:pStyle w:val="30"/>
        <w:ind w:left="426" w:firstLine="425"/>
        <w:rPr>
          <w:rFonts w:cs="Times New Roman"/>
        </w:rPr>
      </w:pPr>
      <w:r w:rsidRPr="004D3E4D">
        <w:rPr>
          <w:rFonts w:cs="Times New Roman"/>
        </w:rPr>
        <w:t>сообщать Заказчику о любых Дефектах или повреждениях Объекта, о которых стало известно Подрядчику в ходе выполнения Работ;</w:t>
      </w:r>
    </w:p>
    <w:p w:rsidR="00712BB1" w:rsidRPr="004D3E4D" w:rsidRDefault="00712BB1" w:rsidP="00712BB1">
      <w:pPr>
        <w:pStyle w:val="30"/>
        <w:ind w:left="426" w:firstLine="425"/>
        <w:rPr>
          <w:rFonts w:cs="Times New Roman"/>
        </w:rPr>
      </w:pPr>
      <w:bookmarkStart w:id="54" w:name="_Ref374719928"/>
      <w:r w:rsidRPr="004D3E4D">
        <w:rPr>
          <w:rFonts w:cs="Times New Roman"/>
        </w:rPr>
        <w:t>в случае повреждения, пропажи, кражи любого имущества в пределах Объекта в период выполнения Работ Подрядчик обязан без промедлений компенсировать все убытки потерпевшей стороне</w:t>
      </w:r>
      <w:r w:rsidR="00F844F3">
        <w:rPr>
          <w:rFonts w:cs="Times New Roman"/>
        </w:rPr>
        <w:t>;</w:t>
      </w:r>
    </w:p>
    <w:p w:rsidR="00F45094" w:rsidRPr="00F45094" w:rsidRDefault="00F45094" w:rsidP="00F45094">
      <w:pPr>
        <w:pStyle w:val="30"/>
        <w:ind w:left="426" w:firstLine="425"/>
        <w:rPr>
          <w:rFonts w:cs="Times New Roman"/>
        </w:rPr>
      </w:pPr>
      <w:r>
        <w:rPr>
          <w:rFonts w:cs="Times New Roman"/>
        </w:rPr>
        <w:t>о</w:t>
      </w:r>
      <w:r w:rsidRPr="00F45094">
        <w:rPr>
          <w:rFonts w:cs="Times New Roman"/>
        </w:rPr>
        <w:t xml:space="preserve">существлять обращение с  отходами,  образованными при </w:t>
      </w:r>
      <w:r>
        <w:rPr>
          <w:rFonts w:cs="Times New Roman"/>
        </w:rPr>
        <w:t>выполнении Работ</w:t>
      </w:r>
      <w:r w:rsidRPr="00F45094">
        <w:rPr>
          <w:rFonts w:cs="Times New Roman"/>
        </w:rPr>
        <w:t xml:space="preserve"> (далее «Отходы») в соответствии с Правилами обращения с отходами на территории и</w:t>
      </w:r>
      <w:r>
        <w:rPr>
          <w:rFonts w:cs="Times New Roman"/>
        </w:rPr>
        <w:t>нновационного центра «Сколково»;</w:t>
      </w:r>
    </w:p>
    <w:p w:rsidR="00F45094" w:rsidRPr="00F45094" w:rsidRDefault="00F45094" w:rsidP="00F45094">
      <w:pPr>
        <w:pStyle w:val="30"/>
        <w:ind w:left="426" w:firstLine="425"/>
        <w:rPr>
          <w:rFonts w:cs="Times New Roman"/>
        </w:rPr>
      </w:pPr>
      <w:r>
        <w:rPr>
          <w:rFonts w:cs="Times New Roman"/>
        </w:rPr>
        <w:t>с</w:t>
      </w:r>
      <w:r w:rsidRPr="00F45094">
        <w:rPr>
          <w:rFonts w:cs="Times New Roman"/>
        </w:rPr>
        <w:t xml:space="preserve"> момента образования на Объекте </w:t>
      </w:r>
      <w:r>
        <w:rPr>
          <w:rFonts w:cs="Times New Roman"/>
        </w:rPr>
        <w:t xml:space="preserve">при выполнении Работ </w:t>
      </w:r>
      <w:r w:rsidRPr="00F45094">
        <w:rPr>
          <w:rFonts w:cs="Times New Roman"/>
        </w:rPr>
        <w:t>Отходов, принять их в собственность и нести ответственность за обращение с Отходами в соответствии с Федеральным законом от 24.06.1998 ФЗ-89 «Об отход</w:t>
      </w:r>
      <w:r>
        <w:rPr>
          <w:rFonts w:cs="Times New Roman"/>
        </w:rPr>
        <w:t>ах производства и потребления»;</w:t>
      </w:r>
    </w:p>
    <w:p w:rsidR="00F45094" w:rsidRPr="00F45094" w:rsidRDefault="00F45094" w:rsidP="00F45094">
      <w:pPr>
        <w:pStyle w:val="30"/>
        <w:ind w:left="426" w:firstLine="425"/>
        <w:rPr>
          <w:rFonts w:cs="Times New Roman"/>
        </w:rPr>
      </w:pPr>
      <w:r>
        <w:rPr>
          <w:rFonts w:cs="Times New Roman"/>
        </w:rPr>
        <w:t>о</w:t>
      </w:r>
      <w:r w:rsidRPr="00F45094">
        <w:rPr>
          <w:rFonts w:cs="Times New Roman"/>
        </w:rPr>
        <w:t xml:space="preserve">беспечивать сбор, вывоз Отходов посредством заключения соответствующего договора с организацией-оператором, действующей на </w:t>
      </w:r>
      <w:r>
        <w:rPr>
          <w:rFonts w:cs="Times New Roman"/>
        </w:rPr>
        <w:t>т</w:t>
      </w:r>
      <w:r w:rsidRPr="00F45094">
        <w:rPr>
          <w:rFonts w:cs="Times New Roman"/>
        </w:rPr>
        <w:t xml:space="preserve">ерритории </w:t>
      </w:r>
      <w:r>
        <w:rPr>
          <w:rFonts w:cs="Times New Roman"/>
        </w:rPr>
        <w:t>инновационного ц</w:t>
      </w:r>
      <w:r w:rsidRPr="00F45094">
        <w:rPr>
          <w:rFonts w:cs="Times New Roman"/>
        </w:rPr>
        <w:t>ентра</w:t>
      </w:r>
      <w:r>
        <w:rPr>
          <w:rFonts w:cs="Times New Roman"/>
        </w:rPr>
        <w:t xml:space="preserve"> «Сколково»</w:t>
      </w:r>
      <w:r w:rsidRPr="00F45094">
        <w:rPr>
          <w:rFonts w:cs="Times New Roman"/>
        </w:rPr>
        <w:t xml:space="preserve"> в порядке и на условиях, определяемых Правилами проекта, а в случае отсутствия такого оператора -  с  организацией, имеющей лицензию на осуществление деятельности по размещению или обезвреживанию отходов I - IV класса опасности</w:t>
      </w:r>
      <w:r>
        <w:rPr>
          <w:rFonts w:cs="Times New Roman"/>
        </w:rPr>
        <w:t>;</w:t>
      </w:r>
    </w:p>
    <w:p w:rsidR="00F45094" w:rsidRPr="00F45094" w:rsidRDefault="00F45094" w:rsidP="00F45094">
      <w:pPr>
        <w:pStyle w:val="30"/>
        <w:ind w:left="426" w:firstLine="425"/>
        <w:rPr>
          <w:rFonts w:cs="Times New Roman"/>
        </w:rPr>
      </w:pPr>
      <w:r>
        <w:rPr>
          <w:rFonts w:cs="Times New Roman"/>
        </w:rPr>
        <w:t>к</w:t>
      </w:r>
      <w:r w:rsidRPr="00F45094">
        <w:rPr>
          <w:rFonts w:cs="Times New Roman"/>
        </w:rPr>
        <w:t xml:space="preserve"> обращению с Отходами, образованными при </w:t>
      </w:r>
      <w:r>
        <w:rPr>
          <w:rFonts w:cs="Times New Roman"/>
        </w:rPr>
        <w:t>выполнении Работ</w:t>
      </w:r>
      <w:r w:rsidRPr="00F45094">
        <w:rPr>
          <w:rFonts w:cs="Times New Roman"/>
        </w:rPr>
        <w:t>, применяются нормы законодательства РФ об обращении с отходами, а также Правила проекта в той мере, в какой эти нормы применимы к данным отношениям</w:t>
      </w:r>
      <w:r>
        <w:rPr>
          <w:rFonts w:cs="Times New Roman"/>
        </w:rPr>
        <w:t>;</w:t>
      </w:r>
      <w:r w:rsidRPr="00F45094">
        <w:rPr>
          <w:rFonts w:cs="Times New Roman"/>
        </w:rPr>
        <w:t xml:space="preserve"> </w:t>
      </w:r>
    </w:p>
    <w:p w:rsidR="00F45094" w:rsidRPr="00F45094" w:rsidRDefault="00F45094" w:rsidP="00F45094">
      <w:pPr>
        <w:pStyle w:val="30"/>
        <w:ind w:left="426" w:firstLine="425"/>
        <w:rPr>
          <w:rFonts w:cs="Times New Roman"/>
        </w:rPr>
      </w:pPr>
      <w:r>
        <w:rPr>
          <w:rFonts w:cs="Times New Roman"/>
        </w:rPr>
        <w:t>п</w:t>
      </w:r>
      <w:r w:rsidRPr="00F45094">
        <w:rPr>
          <w:rFonts w:cs="Times New Roman"/>
        </w:rPr>
        <w:t>редоставить Заказчику в срок не позднее 5 (Пяти) рабочих дней, после заключения Договора, а также по истечении каждого отчетного периода (одновременно с отчетной документацией)  комплект документов (акты приемки-сдачи, талоны и т.д.) однозначно свидетельствующих о намерении собственника (</w:t>
      </w:r>
      <w:r>
        <w:rPr>
          <w:rFonts w:cs="Times New Roman"/>
        </w:rPr>
        <w:t>Подрядчика</w:t>
      </w:r>
      <w:r w:rsidRPr="00F45094">
        <w:rPr>
          <w:rFonts w:cs="Times New Roman"/>
        </w:rPr>
        <w:t xml:space="preserve">) обеспечить доставку Отходов I - IV класса опасности организации-оператору, действующему на </w:t>
      </w:r>
      <w:r>
        <w:rPr>
          <w:rFonts w:cs="Times New Roman"/>
        </w:rPr>
        <w:t>территории инновационного центра «Сколково»</w:t>
      </w:r>
      <w:r w:rsidRPr="00F45094">
        <w:rPr>
          <w:rFonts w:cs="Times New Roman"/>
        </w:rPr>
        <w:t>, а в случае отсутствия такого оператора -  организации, имеющей лицензию на осуществление деятельности по размещению или обезвреживанию отходов I - IV класса опасности</w:t>
      </w:r>
      <w:r>
        <w:rPr>
          <w:rFonts w:cs="Times New Roman"/>
        </w:rPr>
        <w:t>;</w:t>
      </w:r>
      <w:r w:rsidRPr="00F45094">
        <w:rPr>
          <w:rFonts w:cs="Times New Roman"/>
        </w:rPr>
        <w:t xml:space="preserve"> </w:t>
      </w:r>
    </w:p>
    <w:p w:rsidR="00F45094" w:rsidRPr="00F45094" w:rsidRDefault="00F45094" w:rsidP="00F45094">
      <w:pPr>
        <w:pStyle w:val="30"/>
        <w:ind w:left="426" w:firstLine="425"/>
        <w:rPr>
          <w:rFonts w:cs="Times New Roman"/>
        </w:rPr>
      </w:pPr>
      <w:r>
        <w:rPr>
          <w:rFonts w:cs="Times New Roman"/>
        </w:rPr>
        <w:t>в</w:t>
      </w:r>
      <w:r w:rsidRPr="00F45094">
        <w:rPr>
          <w:rFonts w:cs="Times New Roman"/>
        </w:rPr>
        <w:t>ести учет образующихся Отходов в соответствии с приказом от 01.09.2011 №721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r>
        <w:rPr>
          <w:rFonts w:cs="Times New Roman"/>
        </w:rPr>
        <w:t>;</w:t>
      </w:r>
    </w:p>
    <w:p w:rsidR="00F45094" w:rsidRPr="00F45094" w:rsidRDefault="00F45094" w:rsidP="00F45094">
      <w:pPr>
        <w:pStyle w:val="30"/>
        <w:ind w:left="426" w:firstLine="425"/>
        <w:rPr>
          <w:rFonts w:cs="Times New Roman"/>
        </w:rPr>
      </w:pPr>
      <w:r>
        <w:rPr>
          <w:rFonts w:cs="Times New Roman"/>
        </w:rPr>
        <w:t>о</w:t>
      </w:r>
      <w:r w:rsidRPr="00F45094">
        <w:rPr>
          <w:rFonts w:cs="Times New Roman"/>
        </w:rPr>
        <w:t>существлять вывоз и утилизацию снега, а также вести документацию в соответствии с требованиями д</w:t>
      </w:r>
      <w:r>
        <w:rPr>
          <w:rFonts w:cs="Times New Roman"/>
        </w:rPr>
        <w:t>ействующего законодательства РФ;</w:t>
      </w:r>
    </w:p>
    <w:p w:rsidR="00F45094" w:rsidRPr="00F45094" w:rsidRDefault="00F45094" w:rsidP="00F45094">
      <w:pPr>
        <w:pStyle w:val="30"/>
        <w:ind w:left="426" w:firstLine="425"/>
        <w:rPr>
          <w:rFonts w:cs="Times New Roman"/>
        </w:rPr>
      </w:pPr>
      <w:r>
        <w:rPr>
          <w:rFonts w:cs="Times New Roman"/>
        </w:rPr>
        <w:t>в</w:t>
      </w:r>
      <w:r w:rsidRPr="00F45094">
        <w:rPr>
          <w:rFonts w:cs="Times New Roman"/>
        </w:rPr>
        <w:t xml:space="preserve">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w:t>
      </w:r>
      <w:r>
        <w:rPr>
          <w:rFonts w:cs="Times New Roman"/>
        </w:rPr>
        <w:t>вом РФ, как собственник Отходов;</w:t>
      </w:r>
    </w:p>
    <w:p w:rsidR="00F45094" w:rsidRPr="00F45094" w:rsidRDefault="00F45094" w:rsidP="00F45094">
      <w:pPr>
        <w:pStyle w:val="30"/>
        <w:ind w:left="426" w:firstLine="425"/>
        <w:rPr>
          <w:rFonts w:cs="Times New Roman"/>
        </w:rPr>
      </w:pPr>
      <w:r>
        <w:rPr>
          <w:rFonts w:cs="Times New Roman"/>
        </w:rPr>
        <w:t>с</w:t>
      </w:r>
      <w:r w:rsidRPr="00F45094">
        <w:rPr>
          <w:rFonts w:cs="Times New Roman"/>
        </w:rPr>
        <w:t>амостоятельно рассчитывать и осуществлять плату за негативное воздействие на окружающую среду, оказываемое при выполнении Работ.</w:t>
      </w:r>
    </w:p>
    <w:bookmarkEnd w:id="54"/>
    <w:p w:rsidR="00712BB1" w:rsidRPr="004D3E4D" w:rsidRDefault="00712BB1" w:rsidP="00712BB1">
      <w:pPr>
        <w:pStyle w:val="30"/>
        <w:ind w:left="426" w:firstLine="425"/>
        <w:rPr>
          <w:rFonts w:cs="Times New Roman"/>
        </w:rPr>
      </w:pPr>
      <w:r w:rsidRPr="004D3E4D">
        <w:rPr>
          <w:rFonts w:cs="Times New Roman"/>
        </w:rPr>
        <w:t>исполнять иные обязанности, предусмотренные Законодательством, настоящим Договором и приложениями к нему.</w:t>
      </w:r>
    </w:p>
    <w:p w:rsidR="00712BB1" w:rsidRPr="004D3E4D" w:rsidRDefault="00712BB1" w:rsidP="00712BB1">
      <w:pPr>
        <w:pStyle w:val="10"/>
      </w:pPr>
      <w:r w:rsidRPr="004D3E4D">
        <w:t xml:space="preserve">ОРГАНИЗАЦИЯ ИСПОЛНЕНИЯ ДОГОВОРА </w:t>
      </w:r>
      <w:r w:rsidRPr="004D3E4D">
        <w:tab/>
      </w:r>
    </w:p>
    <w:p w:rsidR="00712BB1" w:rsidRPr="00162613" w:rsidRDefault="00712BB1" w:rsidP="00712BB1">
      <w:pPr>
        <w:pStyle w:val="20"/>
        <w:ind w:left="426" w:hanging="426"/>
        <w:rPr>
          <w:b/>
          <w:i/>
        </w:rPr>
      </w:pPr>
      <w:r w:rsidRPr="004D3E4D">
        <w:rPr>
          <w:b/>
          <w:i/>
        </w:rPr>
        <w:t>Совещания</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Стороны должны проводить совещания для обсуждения хода выполнения Работ («</w:t>
      </w:r>
      <w:r w:rsidRPr="004D3E4D">
        <w:rPr>
          <w:rFonts w:cs="Times New Roman"/>
          <w:b/>
        </w:rPr>
        <w:t>Совещания</w:t>
      </w:r>
      <w:r w:rsidRPr="004D3E4D">
        <w:rPr>
          <w:rFonts w:cs="Times New Roman"/>
        </w:rPr>
        <w:t>») не реже, чем один раз в неделю до даты фактического окончания выполнения Работ.</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Заказчик вправе в случае отсутствия необходимости в проведении Совещания отменить соответствующее Совещание.</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Если Заказчиком не определено иное, Совещания должны проводиться в офисе Заказчика.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Стороны самостоятельно оплачивают свои расходы в связи с проведением Совещаний.</w:t>
      </w:r>
    </w:p>
    <w:p w:rsidR="00712BB1" w:rsidRPr="004D3E4D" w:rsidRDefault="00712BB1" w:rsidP="00712BB1">
      <w:pPr>
        <w:pStyle w:val="30"/>
        <w:numPr>
          <w:ilvl w:val="0"/>
          <w:numId w:val="0"/>
        </w:numPr>
        <w:tabs>
          <w:tab w:val="clear" w:pos="1134"/>
          <w:tab w:val="left" w:pos="1560"/>
        </w:tabs>
        <w:ind w:left="851"/>
        <w:rPr>
          <w:rFonts w:cs="Times New Roman"/>
        </w:rPr>
      </w:pPr>
    </w:p>
    <w:p w:rsidR="00712BB1" w:rsidRPr="004D3E4D" w:rsidRDefault="00712BB1" w:rsidP="00712BB1">
      <w:pPr>
        <w:pStyle w:val="20"/>
        <w:ind w:left="426" w:hanging="426"/>
        <w:rPr>
          <w:b/>
          <w:i/>
        </w:rPr>
      </w:pPr>
      <w:r w:rsidRPr="004D3E4D">
        <w:rPr>
          <w:b/>
          <w:i/>
        </w:rPr>
        <w:t>Указания Заказчика</w:t>
      </w:r>
    </w:p>
    <w:p w:rsidR="00712BB1" w:rsidRPr="004D3E4D" w:rsidRDefault="00712BB1" w:rsidP="00712BB1">
      <w:pPr>
        <w:pStyle w:val="30"/>
        <w:tabs>
          <w:tab w:val="clear" w:pos="1134"/>
          <w:tab w:val="left" w:pos="1560"/>
        </w:tabs>
        <w:ind w:left="426" w:firstLine="425"/>
        <w:rPr>
          <w:rFonts w:cs="Times New Roman"/>
        </w:rPr>
      </w:pPr>
      <w:bookmarkStart w:id="55" w:name="_Ref378781921"/>
      <w:r w:rsidRPr="004D3E4D">
        <w:rPr>
          <w:rFonts w:cs="Times New Roman"/>
        </w:rPr>
        <w:t>Заказчик вправе давать Подрядчику обязательные указания в отношении исполнения Подрядчиком своих обязательств по настоящему Договору («</w:t>
      </w:r>
      <w:r w:rsidRPr="004D3E4D">
        <w:rPr>
          <w:rFonts w:cs="Times New Roman"/>
          <w:b/>
        </w:rPr>
        <w:t>Указания заказчика</w:t>
      </w:r>
      <w:r w:rsidRPr="004D3E4D">
        <w:rPr>
          <w:rFonts w:cs="Times New Roman"/>
        </w:rPr>
        <w:t>»).</w:t>
      </w:r>
      <w:bookmarkEnd w:id="55"/>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w:t>
      </w:r>
      <w:r w:rsidR="00706363" w:rsidRPr="004D3E4D">
        <w:rPr>
          <w:rFonts w:cs="Times New Roman"/>
        </w:rPr>
        <w:t xml:space="preserve">п. </w:t>
      </w:r>
      <w:r w:rsidR="00706363" w:rsidRPr="004D3E4D">
        <w:rPr>
          <w:rFonts w:cs="Times New Roman"/>
        </w:rPr>
        <w:fldChar w:fldCharType="begin"/>
      </w:r>
      <w:r w:rsidR="00706363" w:rsidRPr="004D3E4D">
        <w:rPr>
          <w:rFonts w:cs="Times New Roman"/>
        </w:rPr>
        <w:instrText xml:space="preserve"> REF _Ref378781921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8.2.1</w:t>
      </w:r>
      <w:r w:rsidR="00706363" w:rsidRPr="004D3E4D">
        <w:rPr>
          <w:rFonts w:cs="Times New Roman"/>
        </w:rPr>
        <w:fldChar w:fldCharType="end"/>
      </w:r>
      <w:r w:rsidRPr="004D3E4D">
        <w:rPr>
          <w:rFonts w:cs="Times New Roman"/>
        </w:rPr>
        <w:t xml:space="preserve"> Договора, Подрядчик не освобождается от своих обязанностей и (или) ответственности по настоящему Договору.</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Подрядчик обязан немедленно известить в письменном виде Заказчика при обнаружении:</w:t>
      </w:r>
    </w:p>
    <w:p w:rsidR="00712BB1" w:rsidRPr="004D3E4D" w:rsidRDefault="00712BB1" w:rsidP="00712BB1">
      <w:pPr>
        <w:pStyle w:val="30"/>
        <w:numPr>
          <w:ilvl w:val="0"/>
          <w:numId w:val="0"/>
        </w:numPr>
        <w:tabs>
          <w:tab w:val="clear" w:pos="1134"/>
          <w:tab w:val="left" w:pos="1560"/>
        </w:tabs>
        <w:ind w:left="426" w:firstLine="425"/>
        <w:rPr>
          <w:rFonts w:cs="Times New Roman"/>
        </w:rPr>
      </w:pPr>
      <w:r w:rsidRPr="004D3E4D">
        <w:rPr>
          <w:rFonts w:cs="Times New Roman"/>
        </w:rPr>
        <w:t>- возможных неблагоприятных для Заказчика последствий выполнения его указаний о способе выполнения Работ;</w:t>
      </w:r>
    </w:p>
    <w:p w:rsidR="00712BB1" w:rsidRPr="004D3E4D" w:rsidRDefault="00712BB1" w:rsidP="00712BB1">
      <w:pPr>
        <w:pStyle w:val="30"/>
        <w:numPr>
          <w:ilvl w:val="0"/>
          <w:numId w:val="0"/>
        </w:numPr>
        <w:tabs>
          <w:tab w:val="clear" w:pos="1134"/>
          <w:tab w:val="left" w:pos="1560"/>
        </w:tabs>
        <w:ind w:left="426" w:firstLine="425"/>
        <w:rPr>
          <w:rFonts w:cs="Times New Roman"/>
        </w:rPr>
      </w:pPr>
      <w:r w:rsidRPr="004D3E4D">
        <w:rPr>
          <w:rFonts w:cs="Times New Roman"/>
        </w:rPr>
        <w:t>- 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712BB1" w:rsidRPr="004D3E4D" w:rsidRDefault="00712BB1" w:rsidP="00712BB1">
      <w:pPr>
        <w:pStyle w:val="30"/>
        <w:numPr>
          <w:ilvl w:val="0"/>
          <w:numId w:val="0"/>
        </w:numPr>
        <w:tabs>
          <w:tab w:val="clear" w:pos="1134"/>
          <w:tab w:val="left" w:pos="1560"/>
        </w:tabs>
        <w:rPr>
          <w:rFonts w:cs="Times New Roman"/>
        </w:rPr>
      </w:pPr>
    </w:p>
    <w:p w:rsidR="00712BB1" w:rsidRPr="00162613" w:rsidRDefault="00712BB1" w:rsidP="00712BB1">
      <w:pPr>
        <w:pStyle w:val="20"/>
        <w:ind w:left="426" w:hanging="426"/>
        <w:rPr>
          <w:b/>
          <w:i/>
        </w:rPr>
      </w:pPr>
      <w:r w:rsidRPr="004D3E4D">
        <w:rPr>
          <w:b/>
          <w:i/>
        </w:rPr>
        <w:t>Субподрядчики</w:t>
      </w:r>
      <w:r w:rsidRPr="004D3E4D">
        <w:rPr>
          <w:b/>
          <w:i/>
        </w:rPr>
        <w:tab/>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Подрядчик, оставаясь ответственным перед Заказчиком за выполнение Работ по настоящему Договору, вправе привлекать субподрядчиков для выполнения Работ только при условии предварительного письменного уведомления Заказчика, не менее чем за 1 (один) рабочий день до такого привлечения. </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Подрядчик не может передать одному субподрядчику и/или аффилированным с ним лицам полный объем Работ по настоящему Договору.</w:t>
      </w:r>
    </w:p>
    <w:p w:rsidR="00712BB1" w:rsidRPr="004D3E4D" w:rsidRDefault="00712BB1" w:rsidP="00712BB1">
      <w:pPr>
        <w:pStyle w:val="30"/>
        <w:tabs>
          <w:tab w:val="clear" w:pos="1134"/>
          <w:tab w:val="left" w:pos="1560"/>
        </w:tabs>
        <w:ind w:left="426" w:firstLine="425"/>
        <w:rPr>
          <w:rFonts w:cs="Times New Roman"/>
        </w:rPr>
      </w:pPr>
      <w:bookmarkStart w:id="56" w:name="_Toc332296429"/>
      <w:r w:rsidRPr="004D3E4D">
        <w:rPr>
          <w:rFonts w:cs="Times New Roman"/>
        </w:rPr>
        <w:t>Все субподрядчики должны обладать должной квалификацией, навыками и опытом в соответствующих видах Работ, а в случае необходимости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 Подрядчик несет ответственность за действия субподрядчиков как за свои собственные.</w:t>
      </w:r>
    </w:p>
    <w:p w:rsidR="00712BB1" w:rsidRPr="004D3E4D" w:rsidRDefault="00712BB1" w:rsidP="00712BB1">
      <w:pPr>
        <w:pStyle w:val="10"/>
        <w:tabs>
          <w:tab w:val="clear" w:pos="567"/>
        </w:tabs>
        <w:ind w:left="426" w:hanging="426"/>
        <w:rPr>
          <w:lang w:val="ru-RU"/>
        </w:rPr>
      </w:pPr>
      <w:r w:rsidRPr="004D3E4D">
        <w:rPr>
          <w:lang w:val="ru-RU"/>
        </w:rPr>
        <w:t xml:space="preserve">ПРЕКРАЩЕНИЕ ДОГОВОРА </w:t>
      </w:r>
      <w:bookmarkEnd w:id="56"/>
      <w:r w:rsidRPr="004D3E4D">
        <w:rPr>
          <w:lang w:val="ru-RU"/>
        </w:rPr>
        <w:tab/>
      </w:r>
    </w:p>
    <w:p w:rsidR="00712BB1" w:rsidRPr="004D3E4D" w:rsidRDefault="00712BB1" w:rsidP="00712BB1">
      <w:pPr>
        <w:pStyle w:val="20"/>
        <w:ind w:left="426" w:hanging="426"/>
        <w:rPr>
          <w:b/>
          <w:i/>
        </w:rPr>
      </w:pPr>
      <w:r w:rsidRPr="004D3E4D">
        <w:rPr>
          <w:b/>
          <w:i/>
        </w:rPr>
        <w:t>Прекращение настоящего Договора по соглашению Сторон</w:t>
      </w:r>
      <w:r w:rsidRPr="004D3E4D">
        <w:rPr>
          <w:b/>
          <w:i/>
        </w:rPr>
        <w:tab/>
      </w:r>
    </w:p>
    <w:p w:rsidR="00712BB1" w:rsidRPr="004D3E4D" w:rsidRDefault="00712BB1" w:rsidP="00712BB1">
      <w:pPr>
        <w:pStyle w:val="30"/>
        <w:tabs>
          <w:tab w:val="clear" w:pos="1134"/>
          <w:tab w:val="left" w:pos="1560"/>
        </w:tabs>
        <w:ind w:left="426" w:firstLine="425"/>
        <w:rPr>
          <w:rFonts w:cs="Times New Roman"/>
          <w:b/>
        </w:rPr>
      </w:pPr>
      <w:r w:rsidRPr="004D3E4D">
        <w:rPr>
          <w:rFonts w:cs="Times New Roman"/>
        </w:rPr>
        <w:t>Стороны вправе расторгнуть настоящий Договор по соглашению Сторон в соответствии с частью 1 статьи 450 Гражданского кодекса Российской Федерации.</w:t>
      </w:r>
    </w:p>
    <w:p w:rsidR="00712BB1" w:rsidRPr="004D3E4D" w:rsidRDefault="00712BB1" w:rsidP="00712BB1">
      <w:pPr>
        <w:pStyle w:val="30"/>
        <w:numPr>
          <w:ilvl w:val="0"/>
          <w:numId w:val="0"/>
        </w:numPr>
        <w:tabs>
          <w:tab w:val="clear" w:pos="1134"/>
          <w:tab w:val="left" w:pos="1560"/>
        </w:tabs>
        <w:ind w:left="851"/>
        <w:rPr>
          <w:rFonts w:cs="Times New Roman"/>
          <w:b/>
        </w:rPr>
      </w:pPr>
    </w:p>
    <w:p w:rsidR="00712BB1" w:rsidRPr="004D3E4D" w:rsidRDefault="00712BB1" w:rsidP="00712BB1">
      <w:pPr>
        <w:pStyle w:val="20"/>
        <w:ind w:left="426" w:hanging="426"/>
        <w:rPr>
          <w:b/>
          <w:i/>
        </w:rPr>
      </w:pPr>
      <w:bookmarkStart w:id="57" w:name="_Ref372275005"/>
      <w:r w:rsidRPr="004D3E4D">
        <w:rPr>
          <w:b/>
          <w:i/>
        </w:rPr>
        <w:t>Прекращение Договора по инициативе Заказчика</w:t>
      </w:r>
      <w:bookmarkEnd w:id="57"/>
      <w:r w:rsidRPr="004D3E4D">
        <w:rPr>
          <w:b/>
          <w:i/>
        </w:rPr>
        <w:tab/>
      </w:r>
    </w:p>
    <w:p w:rsidR="00712BB1" w:rsidRPr="004D3E4D" w:rsidRDefault="00712BB1" w:rsidP="00712BB1">
      <w:pPr>
        <w:pStyle w:val="30"/>
        <w:tabs>
          <w:tab w:val="clear" w:pos="1134"/>
          <w:tab w:val="left" w:pos="1560"/>
        </w:tabs>
        <w:ind w:left="426" w:firstLine="425"/>
        <w:rPr>
          <w:rFonts w:cs="Times New Roman"/>
        </w:rPr>
      </w:pPr>
      <w:bookmarkStart w:id="58" w:name="_Ref378781942"/>
      <w:bookmarkStart w:id="59" w:name="_Ref323035647"/>
      <w:r w:rsidRPr="004D3E4D">
        <w:rPr>
          <w:rFonts w:cs="Times New Roman"/>
        </w:rPr>
        <w:t>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14 (четырнадцать) дней до даты предполагаемого прекращения.</w:t>
      </w:r>
      <w:bookmarkEnd w:id="58"/>
      <w:bookmarkEnd w:id="59"/>
      <w:r w:rsidRPr="004D3E4D">
        <w:rPr>
          <w:rFonts w:cs="Times New Roman"/>
        </w:rPr>
        <w:tab/>
      </w:r>
    </w:p>
    <w:p w:rsidR="00712BB1" w:rsidRPr="004D3E4D" w:rsidRDefault="00712BB1" w:rsidP="00712BB1">
      <w:pPr>
        <w:pStyle w:val="30"/>
        <w:tabs>
          <w:tab w:val="clear" w:pos="1134"/>
          <w:tab w:val="left" w:pos="1560"/>
        </w:tabs>
        <w:ind w:left="426" w:firstLine="425"/>
        <w:rPr>
          <w:rFonts w:cs="Times New Roman"/>
        </w:rPr>
      </w:pPr>
      <w:bookmarkStart w:id="60" w:name="_Ref378782037"/>
      <w:bookmarkStart w:id="61" w:name="_Ref374979349"/>
      <w:bookmarkStart w:id="62" w:name="_Ref323038924"/>
      <w:r w:rsidRPr="004D3E4D">
        <w:rPr>
          <w:rFonts w:cs="Times New Roman"/>
        </w:rPr>
        <w:t xml:space="preserve">В случае прекращения Договора в соответствии с п. </w:t>
      </w:r>
      <w:r w:rsidR="00706363" w:rsidRPr="004D3E4D">
        <w:rPr>
          <w:rFonts w:cs="Times New Roman"/>
        </w:rPr>
        <w:fldChar w:fldCharType="begin"/>
      </w:r>
      <w:r w:rsidR="00706363" w:rsidRPr="004D3E4D">
        <w:rPr>
          <w:rFonts w:cs="Times New Roman"/>
        </w:rPr>
        <w:instrText xml:space="preserve"> REF _Ref378781942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9.2.1</w:t>
      </w:r>
      <w:r w:rsidR="00706363" w:rsidRPr="004D3E4D">
        <w:rPr>
          <w:rFonts w:cs="Times New Roman"/>
        </w:rPr>
        <w:fldChar w:fldCharType="end"/>
      </w:r>
      <w:r w:rsidRPr="004D3E4D">
        <w:rPr>
          <w:rFonts w:cs="Times New Roman"/>
        </w:rPr>
        <w:t xml:space="preserve"> и п.</w:t>
      </w:r>
      <w:r w:rsidR="00706363" w:rsidRPr="004D3E4D">
        <w:rPr>
          <w:rFonts w:cs="Times New Roman"/>
        </w:rPr>
        <w:fldChar w:fldCharType="begin"/>
      </w:r>
      <w:r w:rsidR="00706363" w:rsidRPr="004D3E4D">
        <w:rPr>
          <w:rFonts w:cs="Times New Roman"/>
        </w:rPr>
        <w:instrText xml:space="preserve"> REF _Ref378781936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9.4.1</w:t>
      </w:r>
      <w:r w:rsidR="00706363" w:rsidRPr="004D3E4D">
        <w:rPr>
          <w:rFonts w:cs="Times New Roman"/>
        </w:rPr>
        <w:fldChar w:fldCharType="end"/>
      </w:r>
      <w:r w:rsidRPr="004D3E4D">
        <w:rPr>
          <w:rFonts w:cs="Times New Roman"/>
        </w:rPr>
        <w:t xml:space="preserve"> настоящего Договора:</w:t>
      </w:r>
      <w:bookmarkEnd w:id="60"/>
      <w:bookmarkEnd w:id="61"/>
    </w:p>
    <w:p w:rsidR="00712BB1" w:rsidRPr="004D3E4D" w:rsidRDefault="00712BB1" w:rsidP="00712BB1">
      <w:pPr>
        <w:pStyle w:val="40"/>
        <w:numPr>
          <w:ilvl w:val="3"/>
          <w:numId w:val="22"/>
        </w:numPr>
        <w:tabs>
          <w:tab w:val="left" w:pos="2127"/>
        </w:tabs>
        <w:ind w:left="851" w:firstLine="425"/>
        <w:rPr>
          <w:iCs w:val="0"/>
        </w:rPr>
      </w:pPr>
      <w:r w:rsidRPr="004D3E4D">
        <w:rPr>
          <w:iCs w:val="0"/>
        </w:rPr>
        <w:t>Подрядчик обязан не позднее 1 (одного) рабочего дня с даты получения от Заказчика уведомления об одностороннем отказе от исполнения настоящего Договора прекратить выполнение Работ;</w:t>
      </w:r>
    </w:p>
    <w:p w:rsidR="00712BB1" w:rsidRPr="004D3E4D" w:rsidRDefault="00712BB1" w:rsidP="00712BB1">
      <w:pPr>
        <w:pStyle w:val="40"/>
        <w:tabs>
          <w:tab w:val="left" w:pos="2127"/>
        </w:tabs>
        <w:ind w:left="851" w:firstLine="425"/>
        <w:rPr>
          <w:iCs w:val="0"/>
        </w:rPr>
      </w:pPr>
      <w:bookmarkStart w:id="63" w:name="_Ref378782046"/>
      <w:bookmarkStart w:id="64" w:name="_Ref374979525"/>
      <w:r w:rsidRPr="004D3E4D">
        <w:rPr>
          <w:iCs w:val="0"/>
        </w:rPr>
        <w:t>Заказчик обязан</w:t>
      </w:r>
      <w:bookmarkStart w:id="65" w:name="_Ref332194367"/>
      <w:r w:rsidRPr="004D3E4D">
        <w:rPr>
          <w:iCs w:val="0"/>
        </w:rPr>
        <w:t xml:space="preserve"> уплатить Подрядчику стоимость Работ, фактически выполненных Подрядчиком</w:t>
      </w:r>
      <w:r w:rsidR="00021B11">
        <w:rPr>
          <w:iCs w:val="0"/>
        </w:rPr>
        <w:t xml:space="preserve">, </w:t>
      </w:r>
      <w:r w:rsidR="00021B11" w:rsidRPr="00BF3B6B">
        <w:t xml:space="preserve">за вычетом </w:t>
      </w:r>
      <w:r w:rsidR="00021B11" w:rsidRPr="009F22C2">
        <w:t>Гарантийного удержани</w:t>
      </w:r>
      <w:r w:rsidR="00021B11">
        <w:t>я,</w:t>
      </w:r>
      <w:r w:rsidRPr="004D3E4D">
        <w:rPr>
          <w:iCs w:val="0"/>
        </w:rPr>
        <w:t xml:space="preserve"> до получения уведомления об отказе Заказчика от исполнения настоящего Договора и принятых Заказчиком.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3"/>
      <w:bookmarkEnd w:id="64"/>
    </w:p>
    <w:bookmarkEnd w:id="62"/>
    <w:p w:rsidR="00712BB1" w:rsidRPr="004D3E4D" w:rsidRDefault="00712BB1" w:rsidP="00712BB1">
      <w:pPr>
        <w:pStyle w:val="40"/>
        <w:numPr>
          <w:ilvl w:val="0"/>
          <w:numId w:val="0"/>
        </w:numPr>
        <w:tabs>
          <w:tab w:val="left" w:pos="2127"/>
        </w:tabs>
        <w:ind w:left="851" w:firstLine="425"/>
        <w:rPr>
          <w:iCs w:val="0"/>
        </w:rPr>
      </w:pPr>
      <w:r w:rsidRPr="004D3E4D">
        <w:rPr>
          <w:iCs w:val="0"/>
        </w:rPr>
        <w:t xml:space="preserve">(1) даты прекращения настоящего Договора; </w:t>
      </w:r>
    </w:p>
    <w:p w:rsidR="00712BB1" w:rsidRPr="004D3E4D" w:rsidRDefault="00712BB1" w:rsidP="00712BB1">
      <w:pPr>
        <w:pStyle w:val="40"/>
        <w:numPr>
          <w:ilvl w:val="0"/>
          <w:numId w:val="0"/>
        </w:numPr>
        <w:tabs>
          <w:tab w:val="left" w:pos="2127"/>
        </w:tabs>
        <w:ind w:left="851" w:firstLine="425"/>
        <w:rPr>
          <w:iCs w:val="0"/>
        </w:rPr>
      </w:pPr>
      <w:r w:rsidRPr="004D3E4D">
        <w:rPr>
          <w:iCs w:val="0"/>
        </w:rPr>
        <w:t>(2) даты передачи Заказчику и приемки Заказчиком всех выполненных до даты прекращения настоящего Договора Работ</w:t>
      </w:r>
      <w:bookmarkEnd w:id="65"/>
      <w:r w:rsidRPr="004D3E4D">
        <w:rPr>
          <w:iCs w:val="0"/>
        </w:rPr>
        <w:t xml:space="preserve"> на основании подписанных Сторонами Акта о приемки выполненных работ (по форме КС-2) и Справки о стоимости выполненных работ и затрат (по форме КС-3).</w:t>
      </w:r>
    </w:p>
    <w:p w:rsidR="00712BB1" w:rsidRPr="004D3E4D" w:rsidRDefault="00712BB1" w:rsidP="00712BB1">
      <w:pPr>
        <w:pStyle w:val="20"/>
        <w:tabs>
          <w:tab w:val="left" w:pos="426"/>
        </w:tabs>
        <w:ind w:left="426" w:hanging="426"/>
        <w:rPr>
          <w:b/>
          <w:i/>
        </w:rPr>
      </w:pPr>
      <w:bookmarkStart w:id="66" w:name="_Ref324853078"/>
      <w:bookmarkStart w:id="67" w:name="_Ref331741743"/>
      <w:r w:rsidRPr="004D3E4D">
        <w:rPr>
          <w:b/>
          <w:i/>
        </w:rPr>
        <w:t>Односторонний отказ Заказчика от исполнения Договора в связи с нарушением Подрядчиком своих обязательств</w:t>
      </w:r>
      <w:bookmarkEnd w:id="66"/>
      <w:bookmarkEnd w:id="67"/>
    </w:p>
    <w:p w:rsidR="00712BB1" w:rsidRPr="004D3E4D" w:rsidRDefault="00712BB1" w:rsidP="00712BB1">
      <w:pPr>
        <w:pStyle w:val="30"/>
        <w:tabs>
          <w:tab w:val="clear" w:pos="1134"/>
          <w:tab w:val="left" w:pos="1560"/>
        </w:tabs>
        <w:ind w:left="426" w:firstLine="425"/>
        <w:rPr>
          <w:rFonts w:cs="Times New Roman"/>
        </w:rPr>
      </w:pPr>
      <w:bookmarkStart w:id="68" w:name="_Ref378782017"/>
      <w:bookmarkStart w:id="69" w:name="_Ref323038942"/>
      <w:r w:rsidRPr="004D3E4D">
        <w:rPr>
          <w:rFonts w:cs="Times New Roman"/>
        </w:rPr>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bookmarkEnd w:id="68"/>
      <w:bookmarkEnd w:id="69"/>
    </w:p>
    <w:p w:rsidR="00712BB1" w:rsidRPr="004D3E4D" w:rsidRDefault="00712BB1" w:rsidP="00712BB1">
      <w:pPr>
        <w:pStyle w:val="40"/>
        <w:tabs>
          <w:tab w:val="left" w:pos="2127"/>
        </w:tabs>
        <w:ind w:left="851" w:firstLine="424"/>
      </w:pPr>
      <w:bookmarkStart w:id="70" w:name="_Ref374718432"/>
      <w:bookmarkStart w:id="71" w:name="_Ref323728228"/>
      <w:r w:rsidRPr="004D3E4D">
        <w:t xml:space="preserve">Подрядчик допускает нарушение сроков выполнения Работ, указанных в статье </w:t>
      </w:r>
      <w:r w:rsidRPr="004D3E4D">
        <w:fldChar w:fldCharType="begin"/>
      </w:r>
      <w:r w:rsidRPr="004D3E4D">
        <w:instrText xml:space="preserve"> REF _Ref374978655 \w \h  \* MERGEFORMAT </w:instrText>
      </w:r>
      <w:r w:rsidRPr="004D3E4D">
        <w:fldChar w:fldCharType="separate"/>
      </w:r>
      <w:r w:rsidR="003234BB">
        <w:t>4</w:t>
      </w:r>
      <w:r w:rsidRPr="004D3E4D">
        <w:fldChar w:fldCharType="end"/>
      </w:r>
      <w:r w:rsidRPr="004D3E4D">
        <w:t xml:space="preserve"> настоящего Договора; и (или)</w:t>
      </w:r>
      <w:bookmarkEnd w:id="70"/>
      <w:bookmarkEnd w:id="71"/>
    </w:p>
    <w:p w:rsidR="00712BB1" w:rsidRPr="004D3E4D" w:rsidRDefault="00712BB1" w:rsidP="00712BB1">
      <w:pPr>
        <w:pStyle w:val="40"/>
        <w:tabs>
          <w:tab w:val="left" w:pos="2127"/>
        </w:tabs>
        <w:ind w:left="851" w:firstLine="424"/>
      </w:pPr>
      <w:r w:rsidRPr="004D3E4D">
        <w:t>Подрядчик нарушает промежуточные сроки выполнения Работ, указанные в Графике выполнения работ, более чем на 15 (пятнадцать) дней; и (или)</w:t>
      </w:r>
    </w:p>
    <w:p w:rsidR="00712BB1" w:rsidRPr="004D3E4D" w:rsidRDefault="00712BB1" w:rsidP="00712BB1">
      <w:pPr>
        <w:pStyle w:val="40"/>
        <w:tabs>
          <w:tab w:val="left" w:pos="2127"/>
        </w:tabs>
        <w:ind w:left="851" w:firstLine="424"/>
      </w:pPr>
      <w:r w:rsidRPr="004D3E4D">
        <w:t>Подрядчик не приступает к выполнению Работ в срок, предусмотренный настоящим Договором; и (или)</w:t>
      </w:r>
    </w:p>
    <w:p w:rsidR="00712BB1" w:rsidRPr="004D3E4D" w:rsidRDefault="00712BB1" w:rsidP="00712BB1">
      <w:pPr>
        <w:pStyle w:val="40"/>
        <w:tabs>
          <w:tab w:val="left" w:pos="2127"/>
        </w:tabs>
        <w:ind w:left="851" w:firstLine="424"/>
      </w:pPr>
      <w:r w:rsidRPr="004D3E4D">
        <w:t>Подрядчик выполняет Работы настолько медленно, что выполнение их в срок, предусмотренный настоящим Договором, становится невозможно; и (или)</w:t>
      </w:r>
    </w:p>
    <w:p w:rsidR="00712BB1" w:rsidRPr="004D3E4D" w:rsidRDefault="00712BB1" w:rsidP="00712BB1">
      <w:pPr>
        <w:pStyle w:val="40"/>
        <w:tabs>
          <w:tab w:val="left" w:pos="2127"/>
        </w:tabs>
        <w:ind w:left="851" w:firstLine="424"/>
      </w:pPr>
      <w:bookmarkStart w:id="72" w:name="_Ref378781980"/>
      <w:bookmarkStart w:id="73" w:name="_Ref331739503"/>
      <w:r w:rsidRPr="004D3E4D">
        <w:t>Подрядчик не исполняет Указания заказчика, если такие указания не противоречат Законодательству или Договору, два и более раз подряд; и (или)</w:t>
      </w:r>
      <w:bookmarkEnd w:id="72"/>
      <w:bookmarkEnd w:id="73"/>
    </w:p>
    <w:p w:rsidR="00712BB1" w:rsidRPr="004D3E4D" w:rsidRDefault="00712BB1" w:rsidP="00712BB1">
      <w:pPr>
        <w:pStyle w:val="40"/>
        <w:tabs>
          <w:tab w:val="left" w:pos="2127"/>
        </w:tabs>
        <w:ind w:left="851" w:firstLine="424"/>
      </w:pPr>
      <w:bookmarkStart w:id="74" w:name="_Ref378781989"/>
      <w:bookmarkStart w:id="75" w:name="_Ref331739505"/>
      <w:r w:rsidRPr="004D3E4D">
        <w:t>Подрядчик не исполняет или ненадлежащим образом исполняет какие-либо иные существенные обязательства Подрядчика по настоящему Договору; и (или)</w:t>
      </w:r>
      <w:bookmarkEnd w:id="74"/>
      <w:bookmarkEnd w:id="75"/>
      <w:r w:rsidRPr="004D3E4D">
        <w:tab/>
      </w:r>
    </w:p>
    <w:p w:rsidR="00712BB1" w:rsidRPr="004D3E4D" w:rsidRDefault="00712BB1" w:rsidP="00712BB1">
      <w:pPr>
        <w:pStyle w:val="40"/>
        <w:tabs>
          <w:tab w:val="left" w:pos="2127"/>
        </w:tabs>
        <w:ind w:left="851" w:firstLine="424"/>
      </w:pPr>
      <w:r w:rsidRPr="004D3E4D">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4D3E4D">
        <w:tab/>
      </w:r>
    </w:p>
    <w:p w:rsidR="00712BB1" w:rsidRPr="004D3E4D" w:rsidRDefault="00712BB1" w:rsidP="00712BB1">
      <w:pPr>
        <w:pStyle w:val="40"/>
        <w:tabs>
          <w:tab w:val="left" w:pos="2127"/>
        </w:tabs>
        <w:ind w:left="851" w:firstLine="424"/>
      </w:pPr>
      <w:bookmarkStart w:id="76" w:name="_Ref327865438"/>
      <w:r w:rsidRPr="004D3E4D">
        <w:t>Подрядчик ликвидирован или иным образом прекращает свое существование; и (или)</w:t>
      </w:r>
      <w:bookmarkEnd w:id="76"/>
    </w:p>
    <w:p w:rsidR="00712BB1" w:rsidRPr="004D3E4D" w:rsidRDefault="00712BB1" w:rsidP="00712BB1">
      <w:pPr>
        <w:pStyle w:val="40"/>
        <w:tabs>
          <w:tab w:val="left" w:pos="2127"/>
        </w:tabs>
        <w:ind w:left="851" w:firstLine="424"/>
      </w:pPr>
      <w:bookmarkStart w:id="77" w:name="_Ref374979031"/>
      <w:bookmarkStart w:id="78" w:name="_Ref331739511"/>
      <w:r w:rsidRPr="004D3E4D">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7"/>
      <w:bookmarkEnd w:id="78"/>
    </w:p>
    <w:p w:rsidR="00712BB1" w:rsidRPr="004D3E4D" w:rsidRDefault="00712BB1" w:rsidP="00712BB1">
      <w:pPr>
        <w:pStyle w:val="40"/>
        <w:tabs>
          <w:tab w:val="left" w:pos="2127"/>
        </w:tabs>
        <w:ind w:left="851" w:firstLine="424"/>
      </w:pPr>
      <w:bookmarkStart w:id="79" w:name="_Ref374979070"/>
      <w:bookmarkStart w:id="80" w:name="_Ref378781998"/>
      <w:r w:rsidRPr="004D3E4D">
        <w:t xml:space="preserve">деятельность Подрядчика приостановлена по решению суда или иного уполномоченного Государственного органа; </w:t>
      </w:r>
      <w:permStart w:id="726102721" w:edGrp="everyone"/>
      <w:r w:rsidRPr="004D3E4D">
        <w:t>и (или</w:t>
      </w:r>
      <w:bookmarkEnd w:id="79"/>
      <w:r w:rsidRPr="004D3E4D">
        <w:t>)</w:t>
      </w:r>
      <w:bookmarkEnd w:id="80"/>
    </w:p>
    <w:p w:rsidR="00712BB1" w:rsidRPr="004D3E4D" w:rsidRDefault="00712BB1" w:rsidP="00712BB1">
      <w:pPr>
        <w:pStyle w:val="40"/>
        <w:tabs>
          <w:tab w:val="left" w:pos="2127"/>
        </w:tabs>
        <w:ind w:left="851" w:firstLine="424"/>
      </w:pPr>
      <w:bookmarkStart w:id="81" w:name="_Ref374979071"/>
      <w:bookmarkStart w:id="82" w:name="_Ref378782005"/>
      <w:bookmarkStart w:id="83" w:name="_Ref378957471"/>
      <w:r w:rsidRPr="004D3E4D">
        <w:t>Подрядчик не предоставляет Договор страхования, в срок, установленный настоящим Договором</w:t>
      </w:r>
      <w:bookmarkEnd w:id="81"/>
      <w:r w:rsidRPr="004D3E4D">
        <w:t xml:space="preserve"> или приложениями к нему; и (или)</w:t>
      </w:r>
      <w:bookmarkEnd w:id="82"/>
      <w:bookmarkEnd w:id="83"/>
    </w:p>
    <w:permEnd w:id="726102721"/>
    <w:p w:rsidR="00712BB1" w:rsidRPr="004D3E4D" w:rsidRDefault="00712BB1" w:rsidP="00712BB1">
      <w:pPr>
        <w:pStyle w:val="40"/>
        <w:numPr>
          <w:ilvl w:val="0"/>
          <w:numId w:val="0"/>
        </w:numPr>
        <w:tabs>
          <w:tab w:val="left" w:pos="0"/>
        </w:tabs>
      </w:pPr>
      <w:r w:rsidRPr="004D3E4D">
        <w:t xml:space="preserve">при условии, что прежде, чем воспользоваться своим правом отказаться от исполнения настоящего Договора по основаниям, указанным в пунктах </w:t>
      </w:r>
      <w:r w:rsidR="00706363" w:rsidRPr="004D3E4D">
        <w:fldChar w:fldCharType="begin"/>
      </w:r>
      <w:r w:rsidR="00706363" w:rsidRPr="004D3E4D">
        <w:instrText xml:space="preserve"> REF _Ref378781980 \r \h </w:instrText>
      </w:r>
      <w:r w:rsidR="004D3E4D" w:rsidRPr="004D3E4D">
        <w:instrText xml:space="preserve"> \* MERGEFORMAT </w:instrText>
      </w:r>
      <w:r w:rsidR="00706363" w:rsidRPr="004D3E4D">
        <w:fldChar w:fldCharType="separate"/>
      </w:r>
      <w:r w:rsidR="003234BB">
        <w:t>9.3.1.5</w:t>
      </w:r>
      <w:r w:rsidR="00706363" w:rsidRPr="004D3E4D">
        <w:fldChar w:fldCharType="end"/>
      </w:r>
      <w:r w:rsidRPr="004D3E4D">
        <w:t xml:space="preserve">, </w:t>
      </w:r>
      <w:r w:rsidR="00706363" w:rsidRPr="004D3E4D">
        <w:fldChar w:fldCharType="begin"/>
      </w:r>
      <w:r w:rsidR="00706363" w:rsidRPr="004D3E4D">
        <w:instrText xml:space="preserve"> REF _Ref378781989 \r \h </w:instrText>
      </w:r>
      <w:r w:rsidR="004D3E4D" w:rsidRPr="004D3E4D">
        <w:instrText xml:space="preserve"> \* MERGEFORMAT </w:instrText>
      </w:r>
      <w:r w:rsidR="00706363" w:rsidRPr="004D3E4D">
        <w:fldChar w:fldCharType="separate"/>
      </w:r>
      <w:r w:rsidR="003234BB">
        <w:t>9.3.1.6</w:t>
      </w:r>
      <w:r w:rsidR="00706363" w:rsidRPr="004D3E4D">
        <w:fldChar w:fldCharType="end"/>
      </w:r>
      <w:r w:rsidRPr="004D3E4D">
        <w:t xml:space="preserve">, </w:t>
      </w:r>
      <w:r w:rsidR="00706363" w:rsidRPr="004D3E4D">
        <w:fldChar w:fldCharType="begin"/>
      </w:r>
      <w:r w:rsidR="00706363" w:rsidRPr="004D3E4D">
        <w:instrText xml:space="preserve"> REF _Ref374979031 \r \h </w:instrText>
      </w:r>
      <w:r w:rsidR="004D3E4D" w:rsidRPr="004D3E4D">
        <w:instrText xml:space="preserve"> \* MERGEFORMAT </w:instrText>
      </w:r>
      <w:r w:rsidR="00706363" w:rsidRPr="004D3E4D">
        <w:fldChar w:fldCharType="separate"/>
      </w:r>
      <w:r w:rsidR="003234BB">
        <w:t>9.3.1.9</w:t>
      </w:r>
      <w:r w:rsidR="00706363" w:rsidRPr="004D3E4D">
        <w:fldChar w:fldCharType="end"/>
      </w:r>
      <w:r w:rsidRPr="004D3E4D">
        <w:t xml:space="preserve"> </w:t>
      </w:r>
      <w:r w:rsidR="00706363" w:rsidRPr="004D3E4D">
        <w:fldChar w:fldCharType="begin"/>
      </w:r>
      <w:r w:rsidR="00706363" w:rsidRPr="004D3E4D">
        <w:instrText xml:space="preserve"> REF _Ref378781998 \r \h </w:instrText>
      </w:r>
      <w:r w:rsidR="004D3E4D" w:rsidRPr="004D3E4D">
        <w:instrText xml:space="preserve"> \* MERGEFORMAT </w:instrText>
      </w:r>
      <w:r w:rsidR="00706363" w:rsidRPr="004D3E4D">
        <w:fldChar w:fldCharType="separate"/>
      </w:r>
      <w:r w:rsidR="003234BB">
        <w:t>9.3.1.10</w:t>
      </w:r>
      <w:r w:rsidR="00706363" w:rsidRPr="004D3E4D">
        <w:fldChar w:fldCharType="end"/>
      </w:r>
      <w:r w:rsidRPr="004D3E4D">
        <w:t xml:space="preserve"> и </w:t>
      </w:r>
      <w:r w:rsidR="00706363" w:rsidRPr="004D3E4D">
        <w:fldChar w:fldCharType="begin"/>
      </w:r>
      <w:r w:rsidR="00706363" w:rsidRPr="004D3E4D">
        <w:instrText xml:space="preserve"> REF _Ref378957471 \r \h </w:instrText>
      </w:r>
      <w:r w:rsidR="004D3E4D" w:rsidRPr="004D3E4D">
        <w:instrText xml:space="preserve"> \* MERGEFORMAT </w:instrText>
      </w:r>
      <w:r w:rsidR="00706363" w:rsidRPr="004D3E4D">
        <w:fldChar w:fldCharType="separate"/>
      </w:r>
      <w:r w:rsidR="003234BB">
        <w:t>9.3.1.11</w:t>
      </w:r>
      <w:r w:rsidR="00706363" w:rsidRPr="004D3E4D">
        <w:fldChar w:fldCharType="end"/>
      </w:r>
      <w:r w:rsidRPr="004D3E4D">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разумный срок (но не свыше 14 дней) для устранения нарушения.</w:t>
      </w:r>
    </w:p>
    <w:p w:rsidR="00712BB1" w:rsidRPr="004D3E4D" w:rsidRDefault="00712BB1" w:rsidP="00712BB1">
      <w:pPr>
        <w:pStyle w:val="30"/>
        <w:tabs>
          <w:tab w:val="clear" w:pos="1134"/>
          <w:tab w:val="left" w:pos="1560"/>
        </w:tabs>
        <w:ind w:left="426" w:firstLine="425"/>
        <w:rPr>
          <w:rFonts w:cs="Times New Roman"/>
        </w:rPr>
      </w:pPr>
      <w:bookmarkStart w:id="84" w:name="_Ref323038966"/>
      <w:r w:rsidRPr="004D3E4D">
        <w:rPr>
          <w:rFonts w:cs="Times New Roman"/>
        </w:rPr>
        <w:t xml:space="preserve">В случае прекращения настоящего Договора в соответствии с п. </w:t>
      </w:r>
      <w:r w:rsidR="00706363" w:rsidRPr="004D3E4D">
        <w:rPr>
          <w:rFonts w:cs="Times New Roman"/>
        </w:rPr>
        <w:fldChar w:fldCharType="begin"/>
      </w:r>
      <w:r w:rsidR="00706363" w:rsidRPr="004D3E4D">
        <w:rPr>
          <w:rFonts w:cs="Times New Roman"/>
        </w:rPr>
        <w:instrText xml:space="preserve"> REF _Ref378782017 \r \h </w:instrText>
      </w:r>
      <w:r w:rsidR="004D3E4D" w:rsidRP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9.3.1</w:t>
      </w:r>
      <w:r w:rsidR="00706363" w:rsidRPr="004D3E4D">
        <w:rPr>
          <w:rFonts w:cs="Times New Roman"/>
        </w:rPr>
        <w:fldChar w:fldCharType="end"/>
      </w:r>
      <w:r w:rsidRPr="004D3E4D">
        <w:rPr>
          <w:rFonts w:cs="Times New Roman"/>
        </w:rPr>
        <w:t xml:space="preserve"> настоящего Договора:</w:t>
      </w:r>
    </w:p>
    <w:p w:rsidR="00712BB1" w:rsidRPr="004D3E4D" w:rsidRDefault="00712BB1" w:rsidP="00712BB1">
      <w:pPr>
        <w:pStyle w:val="40"/>
        <w:tabs>
          <w:tab w:val="left" w:pos="2127"/>
        </w:tabs>
        <w:ind w:left="851" w:firstLine="425"/>
      </w:pPr>
      <w:r w:rsidRPr="004D3E4D">
        <w:t>Подрядчик обязан не позднее 3 (трех) рабочих дней с даты получения от Заказчика уведомления об одностороннем отказе от исполнения настоящего Договора прекратить выполнение Работ;</w:t>
      </w:r>
    </w:p>
    <w:p w:rsidR="00712BB1" w:rsidRPr="004D3E4D" w:rsidRDefault="00712BB1" w:rsidP="00712BB1">
      <w:pPr>
        <w:pStyle w:val="40"/>
        <w:tabs>
          <w:tab w:val="left" w:pos="2127"/>
        </w:tabs>
        <w:ind w:left="851" w:firstLine="425"/>
      </w:pPr>
      <w:bookmarkStart w:id="85" w:name="_Ref374979531"/>
      <w:bookmarkStart w:id="86" w:name="_Ref378782059"/>
      <w:r w:rsidRPr="004D3E4D">
        <w:t>Заказчик обязан уплатить Подрядчику стоимость Работ, фактически выполненных Подрядчиком</w:t>
      </w:r>
      <w:r w:rsidR="00021B11">
        <w:t xml:space="preserve">, </w:t>
      </w:r>
      <w:r w:rsidR="00021B11" w:rsidRPr="00021B11">
        <w:t>за вычетом Гарантийного удержани</w:t>
      </w:r>
      <w:r w:rsidR="00021B11">
        <w:t>я,</w:t>
      </w:r>
      <w:r w:rsidRPr="004D3E4D">
        <w:t xml:space="preserve"> до получения уведомления Заказчика об отказе от исполнения настоящего Договора и принятых Заказчиком, уменьшенную на сумму реального ущерба и неустойки, предусмотренной настоящим Договором.</w:t>
      </w:r>
      <w:bookmarkEnd w:id="85"/>
      <w:r w:rsidRPr="004D3E4D">
        <w:t xml:space="preserve">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84"/>
      <w:r w:rsidRPr="004D3E4D">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 на основании подписанных Сторонами Акта о приемки выполненных работ (по форме КС-2) и Справки о стоимости выполненных работ и затрат (по форме КС-3).</w:t>
      </w:r>
      <w:bookmarkEnd w:id="86"/>
    </w:p>
    <w:p w:rsidR="00712BB1" w:rsidRPr="004D3E4D" w:rsidRDefault="00712BB1" w:rsidP="00712BB1">
      <w:pPr>
        <w:pStyle w:val="5"/>
        <w:numPr>
          <w:ilvl w:val="0"/>
          <w:numId w:val="0"/>
        </w:numPr>
        <w:ind w:left="1008" w:hanging="1008"/>
      </w:pPr>
    </w:p>
    <w:p w:rsidR="00712BB1" w:rsidRPr="004D3E4D" w:rsidRDefault="00712BB1" w:rsidP="00712BB1">
      <w:pPr>
        <w:pStyle w:val="20"/>
        <w:tabs>
          <w:tab w:val="clear" w:pos="1276"/>
          <w:tab w:val="left" w:pos="426"/>
        </w:tabs>
        <w:ind w:left="426" w:hanging="426"/>
        <w:rPr>
          <w:b/>
          <w:i/>
        </w:rPr>
      </w:pPr>
      <w:bookmarkStart w:id="87" w:name="_Ref372278549"/>
      <w:r w:rsidRPr="004D3E4D">
        <w:rPr>
          <w:b/>
          <w:i/>
        </w:rPr>
        <w:t>Односторонний отказ Подрядчика от исполнения настоящего Договора в связи с нарушением Заказчиком своих обязательств</w:t>
      </w:r>
      <w:bookmarkEnd w:id="87"/>
    </w:p>
    <w:p w:rsidR="00712BB1" w:rsidRPr="004D3E4D" w:rsidRDefault="00712BB1" w:rsidP="00712BB1">
      <w:pPr>
        <w:pStyle w:val="30"/>
        <w:tabs>
          <w:tab w:val="clear" w:pos="1134"/>
          <w:tab w:val="left" w:pos="1276"/>
        </w:tabs>
        <w:ind w:left="426" w:firstLine="425"/>
        <w:rPr>
          <w:rFonts w:cs="Times New Roman"/>
        </w:rPr>
      </w:pPr>
      <w:bookmarkStart w:id="88" w:name="_Ref378781936"/>
      <w:r w:rsidRPr="004D3E4D">
        <w:rPr>
          <w:rFonts w:cs="Times New Roman"/>
        </w:rPr>
        <w:t>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подписания настоящего Договора не передал Подрядчику Объект для выполнения Работ;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bookmarkEnd w:id="88"/>
    </w:p>
    <w:p w:rsidR="00712BB1" w:rsidRPr="004D3E4D" w:rsidRDefault="00712BB1" w:rsidP="00712BB1">
      <w:pPr>
        <w:pStyle w:val="30"/>
        <w:tabs>
          <w:tab w:val="clear" w:pos="1134"/>
          <w:tab w:val="left" w:pos="1276"/>
        </w:tabs>
        <w:ind w:left="426" w:firstLine="425"/>
        <w:rPr>
          <w:rFonts w:cs="Times New Roman"/>
        </w:rPr>
      </w:pPr>
      <w:r w:rsidRPr="004D3E4D">
        <w:rPr>
          <w:rFonts w:cs="Times New Roman"/>
        </w:rPr>
        <w:t xml:space="preserve">В случае прекращения настоящего Договора в соответствии с п. </w:t>
      </w:r>
      <w:r w:rsidR="00706363" w:rsidRPr="004D3E4D">
        <w:rPr>
          <w:rFonts w:cs="Times New Roman"/>
        </w:rPr>
        <w:fldChar w:fldCharType="begin"/>
      </w:r>
      <w:r w:rsidR="00706363" w:rsidRPr="004D3E4D">
        <w:rPr>
          <w:rFonts w:cs="Times New Roman"/>
        </w:rPr>
        <w:instrText xml:space="preserve"> REF _Ref378781936 \r \h </w:instrText>
      </w:r>
      <w:r w:rsidR="004D3E4D" w:rsidRP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9.4.1</w:t>
      </w:r>
      <w:r w:rsidR="00706363" w:rsidRPr="004D3E4D">
        <w:rPr>
          <w:rFonts w:cs="Times New Roman"/>
        </w:rPr>
        <w:fldChar w:fldCharType="end"/>
      </w:r>
      <w:r w:rsidRPr="004D3E4D">
        <w:rPr>
          <w:rFonts w:cs="Times New Roman"/>
        </w:rPr>
        <w:t xml:space="preserve"> настоящего Договора у Сторон возникают обязательства, установленные в п. </w:t>
      </w:r>
      <w:r w:rsidR="00706363" w:rsidRPr="004D3E4D">
        <w:rPr>
          <w:rFonts w:cs="Times New Roman"/>
        </w:rPr>
        <w:fldChar w:fldCharType="begin"/>
      </w:r>
      <w:r w:rsidR="00706363" w:rsidRPr="004D3E4D">
        <w:rPr>
          <w:rFonts w:cs="Times New Roman"/>
        </w:rPr>
        <w:instrText xml:space="preserve"> REF _Ref378782037 \r \h </w:instrText>
      </w:r>
      <w:r w:rsidR="004D3E4D" w:rsidRP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9.2.2</w:t>
      </w:r>
      <w:r w:rsidR="00706363" w:rsidRPr="004D3E4D">
        <w:rPr>
          <w:rFonts w:cs="Times New Roman"/>
        </w:rPr>
        <w:fldChar w:fldCharType="end"/>
      </w:r>
      <w:r w:rsidRPr="004D3E4D">
        <w:rPr>
          <w:rFonts w:cs="Times New Roman"/>
        </w:rPr>
        <w:t>настоящего Договора.</w:t>
      </w:r>
    </w:p>
    <w:p w:rsidR="00712BB1" w:rsidRPr="004D3E4D" w:rsidRDefault="00712BB1" w:rsidP="00712BB1">
      <w:pPr>
        <w:pStyle w:val="10"/>
        <w:ind w:hanging="574"/>
        <w:rPr>
          <w:caps/>
        </w:rPr>
      </w:pPr>
      <w:r w:rsidRPr="004D3E4D">
        <w:rPr>
          <w:caps/>
        </w:rPr>
        <w:t>Ответственность сторон</w:t>
      </w:r>
    </w:p>
    <w:p w:rsidR="00712BB1" w:rsidRPr="004D3E4D" w:rsidRDefault="00712BB1" w:rsidP="00712BB1">
      <w:pPr>
        <w:pStyle w:val="20"/>
        <w:tabs>
          <w:tab w:val="clear" w:pos="1276"/>
          <w:tab w:val="left" w:pos="567"/>
        </w:tabs>
        <w:ind w:left="426" w:hanging="426"/>
        <w:rPr>
          <w:b/>
          <w:i/>
        </w:rPr>
      </w:pPr>
      <w:r w:rsidRPr="004D3E4D">
        <w:rPr>
          <w:b/>
          <w:i/>
        </w:rPr>
        <w:t>Ответственность Подрядчика</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rPr>
        <w:t>Подрядчик обязуется возместить Заказчику в полном объеме</w:t>
      </w:r>
      <w:r w:rsidRPr="004D3E4D" w:rsidDel="001B0FA4">
        <w:rPr>
          <w:rFonts w:cs="Times New Roman"/>
        </w:rPr>
        <w:t xml:space="preserve"> </w:t>
      </w:r>
      <w:r w:rsidRPr="004D3E4D">
        <w:rPr>
          <w:rFonts w:cs="Times New Roman"/>
        </w:rPr>
        <w:t>реальный ущерб, который может быть причинен Заказчику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rPr>
        <w:t xml:space="preserve">Подрядчик несет ответственность за выбор и обеспечение </w:t>
      </w:r>
      <w:r w:rsidR="000506CB">
        <w:rPr>
          <w:rFonts w:cs="Times New Roman"/>
        </w:rPr>
        <w:t>выполнения Работ</w:t>
      </w:r>
      <w:r w:rsidRPr="004D3E4D">
        <w:rPr>
          <w:rFonts w:cs="Times New Roman"/>
        </w:rPr>
        <w:t xml:space="preserve"> Материалами.</w:t>
      </w:r>
    </w:p>
    <w:p w:rsidR="00712BB1" w:rsidRPr="004D3E4D" w:rsidRDefault="00712BB1" w:rsidP="00712BB1">
      <w:pPr>
        <w:pStyle w:val="30"/>
        <w:tabs>
          <w:tab w:val="clear" w:pos="1134"/>
          <w:tab w:val="left" w:pos="1701"/>
        </w:tabs>
        <w:ind w:left="567" w:firstLine="284"/>
        <w:rPr>
          <w:rFonts w:cs="Times New Roman"/>
        </w:rPr>
      </w:pPr>
      <w:bookmarkStart w:id="89" w:name="_Ref378782129"/>
      <w:bookmarkStart w:id="90" w:name="_Ref364436470"/>
      <w:r w:rsidRPr="004D3E4D">
        <w:rPr>
          <w:rFonts w:cs="Times New Roman"/>
        </w:rPr>
        <w:t>Подрядчик несет ответственность за нарушение сроков выполнения Работ по настоящему Договору:</w:t>
      </w:r>
      <w:bookmarkEnd w:id="89"/>
      <w:bookmarkEnd w:id="90"/>
    </w:p>
    <w:p w:rsidR="00712BB1" w:rsidRPr="004D3E4D" w:rsidRDefault="00712BB1" w:rsidP="00712BB1">
      <w:pPr>
        <w:pStyle w:val="40"/>
        <w:tabs>
          <w:tab w:val="left" w:pos="2268"/>
        </w:tabs>
        <w:ind w:left="851" w:firstLine="424"/>
      </w:pPr>
      <w:bookmarkStart w:id="91" w:name="_Ref362600776"/>
      <w:r w:rsidRPr="004D3E4D">
        <w:t xml:space="preserve">при нарушении (просрочке) начального срока выполнения Работ, указанного в п. </w:t>
      </w:r>
      <w:r w:rsidR="00706363" w:rsidRPr="004D3E4D">
        <w:fldChar w:fldCharType="begin"/>
      </w:r>
      <w:r w:rsidR="00706363" w:rsidRPr="004D3E4D">
        <w:instrText xml:space="preserve"> REF _Ref378957292 \r \h </w:instrText>
      </w:r>
      <w:r w:rsidR="004D3E4D">
        <w:instrText xml:space="preserve"> \* MERGEFORMAT </w:instrText>
      </w:r>
      <w:r w:rsidR="00706363" w:rsidRPr="004D3E4D">
        <w:fldChar w:fldCharType="separate"/>
      </w:r>
      <w:r w:rsidR="003234BB">
        <w:t>4.2</w:t>
      </w:r>
      <w:r w:rsidR="00706363" w:rsidRPr="004D3E4D">
        <w:fldChar w:fldCharType="end"/>
      </w:r>
      <w:r w:rsidRPr="004D3E4D">
        <w:t xml:space="preserve"> настоящего Договора, более чем на 5 (Пять) рабочих дней – Подрядчик обязуется выплатить Заказчику неустойку (пени) в размере </w:t>
      </w:r>
      <w:permStart w:id="666371216" w:edGrp="everyone"/>
      <w:r w:rsidRPr="004D3E4D">
        <w:t>0,05 % (Ноль целых пять сотых процента)</w:t>
      </w:r>
      <w:permEnd w:id="666371216"/>
      <w:r w:rsidRPr="004D3E4D">
        <w:t xml:space="preserve"> от Цены договора за каждый день просрочки</w:t>
      </w:r>
      <w:bookmarkStart w:id="92" w:name="_Ref362600796"/>
      <w:bookmarkEnd w:id="91"/>
      <w:r w:rsidRPr="004D3E4D">
        <w:t>;</w:t>
      </w:r>
    </w:p>
    <w:p w:rsidR="00712BB1" w:rsidRPr="004D3E4D" w:rsidRDefault="00712BB1" w:rsidP="00712BB1">
      <w:pPr>
        <w:pStyle w:val="40"/>
        <w:tabs>
          <w:tab w:val="left" w:pos="2268"/>
        </w:tabs>
        <w:ind w:left="851" w:firstLine="424"/>
      </w:pPr>
      <w:permStart w:id="1798334046" w:edGrp="everyone"/>
      <w:r w:rsidRPr="004D3E4D">
        <w:t xml:space="preserve">при нарушении (просрочке) конечного срока выполнения Работ, указанного в п. </w:t>
      </w:r>
      <w:r w:rsidR="00643B8A" w:rsidRPr="004D3E4D">
        <w:fldChar w:fldCharType="begin"/>
      </w:r>
      <w:r w:rsidR="00643B8A" w:rsidRPr="004D3E4D">
        <w:instrText xml:space="preserve"> REF _Ref378781860 \r \h </w:instrText>
      </w:r>
      <w:r w:rsidR="004D3E4D">
        <w:instrText xml:space="preserve"> \* MERGEFORMAT </w:instrText>
      </w:r>
      <w:r w:rsidR="00643B8A" w:rsidRPr="004D3E4D">
        <w:fldChar w:fldCharType="separate"/>
      </w:r>
      <w:r w:rsidR="003234BB">
        <w:t>4.3</w:t>
      </w:r>
      <w:r w:rsidR="00643B8A" w:rsidRPr="004D3E4D">
        <w:fldChar w:fldCharType="end"/>
      </w:r>
      <w:r w:rsidRPr="004D3E4D">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0,1 % (Ноль целых одна десятая процента) от Цены договора за каждый день просрочки;</w:t>
      </w:r>
      <w:bookmarkEnd w:id="92"/>
    </w:p>
    <w:permEnd w:id="1798334046"/>
    <w:p w:rsidR="00712BB1" w:rsidRPr="004D3E4D" w:rsidRDefault="00712BB1" w:rsidP="00712BB1">
      <w:pPr>
        <w:pStyle w:val="30"/>
        <w:tabs>
          <w:tab w:val="clear" w:pos="1134"/>
          <w:tab w:val="left" w:pos="1701"/>
        </w:tabs>
        <w:ind w:left="567" w:firstLine="284"/>
        <w:rPr>
          <w:rFonts w:cs="Times New Roman"/>
        </w:rPr>
      </w:pPr>
      <w:r w:rsidRPr="004D3E4D">
        <w:rPr>
          <w:rFonts w:cs="Times New Roman"/>
          <w:iCs/>
        </w:rPr>
        <w:t xml:space="preserve">Неустойка (пени), предусмотренная п. </w:t>
      </w:r>
      <w:r w:rsidR="00706363" w:rsidRPr="004D3E4D">
        <w:rPr>
          <w:rFonts w:cs="Times New Roman"/>
          <w:iCs/>
        </w:rPr>
        <w:fldChar w:fldCharType="begin"/>
      </w:r>
      <w:r w:rsidR="00706363" w:rsidRPr="004D3E4D">
        <w:rPr>
          <w:rFonts w:cs="Times New Roman"/>
          <w:iCs/>
        </w:rPr>
        <w:instrText xml:space="preserve"> REF _Ref378782129 \r \h </w:instrText>
      </w:r>
      <w:r w:rsidR="004D3E4D" w:rsidRPr="004D3E4D">
        <w:rPr>
          <w:rFonts w:cs="Times New Roman"/>
          <w:iCs/>
        </w:rPr>
        <w:instrText xml:space="preserve"> \* MERGEFORMAT </w:instrText>
      </w:r>
      <w:r w:rsidR="00706363" w:rsidRPr="004D3E4D">
        <w:rPr>
          <w:rFonts w:cs="Times New Roman"/>
          <w:iCs/>
        </w:rPr>
      </w:r>
      <w:r w:rsidR="00706363" w:rsidRPr="004D3E4D">
        <w:rPr>
          <w:rFonts w:cs="Times New Roman"/>
          <w:iCs/>
        </w:rPr>
        <w:fldChar w:fldCharType="separate"/>
      </w:r>
      <w:r w:rsidR="003234BB">
        <w:rPr>
          <w:rFonts w:cs="Times New Roman"/>
          <w:iCs/>
        </w:rPr>
        <w:t>10.1.4</w:t>
      </w:r>
      <w:r w:rsidR="00706363" w:rsidRPr="004D3E4D">
        <w:rPr>
          <w:rFonts w:cs="Times New Roman"/>
          <w:iCs/>
        </w:rPr>
        <w:fldChar w:fldCharType="end"/>
      </w:r>
      <w:r w:rsidRPr="004D3E4D">
        <w:rPr>
          <w:rFonts w:cs="Times New Roman"/>
          <w:iCs/>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w:t>
      </w:r>
      <w:r w:rsidRPr="004D3E4D">
        <w:rPr>
          <w:rFonts w:cs="Times New Roman"/>
        </w:rPr>
        <w:t xml:space="preserve"> исполнения обязательства включительно. Общая сумма указанной неустойки (пени), предусмотренной п. </w:t>
      </w:r>
      <w:r w:rsidR="00706363" w:rsidRPr="004D3E4D">
        <w:rPr>
          <w:rFonts w:cs="Times New Roman"/>
        </w:rPr>
        <w:fldChar w:fldCharType="begin"/>
      </w:r>
      <w:r w:rsidR="00706363" w:rsidRPr="004D3E4D">
        <w:rPr>
          <w:rFonts w:cs="Times New Roman"/>
        </w:rPr>
        <w:instrText xml:space="preserve"> REF _Ref378782129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10.1.4</w:t>
      </w:r>
      <w:r w:rsidR="00706363" w:rsidRPr="004D3E4D">
        <w:rPr>
          <w:rFonts w:cs="Times New Roman"/>
        </w:rPr>
        <w:fldChar w:fldCharType="end"/>
      </w:r>
      <w:r w:rsidR="00F844F3">
        <w:rPr>
          <w:rFonts w:cs="Times New Roman"/>
        </w:rPr>
        <w:t xml:space="preserve"> </w:t>
      </w:r>
      <w:r w:rsidRPr="004D3E4D">
        <w:rPr>
          <w:rFonts w:cs="Times New Roman"/>
        </w:rPr>
        <w:t>настоящего Договора ограничена суммой в размере 10 % (Десяти процентов) от Цены Договора.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Заказчик вправе удержать сумму неустойки из денежных сумм, подлежащих оплате Подрядчику по настоящему Договору;</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Законодательством.</w:t>
      </w:r>
    </w:p>
    <w:p w:rsidR="00712BB1" w:rsidRPr="004D3E4D" w:rsidRDefault="00712BB1" w:rsidP="00712BB1">
      <w:pPr>
        <w:pStyle w:val="30"/>
        <w:numPr>
          <w:ilvl w:val="0"/>
          <w:numId w:val="0"/>
        </w:numPr>
        <w:tabs>
          <w:tab w:val="clear" w:pos="1134"/>
          <w:tab w:val="left" w:pos="1701"/>
        </w:tabs>
        <w:ind w:left="851"/>
        <w:rPr>
          <w:rFonts w:cs="Times New Roman"/>
        </w:rPr>
      </w:pPr>
    </w:p>
    <w:p w:rsidR="00712BB1" w:rsidRPr="004D3E4D" w:rsidRDefault="00712BB1" w:rsidP="00712BB1">
      <w:pPr>
        <w:pStyle w:val="20"/>
        <w:ind w:left="567" w:hanging="567"/>
        <w:rPr>
          <w:b/>
          <w:i/>
        </w:rPr>
      </w:pPr>
      <w:r w:rsidRPr="004D3E4D">
        <w:rPr>
          <w:b/>
          <w:i/>
        </w:rPr>
        <w:t>Ответственность Заказчика</w:t>
      </w:r>
    </w:p>
    <w:p w:rsidR="00712BB1" w:rsidRPr="004D3E4D" w:rsidRDefault="00712BB1" w:rsidP="00712BB1">
      <w:pPr>
        <w:pStyle w:val="30"/>
        <w:tabs>
          <w:tab w:val="clear" w:pos="1134"/>
          <w:tab w:val="left" w:pos="1701"/>
        </w:tabs>
        <w:ind w:left="567" w:firstLine="284"/>
        <w:rPr>
          <w:rFonts w:cs="Times New Roman"/>
        </w:rPr>
      </w:pPr>
      <w:bookmarkStart w:id="93" w:name="_Ref378782185"/>
      <w:bookmarkStart w:id="94" w:name="_Ref362602200"/>
      <w:r w:rsidRPr="004D3E4D">
        <w:rPr>
          <w:rFonts w:cs="Times New Roman"/>
        </w:rPr>
        <w:t xml:space="preserve">За нарушение срока оплаты выполненных и принятых Работ, указанного в пункте </w:t>
      </w:r>
      <w:r w:rsidR="00DF351F">
        <w:rPr>
          <w:rFonts w:cs="Times New Roman"/>
        </w:rPr>
        <w:t xml:space="preserve"> 5.7.1. </w:t>
      </w:r>
      <w:r w:rsidRPr="004D3E4D">
        <w:rPr>
          <w:rFonts w:cs="Times New Roman"/>
        </w:rPr>
        <w:t xml:space="preserve">настоящего Договора, более чем на 15 (пятнадцать) рабочих дней Подрядчик вправе потребовать от Заказчика оплаты неустойки (пени) в </w:t>
      </w:r>
      <w:r w:rsidRPr="004D3E4D">
        <w:rPr>
          <w:rFonts w:cs="Times New Roman"/>
          <w:iCs/>
        </w:rPr>
        <w:t>размере 0,02% (Ноль целых две сотых процента) от невыплаченной в срок суммы за</w:t>
      </w:r>
      <w:r w:rsidRPr="004D3E4D">
        <w:rPr>
          <w:rFonts w:cs="Times New Roman"/>
        </w:rPr>
        <w:t xml:space="preserve"> каждый день просрочки, с учетом ограничений, установленных пп. </w:t>
      </w:r>
      <w:r w:rsidR="00706363" w:rsidRPr="004D3E4D">
        <w:rPr>
          <w:rFonts w:cs="Times New Roman"/>
        </w:rPr>
        <w:fldChar w:fldCharType="begin"/>
      </w:r>
      <w:r w:rsidR="00706363" w:rsidRPr="004D3E4D">
        <w:rPr>
          <w:rFonts w:cs="Times New Roman"/>
        </w:rPr>
        <w:instrText xml:space="preserve"> REF _Ref378782168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10.2.2</w:t>
      </w:r>
      <w:r w:rsidR="00706363" w:rsidRPr="004D3E4D">
        <w:rPr>
          <w:rFonts w:cs="Times New Roman"/>
        </w:rPr>
        <w:fldChar w:fldCharType="end"/>
      </w:r>
      <w:r w:rsidRPr="004D3E4D">
        <w:rPr>
          <w:rFonts w:cs="Times New Roman"/>
        </w:rPr>
        <w:t xml:space="preserve">, </w:t>
      </w:r>
      <w:r w:rsidR="00706363" w:rsidRPr="004D3E4D">
        <w:rPr>
          <w:rFonts w:cs="Times New Roman"/>
        </w:rPr>
        <w:fldChar w:fldCharType="begin"/>
      </w:r>
      <w:r w:rsidR="00706363" w:rsidRPr="004D3E4D">
        <w:rPr>
          <w:rFonts w:cs="Times New Roman"/>
        </w:rPr>
        <w:instrText xml:space="preserve"> REF _Ref378782175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10.2.3</w:t>
      </w:r>
      <w:r w:rsidR="00706363" w:rsidRPr="004D3E4D">
        <w:rPr>
          <w:rFonts w:cs="Times New Roman"/>
        </w:rPr>
        <w:fldChar w:fldCharType="end"/>
      </w:r>
      <w:r w:rsidR="00F844F3">
        <w:rPr>
          <w:rFonts w:cs="Times New Roman"/>
        </w:rPr>
        <w:t xml:space="preserve"> </w:t>
      </w:r>
      <w:r w:rsidRPr="004D3E4D">
        <w:rPr>
          <w:rFonts w:cs="Times New Roman"/>
        </w:rPr>
        <w:t>настоящего Договора;</w:t>
      </w:r>
      <w:bookmarkEnd w:id="93"/>
      <w:bookmarkEnd w:id="94"/>
    </w:p>
    <w:p w:rsidR="00712BB1" w:rsidRPr="004D3E4D" w:rsidRDefault="00712BB1" w:rsidP="00712BB1">
      <w:pPr>
        <w:pStyle w:val="30"/>
        <w:tabs>
          <w:tab w:val="clear" w:pos="1134"/>
          <w:tab w:val="left" w:pos="1701"/>
        </w:tabs>
        <w:ind w:left="567" w:firstLine="284"/>
        <w:rPr>
          <w:rFonts w:cs="Times New Roman"/>
        </w:rPr>
      </w:pPr>
      <w:bookmarkStart w:id="95" w:name="_Ref362602147"/>
      <w:bookmarkStart w:id="96" w:name="_Ref378782168"/>
      <w:r w:rsidRPr="004D3E4D">
        <w:rPr>
          <w:rFonts w:cs="Times New Roman"/>
        </w:rPr>
        <w:t>Уплата указанной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Заказчиком, при нарушении Подрядчиком данного срока неустойка уплате не подлежит</w:t>
      </w:r>
      <w:bookmarkEnd w:id="95"/>
      <w:r w:rsidRPr="004D3E4D">
        <w:rPr>
          <w:rFonts w:cs="Times New Roman"/>
        </w:rPr>
        <w:t>;</w:t>
      </w:r>
      <w:bookmarkEnd w:id="96"/>
    </w:p>
    <w:p w:rsidR="00712BB1" w:rsidRPr="004D3E4D" w:rsidRDefault="00712BB1" w:rsidP="00712BB1">
      <w:pPr>
        <w:pStyle w:val="30"/>
        <w:tabs>
          <w:tab w:val="clear" w:pos="1134"/>
          <w:tab w:val="left" w:pos="1701"/>
        </w:tabs>
        <w:ind w:left="567" w:firstLine="284"/>
        <w:rPr>
          <w:rFonts w:cs="Times New Roman"/>
        </w:rPr>
      </w:pPr>
      <w:bookmarkStart w:id="97" w:name="_Ref378782175"/>
      <w:bookmarkStart w:id="98" w:name="_Ref362891299"/>
      <w:bookmarkStart w:id="99" w:name="_Ref362602109"/>
      <w:r w:rsidRPr="004D3E4D">
        <w:rPr>
          <w:rFonts w:cs="Times New Roman"/>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(Десяти процентов) от Цены договора. Ограничение, установленное настоящей статьей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bookmarkEnd w:id="97"/>
    </w:p>
    <w:p w:rsidR="00712BB1" w:rsidRPr="004D3E4D" w:rsidRDefault="00712BB1" w:rsidP="00712BB1">
      <w:pPr>
        <w:pStyle w:val="20"/>
        <w:tabs>
          <w:tab w:val="left" w:pos="1701"/>
        </w:tabs>
        <w:ind w:left="567" w:hanging="567"/>
      </w:pPr>
      <w:r w:rsidRPr="004D3E4D">
        <w:t>В случае нарушения настоящего Договора одной из Сторон упущенная выгода потерпевшей Стороне не возмещается.</w:t>
      </w:r>
    </w:p>
    <w:p w:rsidR="00712BB1" w:rsidRPr="004D3E4D" w:rsidRDefault="00712BB1" w:rsidP="00712BB1">
      <w:pPr>
        <w:pStyle w:val="10"/>
        <w:ind w:hanging="574"/>
      </w:pPr>
      <w:r w:rsidRPr="004D3E4D">
        <w:t>ОБСТОЯТЕЛЬСТВА НЕПРЕОДОЛИМОЙ СИЛЫ</w:t>
      </w:r>
      <w:r w:rsidRPr="004D3E4D">
        <w:tab/>
      </w:r>
    </w:p>
    <w:p w:rsidR="00712BB1" w:rsidRPr="004D3E4D" w:rsidRDefault="00712BB1" w:rsidP="00712BB1">
      <w:pPr>
        <w:pStyle w:val="20"/>
        <w:tabs>
          <w:tab w:val="left" w:pos="1560"/>
        </w:tabs>
        <w:ind w:left="567" w:hanging="567"/>
      </w:pPr>
      <w:r w:rsidRPr="004D3E4D">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4D3E4D">
        <w:tab/>
      </w:r>
    </w:p>
    <w:p w:rsidR="00712BB1" w:rsidRPr="004D3E4D" w:rsidRDefault="00712BB1" w:rsidP="00712BB1">
      <w:pPr>
        <w:pStyle w:val="20"/>
        <w:tabs>
          <w:tab w:val="left" w:pos="1560"/>
        </w:tabs>
        <w:ind w:left="567" w:hanging="567"/>
      </w:pPr>
      <w:r w:rsidRPr="004D3E4D">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712BB1" w:rsidRPr="004D3E4D" w:rsidRDefault="00712BB1" w:rsidP="00712BB1">
      <w:pPr>
        <w:pStyle w:val="10"/>
        <w:tabs>
          <w:tab w:val="clear" w:pos="567"/>
        </w:tabs>
        <w:ind w:hanging="574"/>
      </w:pPr>
      <w:bookmarkStart w:id="100" w:name="_Toc331745317"/>
      <w:bookmarkStart w:id="101" w:name="_Toc331746822"/>
      <w:bookmarkStart w:id="102" w:name="_Toc332191314"/>
      <w:bookmarkStart w:id="103" w:name="_Toc332207530"/>
      <w:bookmarkStart w:id="104" w:name="_Toc332265615"/>
      <w:bookmarkStart w:id="105" w:name="_Toc331745319"/>
      <w:bookmarkStart w:id="106" w:name="_Toc331746824"/>
      <w:bookmarkStart w:id="107" w:name="_Toc332191316"/>
      <w:bookmarkStart w:id="108" w:name="_Toc332207532"/>
      <w:bookmarkStart w:id="109" w:name="_Toc332265617"/>
      <w:bookmarkStart w:id="110" w:name="_Ref378782294"/>
      <w:bookmarkStart w:id="111" w:name="_Ref323037565"/>
      <w:bookmarkStart w:id="112" w:name="_Toc332296432"/>
      <w:bookmarkEnd w:id="98"/>
      <w:bookmarkEnd w:id="99"/>
      <w:bookmarkEnd w:id="100"/>
      <w:bookmarkEnd w:id="101"/>
      <w:bookmarkEnd w:id="102"/>
      <w:bookmarkEnd w:id="103"/>
      <w:bookmarkEnd w:id="104"/>
      <w:bookmarkEnd w:id="105"/>
      <w:bookmarkEnd w:id="106"/>
      <w:bookmarkEnd w:id="107"/>
      <w:bookmarkEnd w:id="108"/>
      <w:bookmarkEnd w:id="109"/>
      <w:r w:rsidRPr="004D3E4D">
        <w:t>ГАРАНТИЯ</w:t>
      </w:r>
      <w:bookmarkEnd w:id="110"/>
      <w:bookmarkEnd w:id="111"/>
      <w:bookmarkEnd w:id="112"/>
    </w:p>
    <w:p w:rsidR="00712BB1" w:rsidRPr="004D3E4D" w:rsidRDefault="00712BB1" w:rsidP="00712BB1">
      <w:pPr>
        <w:pStyle w:val="20"/>
        <w:tabs>
          <w:tab w:val="clear" w:pos="1276"/>
          <w:tab w:val="left" w:pos="1418"/>
        </w:tabs>
        <w:ind w:left="567" w:hanging="567"/>
      </w:pPr>
      <w:r w:rsidRPr="004D3E4D">
        <w:t>Подрядчик гарантирует, что Работы будут произведены в соответствии с требованиями настоящего Договора, Стандартами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 и Стандартами).</w:t>
      </w:r>
    </w:p>
    <w:p w:rsidR="00712BB1" w:rsidRPr="004D3E4D" w:rsidRDefault="00712BB1" w:rsidP="00712BB1">
      <w:pPr>
        <w:pStyle w:val="20"/>
        <w:tabs>
          <w:tab w:val="clear" w:pos="1276"/>
          <w:tab w:val="left" w:pos="1418"/>
        </w:tabs>
        <w:ind w:left="567" w:hanging="567"/>
      </w:pPr>
      <w:bookmarkStart w:id="113" w:name="_Ref378782197"/>
      <w:bookmarkStart w:id="114" w:name="_Ref374719062"/>
      <w:r w:rsidRPr="004D3E4D">
        <w:t>Подрядчик обязуется в течение гарантийного  срока («</w:t>
      </w:r>
      <w:r w:rsidRPr="004D3E4D">
        <w:rPr>
          <w:b/>
        </w:rPr>
        <w:t>Гарантийный срок</w:t>
      </w:r>
      <w:r w:rsidRPr="004D3E4D">
        <w:t>»)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13"/>
      <w:bookmarkEnd w:id="114"/>
    </w:p>
    <w:p w:rsidR="00712BB1" w:rsidRPr="004D3E4D" w:rsidRDefault="00712BB1" w:rsidP="00712BB1">
      <w:pPr>
        <w:pStyle w:val="20"/>
        <w:tabs>
          <w:tab w:val="clear" w:pos="1276"/>
          <w:tab w:val="left" w:pos="1418"/>
        </w:tabs>
        <w:ind w:left="567" w:hanging="567"/>
      </w:pPr>
      <w:bookmarkStart w:id="115" w:name="_Ref323031275"/>
      <w:bookmarkStart w:id="116" w:name="_Ref378781812"/>
      <w:r w:rsidRPr="004D3E4D">
        <w:t xml:space="preserve">Если иное не предусмотрено настоящим Договором, Гарантийный срок по настоящему Договору составляет </w:t>
      </w:r>
      <w:bookmarkStart w:id="117" w:name="_Ref332269849"/>
      <w:bookmarkEnd w:id="115"/>
      <w:permStart w:id="1136222766" w:edGrp="everyone"/>
      <w:r w:rsidRPr="004D3E4D">
        <w:t xml:space="preserve">2 (два) года </w:t>
      </w:r>
      <w:permEnd w:id="1136222766"/>
      <w:r w:rsidRPr="004D3E4D">
        <w:t>с даты подписания Акта о приемке выполненных Работ.</w:t>
      </w:r>
      <w:bookmarkEnd w:id="116"/>
      <w:bookmarkEnd w:id="117"/>
    </w:p>
    <w:p w:rsidR="00712BB1" w:rsidRPr="004D3E4D" w:rsidRDefault="00712BB1" w:rsidP="00712BB1">
      <w:pPr>
        <w:pStyle w:val="20"/>
        <w:tabs>
          <w:tab w:val="clear" w:pos="1276"/>
          <w:tab w:val="left" w:pos="1418"/>
        </w:tabs>
        <w:ind w:left="567" w:hanging="567"/>
      </w:pPr>
      <w:r w:rsidRPr="004D3E4D">
        <w:t>В случае если гарантийный срок на Материалы составляет больше 2 (двух) лет, Подрядчик несет гарантийные обязательства по таким Материалам на протяжении всего гарантийного срока в отношении таких</w:t>
      </w:r>
      <w:permStart w:id="1593917676" w:edGrp="everyone"/>
      <w:r w:rsidRPr="004D3E4D">
        <w:t xml:space="preserve"> </w:t>
      </w:r>
      <w:permEnd w:id="1593917676"/>
      <w:r w:rsidRPr="004D3E4D">
        <w:t>Материалов.</w:t>
      </w:r>
    </w:p>
    <w:p w:rsidR="00021B11" w:rsidRPr="00021B11" w:rsidRDefault="00712BB1" w:rsidP="00021B11">
      <w:pPr>
        <w:pStyle w:val="20"/>
        <w:ind w:left="567" w:hanging="567"/>
      </w:pPr>
      <w:r w:rsidRPr="004D3E4D">
        <w:t xml:space="preserve">В случае не устранения Подрядчиком в разумный срок Недостатков, в соответствии с п. </w:t>
      </w:r>
      <w:r w:rsidR="00706363" w:rsidRPr="004D3E4D">
        <w:fldChar w:fldCharType="begin"/>
      </w:r>
      <w:r w:rsidR="00706363" w:rsidRPr="004D3E4D">
        <w:instrText xml:space="preserve"> REF _Ref378782197 \r \h </w:instrText>
      </w:r>
      <w:r w:rsidR="004D3E4D">
        <w:instrText xml:space="preserve"> \* MERGEFORMAT </w:instrText>
      </w:r>
      <w:r w:rsidR="00706363" w:rsidRPr="004D3E4D">
        <w:fldChar w:fldCharType="separate"/>
      </w:r>
      <w:r w:rsidR="003234BB">
        <w:t>12.2</w:t>
      </w:r>
      <w:r w:rsidR="00706363" w:rsidRPr="004D3E4D">
        <w:fldChar w:fldCharType="end"/>
      </w:r>
      <w:r w:rsidRPr="004D3E4D">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r w:rsidR="00021B11" w:rsidRPr="00021B11">
        <w:t xml:space="preserve"> Заказчик вправе удержать такие расходы из суммы Гарантийного удержания.</w:t>
      </w:r>
    </w:p>
    <w:p w:rsidR="00712BB1" w:rsidRPr="004D3E4D" w:rsidRDefault="00712BB1" w:rsidP="00021B11">
      <w:pPr>
        <w:pStyle w:val="20"/>
        <w:numPr>
          <w:ilvl w:val="0"/>
          <w:numId w:val="0"/>
        </w:numPr>
        <w:tabs>
          <w:tab w:val="clear" w:pos="1276"/>
          <w:tab w:val="left" w:pos="1418"/>
        </w:tabs>
        <w:ind w:left="567"/>
      </w:pPr>
    </w:p>
    <w:p w:rsidR="00712BB1" w:rsidRPr="004D3E4D" w:rsidRDefault="00712BB1" w:rsidP="00712BB1">
      <w:pPr>
        <w:pStyle w:val="10"/>
        <w:rPr>
          <w:lang w:val="ru-RU"/>
        </w:rPr>
      </w:pPr>
      <w:r w:rsidRPr="004D3E4D">
        <w:t>ПРОЧ</w:t>
      </w:r>
      <w:r w:rsidRPr="004D3E4D">
        <w:rPr>
          <w:lang w:val="ru-RU"/>
        </w:rPr>
        <w:t>ИЕ УСЛОВИЯ</w:t>
      </w:r>
      <w:r w:rsidRPr="004D3E4D">
        <w:tab/>
      </w:r>
    </w:p>
    <w:p w:rsidR="00712BB1" w:rsidRPr="004D3E4D" w:rsidRDefault="00712BB1" w:rsidP="00F844F3">
      <w:pPr>
        <w:pStyle w:val="20"/>
        <w:ind w:hanging="3270"/>
        <w:rPr>
          <w:b/>
          <w:i/>
          <w:lang w:val="en-US"/>
        </w:rPr>
      </w:pPr>
      <w:bookmarkStart w:id="118" w:name="_Ref378782232"/>
      <w:bookmarkStart w:id="119" w:name="_Ref374707656"/>
      <w:r w:rsidRPr="004D3E4D">
        <w:rPr>
          <w:b/>
          <w:i/>
        </w:rPr>
        <w:t>Уведомления</w:t>
      </w:r>
      <w:bookmarkEnd w:id="118"/>
      <w:bookmarkEnd w:id="119"/>
    </w:p>
    <w:p w:rsidR="00712BB1" w:rsidRPr="004D3E4D" w:rsidRDefault="00712BB1" w:rsidP="00F844F3">
      <w:pPr>
        <w:pStyle w:val="30"/>
        <w:tabs>
          <w:tab w:val="clear" w:pos="1134"/>
          <w:tab w:val="left" w:pos="1701"/>
        </w:tabs>
        <w:ind w:left="567" w:firstLine="284"/>
        <w:rPr>
          <w:rFonts w:cs="Times New Roman"/>
        </w:rPr>
      </w:pPr>
      <w:r w:rsidRPr="004D3E4D">
        <w:rPr>
          <w:rFonts w:cs="Times New Roman"/>
        </w:rPr>
        <w:t>Любое уведомление, требование или другое сообщение («</w:t>
      </w:r>
      <w:r w:rsidRPr="004D3E4D">
        <w:rPr>
          <w:rFonts w:cs="Times New Roman"/>
          <w:b/>
        </w:rPr>
        <w:t>Уведомление</w:t>
      </w:r>
      <w:r w:rsidRPr="004D3E4D">
        <w:rPr>
          <w:rFonts w:cs="Times New Roman"/>
        </w:rPr>
        <w:t>»),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712BB1" w:rsidRPr="004D3E4D" w:rsidRDefault="00712BB1" w:rsidP="00712BB1">
      <w:pPr>
        <w:pStyle w:val="40"/>
        <w:ind w:left="851" w:firstLine="425"/>
      </w:pPr>
      <w:r w:rsidRPr="004D3E4D">
        <w:t xml:space="preserve">в случае направления заказной почтой по адресу, указанному в статье </w:t>
      </w:r>
      <w:r w:rsidR="00706363" w:rsidRPr="004D3E4D">
        <w:fldChar w:fldCharType="begin"/>
      </w:r>
      <w:r w:rsidR="00706363" w:rsidRPr="004D3E4D">
        <w:instrText xml:space="preserve"> REF _Ref378781826 \r \h </w:instrText>
      </w:r>
      <w:r w:rsidR="004D3E4D">
        <w:instrText xml:space="preserve"> \* MERGEFORMAT </w:instrText>
      </w:r>
      <w:r w:rsidR="00706363" w:rsidRPr="004D3E4D">
        <w:fldChar w:fldCharType="separate"/>
      </w:r>
      <w:r w:rsidR="003234BB">
        <w:t>15</w:t>
      </w:r>
      <w:r w:rsidR="00706363" w:rsidRPr="004D3E4D">
        <w:fldChar w:fldCharType="end"/>
      </w:r>
      <w:r w:rsidR="00F844F3">
        <w:t xml:space="preserve"> </w:t>
      </w:r>
      <w:r w:rsidRPr="004D3E4D">
        <w:t>настоящего Договора, в момент передачи, указанный в уведомлении о вручении; или</w:t>
      </w:r>
      <w:r w:rsidRPr="004D3E4D">
        <w:tab/>
      </w:r>
    </w:p>
    <w:p w:rsidR="00712BB1" w:rsidRPr="004D3E4D" w:rsidRDefault="00712BB1" w:rsidP="00712BB1">
      <w:pPr>
        <w:pStyle w:val="40"/>
        <w:ind w:left="851" w:firstLine="425"/>
      </w:pPr>
      <w:r w:rsidRPr="004D3E4D">
        <w:t>в случае доставки с курьером, в момент доставки,</w:t>
      </w:r>
      <w:r w:rsidRPr="004D3E4D">
        <w:tab/>
      </w:r>
    </w:p>
    <w:p w:rsidR="00712BB1" w:rsidRPr="004D3E4D" w:rsidRDefault="00712BB1" w:rsidP="00F844F3">
      <w:pPr>
        <w:pStyle w:val="40"/>
        <w:numPr>
          <w:ilvl w:val="0"/>
          <w:numId w:val="0"/>
        </w:numPr>
        <w:ind w:left="567"/>
      </w:pPr>
      <w:r w:rsidRPr="004D3E4D">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4D3E4D">
        <w:tab/>
      </w:r>
    </w:p>
    <w:p w:rsidR="00712BB1" w:rsidRPr="004D3E4D" w:rsidRDefault="00712BB1" w:rsidP="00F844F3">
      <w:pPr>
        <w:pStyle w:val="30"/>
        <w:tabs>
          <w:tab w:val="clear" w:pos="1134"/>
          <w:tab w:val="left" w:pos="1701"/>
        </w:tabs>
        <w:ind w:left="567" w:firstLine="284"/>
        <w:rPr>
          <w:rFonts w:cs="Times New Roman"/>
        </w:rPr>
      </w:pPr>
      <w:r w:rsidRPr="004D3E4D">
        <w:rPr>
          <w:rFonts w:cs="Times New Roman"/>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06363" w:rsidRPr="004D3E4D">
        <w:rPr>
          <w:rFonts w:cs="Times New Roman"/>
        </w:rPr>
        <w:fldChar w:fldCharType="begin"/>
      </w:r>
      <w:r w:rsidR="00706363" w:rsidRPr="004D3E4D">
        <w:rPr>
          <w:rFonts w:cs="Times New Roman"/>
        </w:rPr>
        <w:instrText xml:space="preserve"> REF _Ref378782232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13.1</w:t>
      </w:r>
      <w:r w:rsidR="00706363" w:rsidRPr="004D3E4D">
        <w:rPr>
          <w:rFonts w:cs="Times New Roman"/>
        </w:rPr>
        <w:fldChar w:fldCharType="end"/>
      </w:r>
      <w:r w:rsidR="00F844F3">
        <w:rPr>
          <w:rFonts w:cs="Times New Roman"/>
        </w:rPr>
        <w:t xml:space="preserve"> </w:t>
      </w:r>
      <w:r w:rsidRPr="004D3E4D">
        <w:rPr>
          <w:rFonts w:cs="Times New Roman"/>
        </w:rPr>
        <w:t>настоящего Договора при условии, что такое уведомление вступает в силу только:</w:t>
      </w:r>
    </w:p>
    <w:p w:rsidR="00712BB1" w:rsidRPr="004D3E4D" w:rsidRDefault="00712BB1" w:rsidP="00712BB1">
      <w:pPr>
        <w:pStyle w:val="40"/>
        <w:tabs>
          <w:tab w:val="left" w:pos="2410"/>
        </w:tabs>
        <w:ind w:left="851" w:firstLine="425"/>
      </w:pPr>
      <w:r w:rsidRPr="004D3E4D">
        <w:t>в дату, указанную в уведомлении в качестве даты, в которую осуществляется изменение; либо</w:t>
      </w:r>
    </w:p>
    <w:p w:rsidR="00712BB1" w:rsidRPr="004D3E4D" w:rsidRDefault="00712BB1" w:rsidP="00712BB1">
      <w:pPr>
        <w:pStyle w:val="40"/>
        <w:tabs>
          <w:tab w:val="left" w:pos="2410"/>
        </w:tabs>
        <w:ind w:left="851" w:firstLine="425"/>
      </w:pPr>
      <w:r w:rsidRPr="004D3E4D">
        <w:t>по прошествии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712BB1" w:rsidRPr="00162613" w:rsidRDefault="00712BB1" w:rsidP="00712BB1">
      <w:pPr>
        <w:pStyle w:val="5"/>
        <w:numPr>
          <w:ilvl w:val="0"/>
          <w:numId w:val="0"/>
        </w:numPr>
        <w:ind w:left="1008"/>
        <w:rPr>
          <w:rFonts w:ascii="Times New Roman" w:hAnsi="Times New Roman" w:cs="Times New Roman"/>
        </w:rPr>
      </w:pPr>
    </w:p>
    <w:p w:rsidR="00712BB1" w:rsidRPr="004D3E4D" w:rsidRDefault="00712BB1" w:rsidP="00712BB1">
      <w:pPr>
        <w:pStyle w:val="20"/>
        <w:tabs>
          <w:tab w:val="clear" w:pos="1276"/>
          <w:tab w:val="left" w:pos="567"/>
        </w:tabs>
        <w:ind w:left="426" w:hanging="426"/>
        <w:rPr>
          <w:b/>
          <w:i/>
        </w:rPr>
      </w:pPr>
      <w:bookmarkStart w:id="120" w:name="_Ref378782285"/>
      <w:bookmarkStart w:id="121" w:name="_Ref374968084"/>
      <w:r w:rsidRPr="004D3E4D">
        <w:rPr>
          <w:b/>
          <w:i/>
        </w:rPr>
        <w:t>Конфиденциальность</w:t>
      </w:r>
      <w:bookmarkEnd w:id="120"/>
      <w:bookmarkEnd w:id="121"/>
    </w:p>
    <w:p w:rsidR="00712BB1" w:rsidRPr="004D3E4D" w:rsidRDefault="00712BB1" w:rsidP="000E4217">
      <w:pPr>
        <w:pStyle w:val="30"/>
        <w:ind w:left="567" w:firstLine="284"/>
        <w:rPr>
          <w:rFonts w:cs="Times New Roman"/>
        </w:rPr>
      </w:pPr>
      <w:r w:rsidRPr="004D3E4D">
        <w:rPr>
          <w:rFonts w:cs="Times New Roman"/>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4D3E4D">
        <w:rPr>
          <w:rFonts w:cs="Times New Roman"/>
          <w:b/>
        </w:rPr>
        <w:t>Конфиденциальная информация</w:t>
      </w:r>
      <w:r w:rsidRPr="004D3E4D">
        <w:rPr>
          <w:rFonts w:cs="Times New Roman"/>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712BB1" w:rsidRPr="004D3E4D" w:rsidRDefault="00712BB1" w:rsidP="000E4217">
      <w:pPr>
        <w:pStyle w:val="30"/>
        <w:ind w:left="567" w:firstLine="284"/>
        <w:rPr>
          <w:rFonts w:cs="Times New Roman"/>
        </w:rPr>
      </w:pPr>
      <w:r w:rsidRPr="004D3E4D">
        <w:rPr>
          <w:rFonts w:cs="Times New Roman"/>
        </w:rPr>
        <w:t>Подрядчик обязуется сохранять Конфиденциальную информацию, в том числе:</w:t>
      </w:r>
    </w:p>
    <w:p w:rsidR="00712BB1" w:rsidRPr="004D3E4D" w:rsidRDefault="00712BB1" w:rsidP="00712BB1">
      <w:pPr>
        <w:pStyle w:val="40"/>
        <w:tabs>
          <w:tab w:val="left" w:pos="2268"/>
        </w:tabs>
        <w:ind w:left="851" w:firstLine="425"/>
      </w:pPr>
      <w:r w:rsidRPr="004D3E4D">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712BB1" w:rsidRPr="004D3E4D" w:rsidRDefault="00712BB1" w:rsidP="00712BB1">
      <w:pPr>
        <w:pStyle w:val="40"/>
        <w:tabs>
          <w:tab w:val="left" w:pos="2268"/>
        </w:tabs>
        <w:ind w:left="851" w:firstLine="425"/>
      </w:pPr>
      <w:r w:rsidRPr="004D3E4D">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rsidR="00712BB1" w:rsidRPr="004D3E4D" w:rsidRDefault="00712BB1" w:rsidP="00712BB1">
      <w:pPr>
        <w:pStyle w:val="40"/>
        <w:tabs>
          <w:tab w:val="left" w:pos="2268"/>
        </w:tabs>
        <w:ind w:left="851" w:firstLine="425"/>
      </w:pPr>
      <w:r w:rsidRPr="004D3E4D">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706363" w:rsidRPr="004D3E4D">
        <w:fldChar w:fldCharType="begin"/>
      </w:r>
      <w:r w:rsidR="00706363" w:rsidRPr="004D3E4D">
        <w:instrText xml:space="preserve"> REF _Ref378782261 \r \h </w:instrText>
      </w:r>
      <w:r w:rsidR="004D3E4D">
        <w:instrText xml:space="preserve"> \* MERGEFORMAT </w:instrText>
      </w:r>
      <w:r w:rsidR="00706363" w:rsidRPr="004D3E4D">
        <w:fldChar w:fldCharType="separate"/>
      </w:r>
      <w:r w:rsidR="003234BB">
        <w:t>13.2.3</w:t>
      </w:r>
      <w:r w:rsidR="00706363" w:rsidRPr="004D3E4D">
        <w:fldChar w:fldCharType="end"/>
      </w:r>
      <w:r w:rsidR="000E4217">
        <w:t xml:space="preserve"> </w:t>
      </w:r>
      <w:r w:rsidRPr="004D3E4D">
        <w:t>настоящего Договора;</w:t>
      </w:r>
    </w:p>
    <w:p w:rsidR="00712BB1" w:rsidRPr="004D3E4D" w:rsidRDefault="00712BB1" w:rsidP="00712BB1">
      <w:pPr>
        <w:pStyle w:val="40"/>
        <w:tabs>
          <w:tab w:val="left" w:pos="2268"/>
        </w:tabs>
        <w:ind w:left="851" w:firstLine="425"/>
      </w:pPr>
      <w:r w:rsidRPr="004D3E4D">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Подрядчик несет полную ответственность за действия своих работников;</w:t>
      </w:r>
    </w:p>
    <w:p w:rsidR="00712BB1" w:rsidRPr="004D3E4D" w:rsidRDefault="00712BB1" w:rsidP="00712BB1">
      <w:pPr>
        <w:pStyle w:val="40"/>
        <w:tabs>
          <w:tab w:val="left" w:pos="2268"/>
        </w:tabs>
        <w:ind w:left="851" w:firstLine="425"/>
      </w:pPr>
      <w:r w:rsidRPr="004D3E4D">
        <w:t>по запросу Заказчика незамедлительно будут возвращены все оригиналы и, если таковые будут, копии полученной Конфиденциальной информации.</w:t>
      </w:r>
    </w:p>
    <w:p w:rsidR="00712BB1" w:rsidRPr="004D3E4D" w:rsidRDefault="00712BB1" w:rsidP="00712BB1">
      <w:pPr>
        <w:pStyle w:val="30"/>
        <w:tabs>
          <w:tab w:val="clear" w:pos="1134"/>
          <w:tab w:val="left" w:pos="1276"/>
        </w:tabs>
        <w:rPr>
          <w:rFonts w:cs="Times New Roman"/>
        </w:rPr>
      </w:pPr>
      <w:bookmarkStart w:id="122" w:name="_Ref378782261"/>
      <w:bookmarkStart w:id="123" w:name="_Ref375146874"/>
      <w:r w:rsidRPr="004D3E4D">
        <w:rPr>
          <w:rFonts w:cs="Times New Roman"/>
        </w:rPr>
        <w:t>В случае передачи Конфиденциальной информации в Государственные органы по принуждению в случаях, предусмотренных законодательством,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22"/>
      <w:bookmarkEnd w:id="123"/>
    </w:p>
    <w:p w:rsidR="00712BB1" w:rsidRPr="004D3E4D" w:rsidRDefault="00712BB1" w:rsidP="00712BB1">
      <w:pPr>
        <w:pStyle w:val="30"/>
        <w:tabs>
          <w:tab w:val="clear" w:pos="1134"/>
          <w:tab w:val="left" w:pos="1276"/>
        </w:tabs>
        <w:rPr>
          <w:rFonts w:cs="Times New Roman"/>
        </w:rPr>
      </w:pPr>
      <w:r w:rsidRPr="004D3E4D">
        <w:rPr>
          <w:rFonts w:cs="Times New Roman"/>
        </w:rPr>
        <w:t xml:space="preserve">Обязательства, указанные в настоящей статье </w:t>
      </w:r>
      <w:r w:rsidR="00706363" w:rsidRPr="004D3E4D">
        <w:rPr>
          <w:rFonts w:cs="Times New Roman"/>
        </w:rPr>
        <w:fldChar w:fldCharType="begin"/>
      </w:r>
      <w:r w:rsidR="00706363" w:rsidRPr="004D3E4D">
        <w:rPr>
          <w:rFonts w:cs="Times New Roman"/>
        </w:rPr>
        <w:instrText xml:space="preserve"> REF _Ref378782285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13.2</w:t>
      </w:r>
      <w:r w:rsidR="00706363" w:rsidRPr="004D3E4D">
        <w:rPr>
          <w:rFonts w:cs="Times New Roman"/>
        </w:rPr>
        <w:fldChar w:fldCharType="end"/>
      </w:r>
      <w:r w:rsidRPr="004D3E4D">
        <w:rPr>
          <w:rFonts w:cs="Times New Roman"/>
        </w:rPr>
        <w:t xml:space="preserve"> будут оставаться в силе бессрочно, вне зависимости от прекращения действия настоящего Договора.</w:t>
      </w:r>
    </w:p>
    <w:p w:rsidR="00712BB1" w:rsidRPr="004D3E4D" w:rsidRDefault="00712BB1" w:rsidP="00712BB1">
      <w:pPr>
        <w:pStyle w:val="30"/>
        <w:numPr>
          <w:ilvl w:val="0"/>
          <w:numId w:val="0"/>
        </w:numPr>
        <w:tabs>
          <w:tab w:val="clear" w:pos="1134"/>
          <w:tab w:val="left" w:pos="1276"/>
        </w:tabs>
        <w:ind w:left="567"/>
        <w:rPr>
          <w:rFonts w:cs="Times New Roman"/>
        </w:rPr>
      </w:pPr>
    </w:p>
    <w:p w:rsidR="00712BB1" w:rsidRPr="004D3E4D" w:rsidRDefault="00712BB1" w:rsidP="00712BB1">
      <w:pPr>
        <w:pStyle w:val="20"/>
        <w:tabs>
          <w:tab w:val="clear" w:pos="1276"/>
          <w:tab w:val="left" w:pos="567"/>
        </w:tabs>
        <w:ind w:left="426" w:hanging="426"/>
        <w:rPr>
          <w:b/>
          <w:i/>
        </w:rPr>
      </w:pPr>
      <w:r w:rsidRPr="004D3E4D">
        <w:rPr>
          <w:b/>
          <w:i/>
        </w:rPr>
        <w:t>Срок действия Договора</w:t>
      </w:r>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Pr="004D3E4D">
        <w:rPr>
          <w:rFonts w:cs="Times New Roman"/>
        </w:rPr>
        <w:tab/>
        <w:t xml:space="preserve"> </w:t>
      </w:r>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00706363" w:rsidRPr="004D3E4D">
        <w:rPr>
          <w:rFonts w:cs="Times New Roman"/>
        </w:rPr>
        <w:fldChar w:fldCharType="begin"/>
      </w:r>
      <w:r w:rsidR="00706363" w:rsidRPr="004D3E4D">
        <w:rPr>
          <w:rFonts w:cs="Times New Roman"/>
        </w:rPr>
        <w:instrText xml:space="preserve"> REF _Ref378782294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12</w:t>
      </w:r>
      <w:r w:rsidR="00706363" w:rsidRPr="004D3E4D">
        <w:rPr>
          <w:rFonts w:cs="Times New Roman"/>
        </w:rPr>
        <w:fldChar w:fldCharType="end"/>
      </w:r>
      <w:r w:rsidRPr="004D3E4D">
        <w:rPr>
          <w:rFonts w:cs="Times New Roman"/>
        </w:rPr>
        <w:t xml:space="preserve"> и </w:t>
      </w:r>
      <w:r w:rsidR="00706363" w:rsidRPr="004D3E4D">
        <w:rPr>
          <w:rFonts w:cs="Times New Roman"/>
        </w:rPr>
        <w:fldChar w:fldCharType="begin"/>
      </w:r>
      <w:r w:rsidR="00706363" w:rsidRPr="004D3E4D">
        <w:rPr>
          <w:rFonts w:cs="Times New Roman"/>
        </w:rPr>
        <w:instrText xml:space="preserve"> REF _Ref378782285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13.2</w:t>
      </w:r>
      <w:r w:rsidR="00706363" w:rsidRPr="004D3E4D">
        <w:rPr>
          <w:rFonts w:cs="Times New Roman"/>
        </w:rPr>
        <w:fldChar w:fldCharType="end"/>
      </w:r>
      <w:r w:rsidR="000E4217">
        <w:rPr>
          <w:rFonts w:cs="Times New Roman"/>
        </w:rPr>
        <w:t xml:space="preserve"> </w:t>
      </w:r>
      <w:r w:rsidRPr="004D3E4D">
        <w:rPr>
          <w:rFonts w:cs="Times New Roman"/>
        </w:rPr>
        <w:t>настоящего Договора.</w:t>
      </w:r>
    </w:p>
    <w:p w:rsidR="00712BB1" w:rsidRPr="004D3E4D" w:rsidRDefault="00712BB1" w:rsidP="00712BB1">
      <w:pPr>
        <w:pStyle w:val="30"/>
        <w:numPr>
          <w:ilvl w:val="0"/>
          <w:numId w:val="0"/>
        </w:numPr>
        <w:tabs>
          <w:tab w:val="clear" w:pos="1134"/>
          <w:tab w:val="left" w:pos="1276"/>
        </w:tabs>
        <w:ind w:left="567"/>
        <w:rPr>
          <w:rFonts w:cs="Times New Roman"/>
        </w:rPr>
      </w:pPr>
    </w:p>
    <w:p w:rsidR="00712BB1" w:rsidRPr="004D3E4D" w:rsidRDefault="00712BB1" w:rsidP="00712BB1">
      <w:pPr>
        <w:pStyle w:val="20"/>
        <w:tabs>
          <w:tab w:val="clear" w:pos="1276"/>
          <w:tab w:val="left" w:pos="567"/>
        </w:tabs>
        <w:ind w:left="426" w:hanging="426"/>
        <w:rPr>
          <w:b/>
          <w:i/>
        </w:rPr>
      </w:pPr>
      <w:r w:rsidRPr="004D3E4D">
        <w:rPr>
          <w:b/>
          <w:i/>
        </w:rPr>
        <w:t>Применимое право и разрешение споров</w:t>
      </w:r>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К отношениям Сторон по настоящему Договору подлежит применению право Российской Федерации.</w:t>
      </w:r>
    </w:p>
    <w:p w:rsidR="00712BB1" w:rsidRPr="004D3E4D" w:rsidRDefault="00712BB1" w:rsidP="00712BB1">
      <w:pPr>
        <w:pStyle w:val="30"/>
        <w:tabs>
          <w:tab w:val="clear" w:pos="1134"/>
          <w:tab w:val="left" w:pos="1701"/>
        </w:tabs>
        <w:ind w:left="426" w:firstLine="425"/>
        <w:rPr>
          <w:rFonts w:cs="Times New Roman"/>
        </w:rPr>
      </w:pPr>
      <w:bookmarkStart w:id="124" w:name="_Ref378782314"/>
      <w:r w:rsidRPr="004D3E4D">
        <w:rPr>
          <w:rFonts w:cs="Times New Roman"/>
        </w:rPr>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24"/>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706363" w:rsidRPr="004D3E4D">
        <w:rPr>
          <w:rFonts w:cs="Times New Roman"/>
        </w:rPr>
        <w:fldChar w:fldCharType="begin"/>
      </w:r>
      <w:r w:rsidR="00706363" w:rsidRPr="004D3E4D">
        <w:rPr>
          <w:rFonts w:cs="Times New Roman"/>
        </w:rPr>
        <w:instrText xml:space="preserve"> REF _Ref378782314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13.4.2</w:t>
      </w:r>
      <w:r w:rsidR="00706363" w:rsidRPr="004D3E4D">
        <w:rPr>
          <w:rFonts w:cs="Times New Roman"/>
        </w:rPr>
        <w:fldChar w:fldCharType="end"/>
      </w:r>
      <w:r w:rsidRPr="004D3E4D">
        <w:rPr>
          <w:rFonts w:cs="Times New Roman"/>
        </w:rPr>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712BB1" w:rsidRPr="004D3E4D" w:rsidRDefault="00712BB1" w:rsidP="00712BB1">
      <w:pPr>
        <w:pStyle w:val="10"/>
        <w:tabs>
          <w:tab w:val="clear" w:pos="567"/>
          <w:tab w:val="left" w:pos="709"/>
        </w:tabs>
        <w:ind w:left="426" w:hanging="426"/>
      </w:pPr>
      <w:r w:rsidRPr="004D3E4D">
        <w:t>ЗАКЛЮЧИТЕЛЬНЫЕ ПОЛОЖЕНИЯ</w:t>
      </w:r>
    </w:p>
    <w:p w:rsidR="00712BB1" w:rsidRPr="004D3E4D" w:rsidRDefault="00712BB1" w:rsidP="00712BB1">
      <w:pPr>
        <w:pStyle w:val="20"/>
        <w:tabs>
          <w:tab w:val="left" w:pos="709"/>
        </w:tabs>
        <w:ind w:left="567" w:hanging="567"/>
      </w:pPr>
      <w:r w:rsidRPr="004D3E4D">
        <w:t>Стороны настоящим договорились о том, что положения третьего и шестого абзацев статьи 762 Гражданского кодекса РФ к отношениям Сторон по настоящему Договору не применяются.</w:t>
      </w:r>
    </w:p>
    <w:p w:rsidR="00712BB1" w:rsidRPr="004D3E4D" w:rsidRDefault="00712BB1" w:rsidP="00712BB1">
      <w:pPr>
        <w:pStyle w:val="20"/>
        <w:tabs>
          <w:tab w:val="left" w:pos="709"/>
        </w:tabs>
        <w:ind w:left="567" w:hanging="567"/>
      </w:pPr>
      <w:r w:rsidRPr="004D3E4D">
        <w:t>Подрядчик не имеет права на удержание результатов Работ по настоящему Договору.</w:t>
      </w:r>
    </w:p>
    <w:p w:rsidR="00712BB1" w:rsidRPr="004D3E4D" w:rsidRDefault="00712BB1" w:rsidP="00712BB1">
      <w:pPr>
        <w:pStyle w:val="20"/>
        <w:tabs>
          <w:tab w:val="left" w:pos="709"/>
        </w:tabs>
        <w:ind w:left="567" w:hanging="567"/>
      </w:pPr>
      <w:r w:rsidRPr="004D3E4D">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712BB1" w:rsidRPr="004D3E4D" w:rsidRDefault="00712BB1" w:rsidP="00712BB1">
      <w:pPr>
        <w:pStyle w:val="20"/>
        <w:tabs>
          <w:tab w:val="left" w:pos="709"/>
        </w:tabs>
        <w:ind w:left="567" w:hanging="567"/>
      </w:pPr>
      <w:r w:rsidRPr="004D3E4D">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712BB1" w:rsidRPr="004D3E4D" w:rsidRDefault="00712BB1" w:rsidP="00712BB1">
      <w:pPr>
        <w:pStyle w:val="20"/>
        <w:tabs>
          <w:tab w:val="left" w:pos="709"/>
        </w:tabs>
        <w:ind w:left="567" w:hanging="567"/>
      </w:pPr>
      <w:r w:rsidRPr="004D3E4D">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712BB1" w:rsidRPr="004D3E4D" w:rsidRDefault="00712BB1" w:rsidP="00712BB1">
      <w:pPr>
        <w:pStyle w:val="20"/>
        <w:tabs>
          <w:tab w:val="left" w:pos="709"/>
        </w:tabs>
        <w:ind w:left="567" w:hanging="567"/>
      </w:pPr>
      <w:r w:rsidRPr="004D3E4D">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712BB1" w:rsidRPr="004D3E4D" w:rsidRDefault="00712BB1" w:rsidP="00712BB1">
      <w:pPr>
        <w:pStyle w:val="20"/>
        <w:tabs>
          <w:tab w:val="left" w:pos="709"/>
        </w:tabs>
        <w:ind w:left="567" w:hanging="567"/>
      </w:pPr>
      <w:r w:rsidRPr="004D3E4D">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0506CB" w:rsidRDefault="000506CB" w:rsidP="000506CB">
      <w:pPr>
        <w:pStyle w:val="20"/>
        <w:ind w:left="567" w:hanging="567"/>
      </w:pPr>
      <w:r>
        <w:t>При исполнении своих обязательств по настоящему Договору Стороны, их аффилированные лица, работники или посредники:</w:t>
      </w:r>
    </w:p>
    <w:p w:rsidR="000506CB" w:rsidRDefault="000506CB" w:rsidP="000506CB">
      <w:pPr>
        <w:pStyle w:val="20"/>
        <w:numPr>
          <w:ilvl w:val="0"/>
          <w:numId w:val="0"/>
        </w:numPr>
        <w:ind w:left="567"/>
      </w:pPr>
      <w:r>
        <w:t>-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0506CB" w:rsidRDefault="000506CB" w:rsidP="000506CB">
      <w:pPr>
        <w:pStyle w:val="20"/>
        <w:numPr>
          <w:ilvl w:val="0"/>
          <w:numId w:val="0"/>
        </w:numPr>
        <w:ind w:left="567"/>
      </w:pPr>
      <w:r>
        <w:t>-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0506CB" w:rsidRPr="004D3E4D" w:rsidRDefault="000506CB" w:rsidP="000506CB">
      <w:pPr>
        <w:pStyle w:val="20"/>
        <w:numPr>
          <w:ilvl w:val="0"/>
          <w:numId w:val="0"/>
        </w:numPr>
        <w:tabs>
          <w:tab w:val="left" w:pos="709"/>
        </w:tabs>
        <w:ind w:left="567"/>
      </w:pPr>
    </w:p>
    <w:p w:rsidR="00712BB1" w:rsidRPr="004D3E4D" w:rsidRDefault="00712BB1" w:rsidP="00712BB1">
      <w:pPr>
        <w:pStyle w:val="20"/>
        <w:tabs>
          <w:tab w:val="left" w:pos="709"/>
        </w:tabs>
        <w:ind w:left="567" w:hanging="567"/>
      </w:pPr>
      <w:r w:rsidRPr="004D3E4D">
        <w:t>Настоящий Договор составлен в двух экземплярах на русском языке по одному экземпляру для каждой из Сторон.</w:t>
      </w:r>
    </w:p>
    <w:p w:rsidR="00712BB1" w:rsidRPr="004D3E4D" w:rsidRDefault="00712BB1" w:rsidP="00712BB1">
      <w:pPr>
        <w:pStyle w:val="20"/>
        <w:numPr>
          <w:ilvl w:val="0"/>
          <w:numId w:val="0"/>
        </w:numPr>
        <w:tabs>
          <w:tab w:val="left" w:pos="709"/>
        </w:tabs>
        <w:ind w:left="426" w:hanging="426"/>
      </w:pPr>
    </w:p>
    <w:p w:rsidR="00712BB1" w:rsidRPr="004D3E4D" w:rsidRDefault="00712BB1" w:rsidP="00712BB1">
      <w:pPr>
        <w:pStyle w:val="20"/>
        <w:tabs>
          <w:tab w:val="left" w:pos="709"/>
        </w:tabs>
        <w:ind w:left="426" w:hanging="426"/>
        <w:rPr>
          <w:b/>
          <w:i/>
        </w:rPr>
      </w:pPr>
      <w:r w:rsidRPr="004D3E4D">
        <w:rPr>
          <w:b/>
          <w:i/>
        </w:rPr>
        <w:t>Приложения:</w:t>
      </w:r>
    </w:p>
    <w:p w:rsidR="00712BB1" w:rsidRPr="004D3E4D" w:rsidRDefault="00712BB1" w:rsidP="00712BB1">
      <w:pPr>
        <w:pStyle w:val="210"/>
        <w:spacing w:before="0" w:after="0"/>
        <w:rPr>
          <w:lang w:val="ru-RU"/>
        </w:rPr>
      </w:pPr>
      <w:permStart w:id="54358133" w:edGrp="everyone"/>
      <w:r w:rsidRPr="004D3E4D">
        <w:rPr>
          <w:b/>
          <w:lang w:val="ru-RU"/>
        </w:rPr>
        <w:t xml:space="preserve">Приложение 1 </w:t>
      </w:r>
      <w:r w:rsidRPr="004D3E4D">
        <w:rPr>
          <w:b/>
          <w:lang w:val="ru-RU"/>
        </w:rPr>
        <w:tab/>
      </w:r>
      <w:r w:rsidRPr="004D3E4D">
        <w:rPr>
          <w:lang w:val="ru-RU"/>
        </w:rPr>
        <w:t xml:space="preserve"> Объект</w:t>
      </w:r>
      <w:r w:rsidR="004D3B04">
        <w:rPr>
          <w:lang w:val="ru-RU"/>
        </w:rPr>
        <w:t>;</w:t>
      </w:r>
      <w:r w:rsidRPr="004D3E4D">
        <w:rPr>
          <w:lang w:val="ru-RU"/>
        </w:rPr>
        <w:t xml:space="preserve"> </w:t>
      </w:r>
    </w:p>
    <w:p w:rsidR="00712BB1" w:rsidRPr="004D3E4D" w:rsidRDefault="00712BB1" w:rsidP="00712BB1">
      <w:pPr>
        <w:pStyle w:val="210"/>
        <w:spacing w:before="0" w:after="0"/>
        <w:rPr>
          <w:lang w:val="ru-RU"/>
        </w:rPr>
      </w:pPr>
      <w:r w:rsidRPr="004D3E4D">
        <w:rPr>
          <w:b/>
          <w:lang w:val="ru-RU"/>
        </w:rPr>
        <w:t>Приложение 2</w:t>
      </w:r>
      <w:r w:rsidRPr="004D3E4D">
        <w:rPr>
          <w:lang w:val="ru-RU"/>
        </w:rPr>
        <w:tab/>
        <w:t xml:space="preserve"> Расчет стоимости работ</w:t>
      </w:r>
      <w:r w:rsidR="004D3B04">
        <w:rPr>
          <w:lang w:val="ru-RU"/>
        </w:rPr>
        <w:t>;</w:t>
      </w:r>
      <w:r w:rsidRPr="004D3E4D">
        <w:rPr>
          <w:lang w:val="ru-RU"/>
        </w:rPr>
        <w:t xml:space="preserve"> </w:t>
      </w:r>
    </w:p>
    <w:p w:rsidR="00712BB1" w:rsidRPr="004D3E4D" w:rsidRDefault="00712BB1" w:rsidP="00712BB1">
      <w:pPr>
        <w:pStyle w:val="210"/>
        <w:spacing w:before="0" w:after="0"/>
        <w:rPr>
          <w:lang w:val="ru-RU"/>
        </w:rPr>
      </w:pPr>
      <w:r w:rsidRPr="004D3E4D">
        <w:rPr>
          <w:b/>
          <w:lang w:val="ru-RU"/>
        </w:rPr>
        <w:t>Приложение 3</w:t>
      </w:r>
      <w:r w:rsidRPr="004D3E4D">
        <w:rPr>
          <w:lang w:val="ru-RU"/>
        </w:rPr>
        <w:tab/>
        <w:t xml:space="preserve"> Техническое задание</w:t>
      </w:r>
      <w:r w:rsidR="004D3B04">
        <w:rPr>
          <w:lang w:val="ru-RU"/>
        </w:rPr>
        <w:t>;</w:t>
      </w:r>
      <w:r w:rsidRPr="004D3E4D">
        <w:rPr>
          <w:lang w:val="ru-RU"/>
        </w:rPr>
        <w:t xml:space="preserve"> </w:t>
      </w:r>
    </w:p>
    <w:p w:rsidR="00712BB1" w:rsidRPr="004D3E4D" w:rsidRDefault="00712BB1" w:rsidP="00712BB1">
      <w:pPr>
        <w:pStyle w:val="210"/>
        <w:spacing w:before="0" w:after="0"/>
        <w:rPr>
          <w:lang w:val="ru-RU"/>
        </w:rPr>
      </w:pPr>
      <w:r w:rsidRPr="004D3E4D">
        <w:rPr>
          <w:b/>
          <w:lang w:val="ru-RU"/>
        </w:rPr>
        <w:t>Приложение 4</w:t>
      </w:r>
      <w:r w:rsidRPr="004D3E4D">
        <w:rPr>
          <w:lang w:val="ru-RU"/>
        </w:rPr>
        <w:t xml:space="preserve">  </w:t>
      </w:r>
      <w:r w:rsidR="0020176F">
        <w:rPr>
          <w:lang w:val="ru-RU"/>
        </w:rPr>
        <w:t xml:space="preserve">        </w:t>
      </w:r>
      <w:r w:rsidRPr="004D3E4D">
        <w:rPr>
          <w:lang w:val="ru-RU"/>
        </w:rPr>
        <w:t>Форма Акта передачи Объекта</w:t>
      </w:r>
      <w:r w:rsidR="004D3B04">
        <w:rPr>
          <w:lang w:val="ru-RU"/>
        </w:rPr>
        <w:t>;</w:t>
      </w:r>
      <w:r w:rsidRPr="004D3E4D" w:rsidDel="000051A8">
        <w:rPr>
          <w:lang w:val="ru-RU"/>
        </w:rPr>
        <w:t xml:space="preserve"> </w:t>
      </w:r>
    </w:p>
    <w:p w:rsidR="00712BB1" w:rsidRPr="004D3E4D" w:rsidRDefault="00712BB1" w:rsidP="00712BB1">
      <w:pPr>
        <w:pStyle w:val="210"/>
        <w:spacing w:before="0" w:after="0"/>
        <w:rPr>
          <w:lang w:val="ru-RU"/>
        </w:rPr>
      </w:pPr>
      <w:r w:rsidRPr="004D3E4D">
        <w:rPr>
          <w:b/>
          <w:lang w:val="ru-RU"/>
        </w:rPr>
        <w:t xml:space="preserve">Приложение 5 </w:t>
      </w:r>
      <w:r w:rsidRPr="004D3E4D">
        <w:rPr>
          <w:lang w:val="ru-RU"/>
        </w:rPr>
        <w:t xml:space="preserve"> </w:t>
      </w:r>
      <w:r w:rsidRPr="004D3E4D">
        <w:rPr>
          <w:lang w:val="ru-RU"/>
        </w:rPr>
        <w:tab/>
      </w:r>
      <w:r w:rsidR="0020176F">
        <w:rPr>
          <w:lang w:val="ru-RU"/>
        </w:rPr>
        <w:t xml:space="preserve">  </w:t>
      </w:r>
      <w:r w:rsidRPr="004D3E4D">
        <w:rPr>
          <w:lang w:val="ru-RU"/>
        </w:rPr>
        <w:t>График выполнения работ</w:t>
      </w:r>
      <w:r w:rsidR="004D3B04">
        <w:rPr>
          <w:lang w:val="ru-RU"/>
        </w:rPr>
        <w:t>;</w:t>
      </w:r>
      <w:r w:rsidRPr="004D3E4D">
        <w:rPr>
          <w:lang w:val="ru-RU"/>
        </w:rPr>
        <w:t xml:space="preserve"> </w:t>
      </w:r>
    </w:p>
    <w:p w:rsidR="00712BB1" w:rsidRDefault="00712BB1" w:rsidP="00712BB1">
      <w:pPr>
        <w:pStyle w:val="210"/>
        <w:spacing w:before="0" w:after="0"/>
        <w:rPr>
          <w:lang w:val="ru-RU"/>
        </w:rPr>
      </w:pPr>
      <w:r w:rsidRPr="004D3E4D">
        <w:rPr>
          <w:b/>
          <w:lang w:val="ru-RU"/>
        </w:rPr>
        <w:t>Приложение 6</w:t>
      </w:r>
      <w:r w:rsidRPr="004D3E4D">
        <w:rPr>
          <w:lang w:val="ru-RU"/>
        </w:rPr>
        <w:t xml:space="preserve">  </w:t>
      </w:r>
      <w:r w:rsidR="0020176F">
        <w:rPr>
          <w:lang w:val="ru-RU"/>
        </w:rPr>
        <w:t xml:space="preserve">        </w:t>
      </w:r>
      <w:r w:rsidRPr="004D3E4D">
        <w:rPr>
          <w:lang w:val="ru-RU"/>
        </w:rPr>
        <w:t>Страхование</w:t>
      </w:r>
      <w:r w:rsidR="004D3B04">
        <w:rPr>
          <w:lang w:val="ru-RU"/>
        </w:rPr>
        <w:t>;</w:t>
      </w:r>
    </w:p>
    <w:p w:rsidR="0020176F" w:rsidRPr="0020176F" w:rsidRDefault="0020176F" w:rsidP="0020176F">
      <w:pPr>
        <w:pStyle w:val="210"/>
        <w:spacing w:before="0" w:after="0"/>
        <w:rPr>
          <w:b/>
          <w:lang w:val="ru-RU"/>
        </w:rPr>
      </w:pPr>
      <w:r w:rsidRPr="0020176F">
        <w:rPr>
          <w:b/>
          <w:lang w:val="ru-RU"/>
        </w:rPr>
        <w:t xml:space="preserve">Приложение 7 </w:t>
      </w:r>
      <w:r>
        <w:rPr>
          <w:b/>
          <w:lang w:val="ru-RU"/>
        </w:rPr>
        <w:t xml:space="preserve">         </w:t>
      </w:r>
      <w:r w:rsidRPr="0020176F">
        <w:rPr>
          <w:lang w:val="ru-RU"/>
        </w:rPr>
        <w:t>Порядок оплаты и Гарантийного удержания</w:t>
      </w:r>
      <w:r w:rsidR="004D3B04">
        <w:rPr>
          <w:lang w:val="ru-RU"/>
        </w:rPr>
        <w:t>.</w:t>
      </w:r>
    </w:p>
    <w:p w:rsidR="0020176F" w:rsidRPr="004D3E4D" w:rsidRDefault="0020176F" w:rsidP="00712BB1">
      <w:pPr>
        <w:pStyle w:val="210"/>
        <w:spacing w:before="0" w:after="0"/>
        <w:rPr>
          <w:lang w:val="ru-RU"/>
        </w:rPr>
      </w:pPr>
    </w:p>
    <w:p w:rsidR="00712BB1" w:rsidRPr="004D3E4D" w:rsidRDefault="00712BB1" w:rsidP="00712BB1">
      <w:pPr>
        <w:pStyle w:val="10"/>
        <w:tabs>
          <w:tab w:val="clear" w:pos="567"/>
          <w:tab w:val="left" w:pos="709"/>
        </w:tabs>
        <w:ind w:left="426" w:hanging="426"/>
        <w:rPr>
          <w:lang w:val="ru-RU"/>
        </w:rPr>
      </w:pPr>
      <w:bookmarkStart w:id="125" w:name="_Ref378781826"/>
      <w:bookmarkStart w:id="126" w:name="_Ref323036781"/>
      <w:bookmarkStart w:id="127" w:name="_Toc332296440"/>
      <w:bookmarkStart w:id="128" w:name="_Ref364432045"/>
      <w:permEnd w:id="54358133"/>
      <w:r w:rsidRPr="004D3E4D">
        <w:t>РЕКВИЗИТЫ СТОРОН</w:t>
      </w:r>
      <w:bookmarkEnd w:id="125"/>
      <w:bookmarkEnd w:id="126"/>
      <w:bookmarkEnd w:id="127"/>
      <w:bookmarkEnd w:id="128"/>
    </w:p>
    <w:p w:rsidR="00712BB1" w:rsidRPr="004D3E4D" w:rsidRDefault="00712BB1" w:rsidP="00712BB1">
      <w:pPr>
        <w:pStyle w:val="20"/>
        <w:tabs>
          <w:tab w:val="clear" w:pos="1276"/>
          <w:tab w:val="left" w:pos="567"/>
        </w:tabs>
        <w:ind w:firstLine="0"/>
        <w:rPr>
          <w:b/>
          <w:i/>
        </w:rPr>
      </w:pPr>
      <w:r w:rsidRPr="004D3E4D">
        <w:rPr>
          <w:b/>
          <w:i/>
        </w:rPr>
        <w:t>Заказчик:</w:t>
      </w:r>
    </w:p>
    <w:p w:rsidR="00712BB1" w:rsidRPr="004D3E4D" w:rsidRDefault="00712BB1" w:rsidP="00712BB1">
      <w:pPr>
        <w:pStyle w:val="30"/>
        <w:numPr>
          <w:ilvl w:val="0"/>
          <w:numId w:val="0"/>
        </w:numPr>
        <w:tabs>
          <w:tab w:val="left" w:pos="567"/>
        </w:tabs>
        <w:rPr>
          <w:rFonts w:cs="Times New Roman"/>
        </w:rPr>
      </w:pPr>
      <w:r w:rsidRPr="004D3E4D">
        <w:rPr>
          <w:rFonts w:cs="Times New Roman"/>
        </w:rPr>
        <w:t>ООО «ОДАС Сколково»</w:t>
      </w:r>
    </w:p>
    <w:p w:rsidR="00712BB1" w:rsidRPr="004D3E4D" w:rsidRDefault="00712BB1" w:rsidP="00712BB1">
      <w:pPr>
        <w:pStyle w:val="40"/>
        <w:numPr>
          <w:ilvl w:val="0"/>
          <w:numId w:val="0"/>
        </w:numPr>
        <w:tabs>
          <w:tab w:val="left" w:pos="567"/>
        </w:tabs>
        <w:rPr>
          <w:b/>
          <w:i/>
        </w:rPr>
      </w:pPr>
      <w:permStart w:id="61169566" w:edGrp="everyone"/>
      <w:r w:rsidRPr="004D3E4D">
        <w:rPr>
          <w:b/>
          <w:i/>
        </w:rPr>
        <w:t>Адрес места нахождения: г. Москва, территория инновационного центра «Сколково», ул. Луговая, д. 4</w:t>
      </w:r>
    </w:p>
    <w:p w:rsidR="00712BB1" w:rsidRPr="004D3E4D" w:rsidRDefault="00712BB1" w:rsidP="00712BB1">
      <w:pPr>
        <w:tabs>
          <w:tab w:val="left" w:pos="567"/>
        </w:tabs>
        <w:rPr>
          <w:rFonts w:cs="Times New Roman"/>
          <w:b/>
          <w:i/>
          <w:szCs w:val="24"/>
        </w:rPr>
      </w:pPr>
      <w:r w:rsidRPr="004D3E4D">
        <w:rPr>
          <w:rFonts w:cs="Times New Roman"/>
          <w:b/>
          <w:i/>
          <w:szCs w:val="24"/>
        </w:rPr>
        <w:t>ОГРН 1107746949804 ИНН/КПП 7701897590/</w:t>
      </w:r>
      <w:r w:rsidRPr="004D3E4D">
        <w:rPr>
          <w:rFonts w:cs="Times New Roman"/>
          <w:b/>
          <w:i/>
          <w:color w:val="000000" w:themeColor="text1"/>
          <w:szCs w:val="24"/>
        </w:rPr>
        <w:t>773101001</w:t>
      </w:r>
      <w:r w:rsidRPr="004D3E4D">
        <w:rPr>
          <w:rFonts w:cs="Times New Roman"/>
          <w:b/>
          <w:i/>
          <w:szCs w:val="24"/>
        </w:rPr>
        <w:t xml:space="preserve"> ОКПО 68891588 </w:t>
      </w:r>
    </w:p>
    <w:p w:rsidR="00712BB1" w:rsidRPr="004D3E4D" w:rsidRDefault="00712BB1" w:rsidP="00712BB1">
      <w:pPr>
        <w:tabs>
          <w:tab w:val="left" w:pos="567"/>
        </w:tabs>
        <w:rPr>
          <w:rFonts w:cs="Times New Roman"/>
          <w:b/>
          <w:i/>
          <w:szCs w:val="24"/>
        </w:rPr>
      </w:pPr>
      <w:r w:rsidRPr="004D3E4D">
        <w:rPr>
          <w:rFonts w:cs="Times New Roman"/>
          <w:b/>
          <w:i/>
          <w:szCs w:val="24"/>
        </w:rPr>
        <w:t>р/с 407028102920000</w:t>
      </w:r>
      <w:r w:rsidR="000E4217">
        <w:rPr>
          <w:rFonts w:cs="Times New Roman"/>
          <w:b/>
          <w:i/>
          <w:szCs w:val="24"/>
        </w:rPr>
        <w:t>3</w:t>
      </w:r>
      <w:r w:rsidRPr="004D3E4D">
        <w:rPr>
          <w:rFonts w:cs="Times New Roman"/>
          <w:b/>
          <w:i/>
          <w:szCs w:val="24"/>
        </w:rPr>
        <w:t>5846 в ГПБ (АО) , г. Москва</w:t>
      </w:r>
    </w:p>
    <w:p w:rsidR="00712BB1" w:rsidRPr="004D3E4D" w:rsidRDefault="00712BB1" w:rsidP="00712BB1">
      <w:pPr>
        <w:tabs>
          <w:tab w:val="left" w:pos="567"/>
        </w:tabs>
        <w:rPr>
          <w:rFonts w:cs="Times New Roman"/>
          <w:b/>
          <w:i/>
          <w:szCs w:val="24"/>
        </w:rPr>
      </w:pPr>
      <w:r w:rsidRPr="004D3E4D">
        <w:rPr>
          <w:rFonts w:cs="Times New Roman"/>
          <w:b/>
          <w:i/>
          <w:szCs w:val="24"/>
        </w:rPr>
        <w:t>Кор/с 30101810200000000823 БИК 044525823</w:t>
      </w:r>
    </w:p>
    <w:p w:rsidR="00712BB1" w:rsidRPr="004D3E4D" w:rsidRDefault="00712BB1" w:rsidP="00712BB1">
      <w:pPr>
        <w:tabs>
          <w:tab w:val="left" w:pos="567"/>
        </w:tabs>
        <w:rPr>
          <w:rFonts w:cs="Times New Roman"/>
          <w:b/>
          <w:i/>
          <w:szCs w:val="24"/>
        </w:rPr>
      </w:pPr>
    </w:p>
    <w:permEnd w:id="61169566"/>
    <w:p w:rsidR="00712BB1" w:rsidRPr="004D3E4D" w:rsidRDefault="00712BB1" w:rsidP="00712BB1">
      <w:pPr>
        <w:pStyle w:val="20"/>
        <w:tabs>
          <w:tab w:val="clear" w:pos="1276"/>
          <w:tab w:val="left" w:pos="567"/>
        </w:tabs>
        <w:ind w:firstLine="0"/>
        <w:rPr>
          <w:b/>
          <w:i/>
        </w:rPr>
      </w:pPr>
      <w:r w:rsidRPr="004D3E4D">
        <w:rPr>
          <w:b/>
          <w:i/>
        </w:rPr>
        <w:t>Подрядчик:</w:t>
      </w:r>
    </w:p>
    <w:p w:rsidR="00712BB1" w:rsidRPr="004D3E4D" w:rsidRDefault="00712BB1" w:rsidP="00712BB1">
      <w:pPr>
        <w:pStyle w:val="20"/>
        <w:numPr>
          <w:ilvl w:val="0"/>
          <w:numId w:val="0"/>
        </w:numPr>
        <w:tabs>
          <w:tab w:val="clear" w:pos="1276"/>
          <w:tab w:val="left" w:pos="567"/>
        </w:tabs>
        <w:rPr>
          <w:b/>
          <w:i/>
        </w:rPr>
      </w:pPr>
      <w:bookmarkStart w:id="129" w:name="_Toc332296441"/>
      <w:permStart w:id="359992844" w:edGrp="everyone"/>
      <w:r w:rsidRPr="004D3E4D">
        <w:t>________________</w:t>
      </w:r>
    </w:p>
    <w:permEnd w:id="359992844"/>
    <w:p w:rsidR="00712BB1" w:rsidRPr="004D3E4D" w:rsidRDefault="00712BB1" w:rsidP="00712BB1">
      <w:pPr>
        <w:pStyle w:val="aff"/>
        <w:tabs>
          <w:tab w:val="left" w:pos="113"/>
        </w:tabs>
        <w:contextualSpacing/>
        <w:rPr>
          <w:rFonts w:ascii="Times New Roman" w:hAnsi="Times New Roman"/>
          <w:szCs w:val="24"/>
          <w:lang w:val="ru-RU"/>
        </w:rPr>
      </w:pPr>
    </w:p>
    <w:p w:rsidR="00712BB1" w:rsidRPr="004D3E4D" w:rsidRDefault="00712BB1" w:rsidP="00712BB1">
      <w:pPr>
        <w:pStyle w:val="10"/>
        <w:numPr>
          <w:ilvl w:val="0"/>
          <w:numId w:val="0"/>
        </w:numPr>
        <w:ind w:left="567"/>
        <w:jc w:val="center"/>
      </w:pPr>
      <w:r w:rsidRPr="004D3E4D">
        <w:t>ПОДПИСИ СТОРОН</w:t>
      </w:r>
      <w:bookmarkEnd w:id="129"/>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permStart w:id="2102222486" w:edGrp="everyone"/>
            <w:permStart w:id="847597827" w:edGrp="everyone"/>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outlineLvl w:val="1"/>
            </w:pPr>
            <w:r w:rsidRPr="004D3E4D">
              <w:t>[Должность]</w:t>
            </w:r>
            <w:r w:rsidRPr="004D3E4D">
              <w:tab/>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ind w:left="34"/>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r w:rsidRPr="004D3E4D">
              <w:rPr>
                <w:lang w:val="ru-RU"/>
              </w:rPr>
              <w:tab/>
            </w:r>
          </w:p>
        </w:tc>
      </w:tr>
      <w:permEnd w:id="2102222486"/>
      <w:permEnd w:id="847597827"/>
    </w:tbl>
    <w:p w:rsidR="00712BB1" w:rsidRPr="00162613" w:rsidRDefault="00712BB1" w:rsidP="00712BB1">
      <w:pPr>
        <w:spacing w:after="200" w:line="276" w:lineRule="auto"/>
        <w:jc w:val="left"/>
        <w:rPr>
          <w:rStyle w:val="aff6"/>
          <w:rFonts w:eastAsia="MS Mincho" w:cs="Times New Roman"/>
          <w:b/>
          <w:caps/>
          <w:szCs w:val="20"/>
        </w:rPr>
      </w:pPr>
      <w:r w:rsidRPr="004D3E4D">
        <w:rPr>
          <w:rStyle w:val="aff6"/>
          <w:rFonts w:cs="Times New Roman"/>
        </w:rPr>
        <w:br w:type="page"/>
      </w:r>
    </w:p>
    <w:p w:rsidR="00712BB1" w:rsidRPr="004D3E4D" w:rsidRDefault="00712BB1" w:rsidP="00712BB1">
      <w:pPr>
        <w:pStyle w:val="LBScheduleHeading"/>
        <w:rPr>
          <w:rStyle w:val="aff6"/>
          <w:lang w:val="ru-RU"/>
        </w:rPr>
      </w:pPr>
      <w:r w:rsidRPr="004D3E4D">
        <w:rPr>
          <w:rStyle w:val="aff6"/>
          <w:lang w:val="ru-RU"/>
        </w:rPr>
        <w:t>Приложение 1</w:t>
      </w:r>
    </w:p>
    <w:p w:rsidR="00712BB1" w:rsidRPr="00162613" w:rsidRDefault="00712BB1" w:rsidP="00712BB1">
      <w:pPr>
        <w:jc w:val="center"/>
        <w:rPr>
          <w:rStyle w:val="aff6"/>
          <w:rFonts w:cs="Times New Roman"/>
          <w:b/>
        </w:rPr>
      </w:pPr>
      <w:r w:rsidRPr="00162613">
        <w:rPr>
          <w:rStyle w:val="aff6"/>
          <w:rFonts w:cs="Times New Roman"/>
          <w:b/>
        </w:rPr>
        <w:t xml:space="preserve">к </w:t>
      </w:r>
      <w:r w:rsidRPr="004D3E4D">
        <w:rPr>
          <w:rFonts w:eastAsia="MS Mincho" w:cs="Times New Roman"/>
          <w:b/>
          <w:szCs w:val="24"/>
        </w:rPr>
        <w:t>Договору подряда № ___ от «__» _________ 201__ г.</w:t>
      </w:r>
    </w:p>
    <w:p w:rsidR="00712BB1" w:rsidRPr="004D3E4D" w:rsidRDefault="00712BB1" w:rsidP="00712BB1">
      <w:pPr>
        <w:rPr>
          <w:rFonts w:cs="Times New Roman"/>
        </w:rPr>
      </w:pPr>
    </w:p>
    <w:p w:rsidR="00712BB1" w:rsidRDefault="00712BB1" w:rsidP="00712BB1">
      <w:pPr>
        <w:jc w:val="center"/>
        <w:rPr>
          <w:rFonts w:cs="Times New Roman"/>
          <w:b/>
        </w:rPr>
      </w:pPr>
      <w:r w:rsidRPr="004D3E4D">
        <w:rPr>
          <w:rFonts w:cs="Times New Roman"/>
          <w:b/>
        </w:rPr>
        <w:t>ОБЪЕКТ</w:t>
      </w:r>
    </w:p>
    <w:p w:rsidR="007E5DDD" w:rsidRDefault="007E5DDD" w:rsidP="00712BB1">
      <w:pPr>
        <w:jc w:val="center"/>
        <w:rPr>
          <w:noProof/>
          <w:lang w:eastAsia="ru-RU"/>
        </w:rPr>
      </w:pPr>
    </w:p>
    <w:p w:rsidR="00300A68" w:rsidRPr="004D3E4D" w:rsidRDefault="009E5804" w:rsidP="00712BB1">
      <w:pPr>
        <w:jc w:val="center"/>
        <w:rPr>
          <w:rFonts w:cs="Times New Roman"/>
          <w:b/>
        </w:rPr>
      </w:pPr>
      <w:r>
        <w:rPr>
          <w:rFonts w:cs="Times New Roman"/>
          <w:b/>
          <w:noProof/>
          <w:lang w:eastAsia="ru-RU"/>
        </w:rPr>
        <w:drawing>
          <wp:inline distT="0" distB="0" distL="0" distR="0" wp14:anchorId="7884AD92" wp14:editId="1503B12E">
            <wp:extent cx="5262880" cy="607696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2880" cy="6076964"/>
                    </a:xfrm>
                    <a:prstGeom prst="rect">
                      <a:avLst/>
                    </a:prstGeom>
                    <a:noFill/>
                    <a:ln>
                      <a:noFill/>
                    </a:ln>
                  </pic:spPr>
                </pic:pic>
              </a:graphicData>
            </a:graphic>
          </wp:inline>
        </w:drawing>
      </w:r>
    </w:p>
    <w:p w:rsidR="00712BB1" w:rsidRPr="004D3E4D" w:rsidRDefault="00712BB1" w:rsidP="00712BB1">
      <w:pPr>
        <w:pStyle w:val="10"/>
        <w:numPr>
          <w:ilvl w:val="0"/>
          <w:numId w:val="0"/>
        </w:numPr>
        <w:ind w:left="567"/>
        <w:jc w:val="center"/>
      </w:pPr>
      <w:r w:rsidRPr="004D3E4D">
        <w:t>ПОДПИСИ СТОРОН</w:t>
      </w:r>
    </w:p>
    <w:p w:rsidR="00712BB1" w:rsidRPr="004D3E4D" w:rsidRDefault="00712BB1" w:rsidP="00712BB1">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outlineLvl w:val="1"/>
            </w:pPr>
            <w:r w:rsidRPr="004D3E4D">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tabs>
                <w:tab w:val="clear" w:pos="1276"/>
                <w:tab w:val="left" w:pos="1168"/>
              </w:tabs>
              <w:ind w:left="34"/>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r>
    </w:tbl>
    <w:p w:rsidR="00712BB1" w:rsidRPr="00162613" w:rsidRDefault="00712BB1" w:rsidP="00712BB1">
      <w:pPr>
        <w:pStyle w:val="af8"/>
        <w:rPr>
          <w:rFonts w:ascii="Times New Roman" w:hAnsi="Times New Roman" w:cs="Times New Roman"/>
        </w:rPr>
      </w:pPr>
    </w:p>
    <w:p w:rsidR="00712BB1" w:rsidRPr="004D3E4D" w:rsidRDefault="00712BB1" w:rsidP="00712BB1">
      <w:pPr>
        <w:pStyle w:val="LBScheduleHeading"/>
        <w:rPr>
          <w:lang w:val="ru-RU"/>
        </w:rPr>
      </w:pPr>
      <w:r w:rsidRPr="00162613">
        <w:rPr>
          <w:lang w:val="ru-RU"/>
        </w:rPr>
        <w:t xml:space="preserve">Приложение </w:t>
      </w:r>
      <w:r w:rsidRPr="004D3E4D">
        <w:rPr>
          <w:lang w:val="ru-RU"/>
        </w:rPr>
        <w:t>2</w:t>
      </w:r>
    </w:p>
    <w:p w:rsidR="00712BB1" w:rsidRPr="004D3E4D" w:rsidRDefault="00712BB1" w:rsidP="00712BB1">
      <w:pPr>
        <w:jc w:val="center"/>
        <w:rPr>
          <w:rFonts w:cs="Times New Roman"/>
          <w:b/>
        </w:rPr>
      </w:pPr>
      <w:r w:rsidRPr="004D3E4D">
        <w:rPr>
          <w:rFonts w:cs="Times New Roman"/>
          <w:b/>
        </w:rPr>
        <w:t xml:space="preserve">к </w:t>
      </w:r>
      <w:r w:rsidRPr="004D3E4D">
        <w:rPr>
          <w:rFonts w:eastAsia="MS Mincho" w:cs="Times New Roman"/>
          <w:b/>
          <w:szCs w:val="24"/>
        </w:rPr>
        <w:t>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РАСЧЕТ СТОИМОСТИ РАБОТ</w:t>
      </w:r>
    </w:p>
    <w:p w:rsidR="00712BB1" w:rsidRPr="004D3E4D" w:rsidRDefault="00712BB1" w:rsidP="00712BB1">
      <w:pPr>
        <w:rPr>
          <w:rFonts w:cs="Times New Roman"/>
        </w:rPr>
      </w:pPr>
    </w:p>
    <w:p w:rsidR="007E5DDD" w:rsidRDefault="007E5DDD" w:rsidP="00712BB1">
      <w:pPr>
        <w:pStyle w:val="10"/>
        <w:numPr>
          <w:ilvl w:val="0"/>
          <w:numId w:val="0"/>
        </w:numPr>
        <w:ind w:left="567"/>
        <w:jc w:val="center"/>
        <w:rPr>
          <w:rStyle w:val="aff6"/>
          <w:lang w:val="ru-RU"/>
        </w:rPr>
      </w:pPr>
    </w:p>
    <w:p w:rsidR="007E5DDD" w:rsidRDefault="007E5DDD" w:rsidP="00712BB1">
      <w:pPr>
        <w:pStyle w:val="10"/>
        <w:numPr>
          <w:ilvl w:val="0"/>
          <w:numId w:val="0"/>
        </w:numPr>
        <w:ind w:left="567"/>
        <w:jc w:val="center"/>
        <w:rPr>
          <w:rStyle w:val="aff6"/>
          <w:lang w:val="ru-RU"/>
        </w:rPr>
      </w:pPr>
    </w:p>
    <w:p w:rsidR="007E5DDD" w:rsidRDefault="007E5DDD" w:rsidP="00712BB1">
      <w:pPr>
        <w:pStyle w:val="10"/>
        <w:numPr>
          <w:ilvl w:val="0"/>
          <w:numId w:val="0"/>
        </w:numPr>
        <w:ind w:left="567"/>
        <w:jc w:val="center"/>
        <w:rPr>
          <w:rStyle w:val="aff6"/>
          <w:lang w:val="ru-RU"/>
        </w:rPr>
      </w:pPr>
    </w:p>
    <w:p w:rsidR="00712BB1" w:rsidRPr="004D3E4D" w:rsidRDefault="00712BB1" w:rsidP="00712BB1">
      <w:pPr>
        <w:pStyle w:val="10"/>
        <w:numPr>
          <w:ilvl w:val="0"/>
          <w:numId w:val="0"/>
        </w:numPr>
        <w:ind w:left="567"/>
        <w:jc w:val="center"/>
        <w:rPr>
          <w:rStyle w:val="aff6"/>
        </w:rPr>
      </w:pPr>
      <w:r w:rsidRPr="004D3E4D">
        <w:rPr>
          <w:rStyle w:val="aff6"/>
        </w:rPr>
        <w:t>ПОДПИСИ СТОРОН</w:t>
      </w:r>
    </w:p>
    <w:p w:rsidR="00712BB1" w:rsidRPr="004D3E4D" w:rsidRDefault="00712BB1" w:rsidP="00712BB1">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ind w:left="34"/>
              <w:outlineLvl w:val="1"/>
            </w:pPr>
            <w:r w:rsidRPr="004D3E4D">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ind w:left="34"/>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r>
    </w:tbl>
    <w:p w:rsidR="00712BB1" w:rsidRPr="004D3E4D" w:rsidRDefault="00712BB1" w:rsidP="00712BB1">
      <w:pPr>
        <w:rPr>
          <w:rFonts w:cs="Times New Roman"/>
        </w:rPr>
      </w:pPr>
    </w:p>
    <w:p w:rsidR="00712BB1" w:rsidRPr="004D3E4D" w:rsidRDefault="00712BB1" w:rsidP="00712BB1">
      <w:pPr>
        <w:pStyle w:val="LBScheduleHeading"/>
        <w:spacing w:before="0" w:after="0"/>
        <w:rPr>
          <w:lang w:val="ru-RU"/>
        </w:rPr>
      </w:pPr>
      <w:r w:rsidRPr="004D3E4D">
        <w:rPr>
          <w:lang w:val="ru-RU"/>
        </w:rPr>
        <w:t>Приложение 3</w:t>
      </w:r>
    </w:p>
    <w:p w:rsidR="00712BB1" w:rsidRPr="004D3E4D" w:rsidRDefault="00712BB1" w:rsidP="00712BB1">
      <w:pPr>
        <w:jc w:val="center"/>
        <w:rPr>
          <w:rFonts w:cs="Times New Roman"/>
          <w:b/>
        </w:rPr>
      </w:pPr>
      <w:r w:rsidRPr="004D3E4D">
        <w:rPr>
          <w:rFonts w:eastAsia="MS Mincho" w:cs="Times New Roman"/>
          <w:b/>
          <w:szCs w:val="24"/>
        </w:rPr>
        <w:t>к 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ТЕХНИЧЕСКОЕ ЗАДАНИЕ</w:t>
      </w:r>
    </w:p>
    <w:p w:rsidR="00712BB1" w:rsidRPr="004D3E4D" w:rsidRDefault="00712BB1" w:rsidP="00712BB1">
      <w:pPr>
        <w:rPr>
          <w:rFonts w:cs="Times New Roman"/>
        </w:rPr>
      </w:pPr>
    </w:p>
    <w:p w:rsidR="007E5DDD" w:rsidRPr="00162613" w:rsidRDefault="007E5DDD" w:rsidP="00712BB1">
      <w:pPr>
        <w:pStyle w:val="10"/>
        <w:numPr>
          <w:ilvl w:val="0"/>
          <w:numId w:val="0"/>
        </w:numPr>
        <w:tabs>
          <w:tab w:val="clear" w:pos="567"/>
          <w:tab w:val="left" w:pos="142"/>
        </w:tabs>
        <w:jc w:val="center"/>
        <w:rPr>
          <w:lang w:val="ru-RU"/>
        </w:rPr>
      </w:pPr>
      <w:permStart w:id="2109298172" w:edGrp="everyone"/>
    </w:p>
    <w:permEnd w:id="2109298172"/>
    <w:p w:rsidR="007E5DDD" w:rsidRPr="00162613" w:rsidRDefault="007E5DDD" w:rsidP="00712BB1">
      <w:pPr>
        <w:pStyle w:val="10"/>
        <w:numPr>
          <w:ilvl w:val="0"/>
          <w:numId w:val="0"/>
        </w:numPr>
        <w:tabs>
          <w:tab w:val="clear" w:pos="567"/>
          <w:tab w:val="left" w:pos="142"/>
        </w:tabs>
        <w:jc w:val="center"/>
        <w:rPr>
          <w:lang w:val="ru-RU"/>
        </w:rPr>
      </w:pPr>
    </w:p>
    <w:p w:rsidR="007E5DDD" w:rsidRPr="00162613" w:rsidRDefault="007E5DDD" w:rsidP="00712BB1">
      <w:pPr>
        <w:pStyle w:val="10"/>
        <w:numPr>
          <w:ilvl w:val="0"/>
          <w:numId w:val="0"/>
        </w:numPr>
        <w:tabs>
          <w:tab w:val="clear" w:pos="567"/>
          <w:tab w:val="left" w:pos="142"/>
        </w:tabs>
        <w:jc w:val="center"/>
        <w:rPr>
          <w:lang w:val="ru-RU"/>
        </w:rPr>
      </w:pPr>
    </w:p>
    <w:p w:rsidR="00712BB1" w:rsidRPr="004D3E4D" w:rsidRDefault="00712BB1" w:rsidP="00712BB1">
      <w:pPr>
        <w:pStyle w:val="10"/>
        <w:numPr>
          <w:ilvl w:val="0"/>
          <w:numId w:val="0"/>
        </w:numPr>
        <w:tabs>
          <w:tab w:val="clear" w:pos="567"/>
          <w:tab w:val="left" w:pos="142"/>
        </w:tabs>
        <w:jc w:val="cente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permStart w:id="2096463206" w:edGrp="everyone"/>
            <w:permStart w:id="1927873561" w:edGrp="everyone"/>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ind w:left="34"/>
              <w:outlineLvl w:val="1"/>
            </w:pPr>
            <w:r w:rsidRPr="004D3E4D">
              <w:t>[Должность]</w:t>
            </w:r>
            <w:r w:rsidRPr="004D3E4D">
              <w:tab/>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r w:rsidRPr="004D3E4D">
              <w:rPr>
                <w:lang w:val="ru-RU"/>
              </w:rPr>
              <w:tab/>
            </w:r>
          </w:p>
        </w:tc>
      </w:tr>
    </w:tbl>
    <w:permEnd w:id="2096463206"/>
    <w:permEnd w:id="1927873561"/>
    <w:p w:rsidR="00712BB1" w:rsidRPr="004D3E4D" w:rsidRDefault="00712BB1" w:rsidP="00712BB1">
      <w:pPr>
        <w:pStyle w:val="LBScheduleHeading"/>
        <w:rPr>
          <w:lang w:val="ru-RU"/>
        </w:rPr>
      </w:pPr>
      <w:r w:rsidRPr="004D3E4D">
        <w:rPr>
          <w:lang w:val="ru-RU"/>
        </w:rPr>
        <w:t>Приложение 4</w:t>
      </w:r>
    </w:p>
    <w:p w:rsidR="00712BB1" w:rsidRPr="004D3E4D" w:rsidRDefault="00712BB1" w:rsidP="00712BB1">
      <w:pPr>
        <w:jc w:val="center"/>
        <w:rPr>
          <w:rFonts w:cs="Times New Roman"/>
          <w:b/>
        </w:rPr>
      </w:pPr>
      <w:r w:rsidRPr="004D3E4D">
        <w:rPr>
          <w:rFonts w:eastAsia="MS Mincho" w:cs="Times New Roman"/>
          <w:b/>
          <w:szCs w:val="24"/>
        </w:rPr>
        <w:t>к 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ФОРМА АКТА ПЕРЕДАЧИ ОБЪЕКТА</w:t>
      </w:r>
    </w:p>
    <w:p w:rsidR="00712BB1" w:rsidRPr="004D3E4D" w:rsidRDefault="00712BB1" w:rsidP="00712BB1">
      <w:pPr>
        <w:jc w:val="center"/>
        <w:rPr>
          <w:rFonts w:cs="Times New Roman"/>
          <w:b/>
        </w:rPr>
      </w:pPr>
    </w:p>
    <w:p w:rsidR="00712BB1" w:rsidRPr="004D3E4D" w:rsidRDefault="00712BB1" w:rsidP="00712BB1">
      <w:pPr>
        <w:jc w:val="center"/>
        <w:rPr>
          <w:rFonts w:eastAsia="MS Mincho" w:cs="Times New Roman"/>
          <w:b/>
        </w:rPr>
      </w:pPr>
      <w:r w:rsidRPr="004D3E4D">
        <w:rPr>
          <w:rFonts w:cs="Times New Roman"/>
          <w:b/>
        </w:rPr>
        <w:t>Акт передачи Объекта</w:t>
      </w:r>
    </w:p>
    <w:p w:rsidR="00712BB1" w:rsidRPr="004D3E4D" w:rsidRDefault="00712BB1" w:rsidP="00712BB1">
      <w:pPr>
        <w:pStyle w:val="20"/>
        <w:numPr>
          <w:ilvl w:val="0"/>
          <w:numId w:val="0"/>
        </w:numPr>
        <w:ind w:left="567"/>
        <w:jc w:val="center"/>
        <w:rPr>
          <w:rFonts w:eastAsia="MS Mincho"/>
          <w:b/>
        </w:rPr>
      </w:pPr>
      <w:r w:rsidRPr="004D3E4D">
        <w:rPr>
          <w:rFonts w:eastAsia="MS Mincho"/>
          <w:b/>
        </w:rPr>
        <w:t>по Договору подряда № ___ от «__» _________ 201__ г.</w:t>
      </w:r>
    </w:p>
    <w:p w:rsidR="00712BB1" w:rsidRPr="004D3E4D" w:rsidRDefault="00712BB1" w:rsidP="00712BB1">
      <w:pPr>
        <w:pStyle w:val="20"/>
        <w:numPr>
          <w:ilvl w:val="0"/>
          <w:numId w:val="0"/>
        </w:numPr>
        <w:ind w:left="567"/>
        <w:jc w:val="center"/>
        <w:rPr>
          <w:rFonts w:eastAsia="MS Mincho"/>
          <w:b/>
        </w:rPr>
      </w:pPr>
    </w:p>
    <w:p w:rsidR="00712BB1" w:rsidRPr="004D3E4D" w:rsidRDefault="00712BB1" w:rsidP="00712BB1">
      <w:pPr>
        <w:pStyle w:val="20"/>
        <w:numPr>
          <w:ilvl w:val="0"/>
          <w:numId w:val="0"/>
        </w:numPr>
        <w:ind w:left="567"/>
        <w:jc w:val="center"/>
      </w:pPr>
    </w:p>
    <w:p w:rsidR="00712BB1" w:rsidRPr="004D3E4D" w:rsidRDefault="00712BB1" w:rsidP="00712BB1">
      <w:pPr>
        <w:tabs>
          <w:tab w:val="left" w:pos="6804"/>
        </w:tabs>
        <w:rPr>
          <w:rFonts w:cs="Times New Roman"/>
        </w:rPr>
      </w:pPr>
      <w:r w:rsidRPr="004D3E4D">
        <w:rPr>
          <w:rFonts w:cs="Times New Roman"/>
        </w:rPr>
        <w:t xml:space="preserve">г. _________________ </w:t>
      </w:r>
      <w:r w:rsidRPr="004D3E4D">
        <w:rPr>
          <w:rFonts w:cs="Times New Roman"/>
        </w:rPr>
        <w:tab/>
        <w:t>«___» ______________ ______ г.</w:t>
      </w:r>
    </w:p>
    <w:p w:rsidR="00712BB1" w:rsidRPr="004D3E4D" w:rsidRDefault="00712BB1" w:rsidP="00712BB1">
      <w:pPr>
        <w:rPr>
          <w:rFonts w:cs="Times New Roman"/>
        </w:rPr>
      </w:pPr>
    </w:p>
    <w:p w:rsidR="00712BB1" w:rsidRPr="004D3E4D" w:rsidRDefault="00712BB1" w:rsidP="00712BB1">
      <w:pPr>
        <w:rPr>
          <w:rFonts w:cs="Times New Roman"/>
        </w:rPr>
      </w:pPr>
      <w:r w:rsidRPr="004D3E4D">
        <w:rPr>
          <w:rFonts w:cs="Times New Roman"/>
        </w:rPr>
        <w:t>Мы,</w:t>
      </w:r>
      <w:r w:rsidRPr="004D3E4D">
        <w:rPr>
          <w:rFonts w:cs="Times New Roman"/>
        </w:rPr>
        <w:tab/>
      </w:r>
      <w:r w:rsidRPr="004D3E4D">
        <w:rPr>
          <w:rFonts w:cs="Times New Roman"/>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4D3E4D">
        <w:rPr>
          <w:rFonts w:cs="Times New Roman"/>
        </w:rPr>
        <w:t xml:space="preserve">, </w:t>
      </w:r>
      <w:r w:rsidRPr="004D3E4D">
        <w:rPr>
          <w:rFonts w:cs="Times New Roman"/>
          <w:spacing w:val="4"/>
        </w:rPr>
        <w:t xml:space="preserve">юридическое лицо, зарегистрированное в соответствии с законодательством Российской Федерации,  в лице </w:t>
      </w:r>
      <w:r w:rsidRPr="004D3E4D">
        <w:rPr>
          <w:rFonts w:cs="Times New Roman"/>
          <w:b/>
          <w:i/>
          <w:szCs w:val="24"/>
        </w:rPr>
        <w:t>[</w:t>
      </w:r>
      <w:permStart w:id="1502816473" w:edGrp="everyone"/>
      <w:r w:rsidRPr="004D3E4D">
        <w:rPr>
          <w:rFonts w:cs="Times New Roman"/>
          <w:b/>
          <w:i/>
          <w:szCs w:val="24"/>
        </w:rPr>
        <w:t>ДОЛЖНОСТЬ</w:t>
      </w:r>
      <w:permEnd w:id="1502816473"/>
      <w:r w:rsidRPr="004D3E4D">
        <w:rPr>
          <w:rFonts w:cs="Times New Roman"/>
          <w:b/>
          <w:i/>
          <w:szCs w:val="24"/>
        </w:rPr>
        <w:t>] [ФИО]</w:t>
      </w:r>
      <w:r w:rsidRPr="004D3E4D">
        <w:rPr>
          <w:rFonts w:cs="Times New Roman"/>
          <w:spacing w:val="4"/>
        </w:rPr>
        <w:t xml:space="preserve">, действующего на основании </w:t>
      </w:r>
      <w:permStart w:id="1977102248" w:edGrp="everyone"/>
      <w:r w:rsidRPr="004D3E4D">
        <w:rPr>
          <w:rFonts w:eastAsia="Times New Roman" w:cs="Times New Roman"/>
          <w:b/>
        </w:rPr>
        <w:t>_____________</w:t>
      </w:r>
      <w:permEnd w:id="1977102248"/>
      <w:r w:rsidRPr="004D3E4D">
        <w:rPr>
          <w:rFonts w:cs="Times New Roman"/>
          <w:spacing w:val="4"/>
        </w:rPr>
        <w:t>, именуемое в дальнейшем</w:t>
      </w:r>
      <w:r w:rsidRPr="004D3E4D">
        <w:rPr>
          <w:rFonts w:cs="Times New Roman"/>
        </w:rPr>
        <w:t xml:space="preserve"> «Заказчик», и</w:t>
      </w:r>
      <w:r w:rsidRPr="004D3E4D">
        <w:rPr>
          <w:rFonts w:cs="Times New Roman"/>
        </w:rPr>
        <w:tab/>
      </w:r>
    </w:p>
    <w:p w:rsidR="00712BB1" w:rsidRPr="004D3E4D" w:rsidRDefault="00712BB1" w:rsidP="00712BB1">
      <w:pPr>
        <w:pStyle w:val="Parties"/>
        <w:numPr>
          <w:ilvl w:val="0"/>
          <w:numId w:val="0"/>
        </w:numPr>
        <w:rPr>
          <w:lang w:val="ru-RU"/>
        </w:rPr>
      </w:pPr>
      <w:r w:rsidRPr="004D3E4D">
        <w:rPr>
          <w:rFonts w:eastAsia="Times New Roman"/>
          <w:b/>
          <w:lang w:val="ru-RU"/>
        </w:rPr>
        <w:t>_____________</w:t>
      </w:r>
      <w:r w:rsidRPr="004D3E4D">
        <w:rPr>
          <w:b/>
          <w:lang w:val="ru-RU"/>
        </w:rPr>
        <w:t>,</w:t>
      </w:r>
      <w:r w:rsidRPr="004D3E4D">
        <w:rPr>
          <w:lang w:val="ru-RU"/>
        </w:rPr>
        <w:t xml:space="preserve"> юридическое лицо, зарегистрированное в соответствии с законодательством Российской Федерации,</w:t>
      </w:r>
      <w:r w:rsidRPr="004D3E4D">
        <w:rPr>
          <w:rFonts w:eastAsia="Times New Roman"/>
          <w:b/>
          <w:lang w:val="ru-RU"/>
        </w:rPr>
        <w:t xml:space="preserve"> </w:t>
      </w:r>
      <w:r w:rsidRPr="004D3E4D">
        <w:rPr>
          <w:lang w:val="ru-RU"/>
        </w:rPr>
        <w:t xml:space="preserve">в лице </w:t>
      </w:r>
      <w:r w:rsidRPr="004D3E4D">
        <w:rPr>
          <w:b/>
          <w:i/>
          <w:szCs w:val="24"/>
          <w:lang w:val="ru-RU"/>
        </w:rPr>
        <w:t>[</w:t>
      </w:r>
      <w:permStart w:id="1872507065" w:edGrp="everyone"/>
      <w:r w:rsidRPr="004D3E4D">
        <w:rPr>
          <w:b/>
          <w:i/>
          <w:szCs w:val="24"/>
          <w:lang w:val="ru-RU"/>
        </w:rPr>
        <w:t>ДОЛЖНОСТЬ</w:t>
      </w:r>
      <w:permEnd w:id="1872507065"/>
      <w:r w:rsidRPr="004D3E4D">
        <w:rPr>
          <w:b/>
          <w:i/>
          <w:szCs w:val="24"/>
          <w:lang w:val="ru-RU"/>
        </w:rPr>
        <w:t>] [ФИО]</w:t>
      </w:r>
      <w:r w:rsidRPr="004D3E4D">
        <w:rPr>
          <w:lang w:val="ru-RU"/>
        </w:rPr>
        <w:t xml:space="preserve">, действующего на основании </w:t>
      </w:r>
      <w:permStart w:id="1028553197" w:edGrp="everyone"/>
      <w:r w:rsidRPr="004D3E4D">
        <w:rPr>
          <w:rFonts w:eastAsia="Times New Roman"/>
          <w:b/>
          <w:lang w:val="ru-RU"/>
        </w:rPr>
        <w:t>_____________</w:t>
      </w:r>
      <w:permEnd w:id="1028553197"/>
      <w:r w:rsidRPr="004D3E4D">
        <w:rPr>
          <w:rFonts w:eastAsia="Times New Roman"/>
          <w:b/>
          <w:lang w:val="ru-RU"/>
        </w:rPr>
        <w:t>,</w:t>
      </w:r>
      <w:r w:rsidRPr="004D3E4D">
        <w:rPr>
          <w:lang w:val="ru-RU"/>
        </w:rPr>
        <w:t xml:space="preserve"> именуемое в дальнейшем «</w:t>
      </w:r>
      <w:r w:rsidRPr="004D3E4D">
        <w:rPr>
          <w:b/>
          <w:lang w:val="ru-RU"/>
        </w:rPr>
        <w:t>Подрядчик</w:t>
      </w:r>
      <w:r w:rsidRPr="004D3E4D">
        <w:rPr>
          <w:lang w:val="ru-RU"/>
        </w:rPr>
        <w:t>»,</w:t>
      </w:r>
      <w:r w:rsidRPr="004D3E4D">
        <w:rPr>
          <w:lang w:val="ru-RU"/>
        </w:rPr>
        <w:tab/>
      </w:r>
    </w:p>
    <w:p w:rsidR="00712BB1" w:rsidRPr="004D3E4D" w:rsidRDefault="00712BB1" w:rsidP="00712BB1">
      <w:pPr>
        <w:pStyle w:val="BodyText1"/>
        <w:spacing w:before="0" w:after="0"/>
        <w:rPr>
          <w:lang w:val="ru-RU"/>
        </w:rPr>
      </w:pPr>
      <w:r w:rsidRPr="004D3E4D">
        <w:rPr>
          <w:lang w:val="ru-RU"/>
        </w:rPr>
        <w:t>далее именуемыми «</w:t>
      </w:r>
      <w:r w:rsidRPr="004D3E4D">
        <w:rPr>
          <w:b/>
          <w:lang w:val="ru-RU"/>
        </w:rPr>
        <w:t>Стороны</w:t>
      </w:r>
      <w:r w:rsidRPr="004D3E4D">
        <w:rPr>
          <w:lang w:val="ru-RU"/>
        </w:rPr>
        <w:t>», и «</w:t>
      </w:r>
      <w:r w:rsidRPr="004D3E4D">
        <w:rPr>
          <w:b/>
          <w:lang w:val="ru-RU"/>
        </w:rPr>
        <w:t>Сторона</w:t>
      </w:r>
      <w:r w:rsidRPr="004D3E4D">
        <w:rPr>
          <w:lang w:val="ru-RU"/>
        </w:rPr>
        <w:t xml:space="preserve">» означает одну из них, являющиеся Сторонами по </w:t>
      </w:r>
      <w:r w:rsidRPr="004D3E4D">
        <w:rPr>
          <w:rFonts w:eastAsia="MS Mincho"/>
          <w:szCs w:val="24"/>
          <w:lang w:val="ru-RU"/>
        </w:rPr>
        <w:t>Договору подряда № ___ от «__» _________ 201__ г.</w:t>
      </w:r>
      <w:r w:rsidRPr="004D3E4D">
        <w:rPr>
          <w:lang w:val="ru-RU"/>
        </w:rPr>
        <w:t xml:space="preserve"> (далее «</w:t>
      </w:r>
      <w:r w:rsidRPr="004D3E4D">
        <w:rPr>
          <w:b/>
          <w:lang w:val="ru-RU"/>
        </w:rPr>
        <w:t>Договор</w:t>
      </w:r>
      <w:r w:rsidRPr="004D3E4D">
        <w:rPr>
          <w:lang w:val="ru-RU"/>
        </w:rPr>
        <w:t xml:space="preserve">»), составили настоящий </w:t>
      </w:r>
      <w:r w:rsidR="004D3B04">
        <w:rPr>
          <w:lang w:val="ru-RU"/>
        </w:rPr>
        <w:t xml:space="preserve">Акт передачи Объекта  (далее – </w:t>
      </w:r>
      <w:r w:rsidRPr="004D3E4D">
        <w:rPr>
          <w:lang w:val="ru-RU"/>
        </w:rPr>
        <w:t>акт</w:t>
      </w:r>
      <w:r w:rsidR="004D3B04">
        <w:rPr>
          <w:lang w:val="ru-RU"/>
        </w:rPr>
        <w:t>)</w:t>
      </w:r>
      <w:r w:rsidRPr="004D3E4D">
        <w:rPr>
          <w:lang w:val="ru-RU"/>
        </w:rPr>
        <w:t xml:space="preserve"> о нижеследующем:</w:t>
      </w:r>
    </w:p>
    <w:p w:rsidR="00712BB1" w:rsidRPr="004D3E4D" w:rsidRDefault="004D3B04" w:rsidP="00865D71">
      <w:pPr>
        <w:pStyle w:val="af8"/>
        <w:numPr>
          <w:ilvl w:val="0"/>
          <w:numId w:val="17"/>
        </w:numPr>
        <w:tabs>
          <w:tab w:val="left" w:pos="851"/>
        </w:tabs>
        <w:spacing w:after="0"/>
        <w:jc w:val="both"/>
        <w:rPr>
          <w:rFonts w:ascii="Times New Roman" w:eastAsia="Times New Roman" w:hAnsi="Times New Roman" w:cs="Times New Roman"/>
        </w:rPr>
      </w:pPr>
      <w:r w:rsidRPr="009574D2">
        <w:rPr>
          <w:rFonts w:ascii="Times New Roman" w:hAnsi="Times New Roman" w:cs="Times New Roman"/>
          <w:b/>
          <w:i/>
          <w:szCs w:val="24"/>
        </w:rPr>
        <w:t>___Дата передачи____</w:t>
      </w:r>
      <w:r w:rsidRPr="009574D2">
        <w:rPr>
          <w:rFonts w:ascii="Times New Roman" w:hAnsi="Times New Roman" w:cs="Times New Roman"/>
          <w:szCs w:val="24"/>
        </w:rPr>
        <w:t xml:space="preserve"> </w:t>
      </w:r>
      <w:r w:rsidR="00712BB1" w:rsidRPr="004D3E4D">
        <w:rPr>
          <w:rFonts w:ascii="Times New Roman" w:eastAsia="Times New Roman" w:hAnsi="Times New Roman" w:cs="Times New Roman"/>
        </w:rPr>
        <w:t>Заказчик передал, а Подрядчик принял Объект –</w:t>
      </w:r>
      <w:r w:rsidR="007F0874">
        <w:rPr>
          <w:rFonts w:ascii="Times New Roman" w:eastAsia="Times New Roman" w:hAnsi="Times New Roman" w:cs="Times New Roman"/>
        </w:rPr>
        <w:t xml:space="preserve"> </w:t>
      </w:r>
      <w:r w:rsidR="00865D71" w:rsidRPr="00865D71">
        <w:rPr>
          <w:rFonts w:ascii="Times New Roman" w:eastAsia="Times New Roman" w:hAnsi="Times New Roman" w:cs="Times New Roman"/>
        </w:rPr>
        <w:t xml:space="preserve">часть </w:t>
      </w:r>
      <w:r>
        <w:rPr>
          <w:rFonts w:ascii="Times New Roman" w:eastAsia="Times New Roman" w:hAnsi="Times New Roman" w:cs="Times New Roman"/>
        </w:rPr>
        <w:t xml:space="preserve">площадью </w:t>
      </w:r>
      <w:r w:rsidR="009E5804">
        <w:rPr>
          <w:rFonts w:ascii="Times New Roman" w:eastAsia="Times New Roman" w:hAnsi="Times New Roman" w:cs="Times New Roman"/>
        </w:rPr>
        <w:t xml:space="preserve">2000,0 </w:t>
      </w:r>
      <w:r>
        <w:rPr>
          <w:rFonts w:ascii="Times New Roman" w:eastAsia="Times New Roman" w:hAnsi="Times New Roman" w:cs="Times New Roman"/>
        </w:rPr>
        <w:t xml:space="preserve"> кв.м. </w:t>
      </w:r>
      <w:r w:rsidR="00865D71" w:rsidRPr="00865D71">
        <w:rPr>
          <w:rFonts w:ascii="Times New Roman" w:eastAsia="Times New Roman" w:hAnsi="Times New Roman" w:cs="Times New Roman"/>
        </w:rPr>
        <w:t>земельного участка с кадастровым номером 77:15:0020321:218</w:t>
      </w:r>
      <w:r w:rsidR="007F0874">
        <w:rPr>
          <w:rFonts w:ascii="Times New Roman" w:hAnsi="Times New Roman" w:cs="Times New Roman"/>
        </w:rPr>
        <w:t>,</w:t>
      </w:r>
      <w:r w:rsidR="00712BB1" w:rsidRPr="004D3E4D">
        <w:rPr>
          <w:rFonts w:ascii="Times New Roman" w:hAnsi="Times New Roman" w:cs="Times New Roman"/>
        </w:rPr>
        <w:t xml:space="preserve"> для производства Работ по Договору.</w:t>
      </w:r>
    </w:p>
    <w:p w:rsidR="00712BB1" w:rsidRPr="004D3E4D" w:rsidRDefault="00712BB1" w:rsidP="000E4217">
      <w:pPr>
        <w:pStyle w:val="af8"/>
        <w:numPr>
          <w:ilvl w:val="0"/>
          <w:numId w:val="17"/>
        </w:numPr>
        <w:tabs>
          <w:tab w:val="left" w:pos="851"/>
        </w:tabs>
        <w:spacing w:after="0"/>
        <w:ind w:left="709" w:hanging="283"/>
        <w:jc w:val="both"/>
        <w:rPr>
          <w:rFonts w:ascii="Times New Roman" w:eastAsia="Times New Roman" w:hAnsi="Times New Roman" w:cs="Times New Roman"/>
        </w:rPr>
      </w:pPr>
      <w:r w:rsidRPr="004D3E4D">
        <w:rPr>
          <w:rFonts w:ascii="Times New Roman" w:hAnsi="Times New Roman" w:cs="Times New Roman"/>
        </w:rPr>
        <w:t xml:space="preserve">Состояние Объекта отвечает условиям Договора, Подрядчик претензий по передаче Объекта не имеет. </w:t>
      </w:r>
    </w:p>
    <w:p w:rsidR="00712BB1" w:rsidRPr="004D3E4D" w:rsidRDefault="00712BB1" w:rsidP="000E4217">
      <w:pPr>
        <w:pStyle w:val="af8"/>
        <w:numPr>
          <w:ilvl w:val="0"/>
          <w:numId w:val="17"/>
        </w:numPr>
        <w:tabs>
          <w:tab w:val="left" w:pos="709"/>
        </w:tabs>
        <w:spacing w:after="0"/>
        <w:ind w:left="0" w:firstLine="426"/>
        <w:jc w:val="both"/>
        <w:rPr>
          <w:rFonts w:ascii="Times New Roman" w:hAnsi="Times New Roman" w:cs="Times New Roman"/>
        </w:rPr>
      </w:pPr>
      <w:r w:rsidRPr="004D3E4D">
        <w:rPr>
          <w:rFonts w:ascii="Times New Roman" w:hAnsi="Times New Roman" w:cs="Times New Roman"/>
        </w:rPr>
        <w:t>Настоящий акт составлен в двух экземплярах, по одному для каждой из Сторон.</w:t>
      </w:r>
    </w:p>
    <w:p w:rsidR="00712BB1" w:rsidRPr="004D3E4D" w:rsidRDefault="00712BB1" w:rsidP="00712BB1">
      <w:pPr>
        <w:pStyle w:val="10"/>
        <w:numPr>
          <w:ilvl w:val="0"/>
          <w:numId w:val="0"/>
        </w:numPr>
        <w:tabs>
          <w:tab w:val="clear" w:pos="567"/>
          <w:tab w:val="left" w:pos="0"/>
        </w:tabs>
        <w:ind w:left="567"/>
        <w:jc w:val="cente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712BB1" w:rsidRPr="004D3E4D" w:rsidTr="004E4413">
        <w:tc>
          <w:tcPr>
            <w:tcW w:w="5103"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outlineLvl w:val="1"/>
            </w:pPr>
            <w:r w:rsidRPr="004D3E4D">
              <w:t>[Должность]</w:t>
            </w:r>
          </w:p>
        </w:tc>
        <w:tc>
          <w:tcPr>
            <w:tcW w:w="4426"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rPr>
                <w:rFonts w:cs="Times New Roman"/>
              </w:rPr>
            </w:pPr>
            <w:r w:rsidRPr="004D3E4D">
              <w:rPr>
                <w:rFonts w:cs="Times New Roman"/>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outlineLvl w:val="1"/>
            </w:pPr>
            <w:r w:rsidRPr="004D3E4D">
              <w:t>[Должность]</w:t>
            </w:r>
          </w:p>
        </w:tc>
      </w:tr>
    </w:tbl>
    <w:p w:rsidR="00712BB1" w:rsidRPr="004D3E4D" w:rsidRDefault="00712BB1" w:rsidP="00712BB1">
      <w:pPr>
        <w:pStyle w:val="10"/>
        <w:numPr>
          <w:ilvl w:val="0"/>
          <w:numId w:val="0"/>
        </w:numPr>
      </w:pPr>
      <w:r w:rsidRPr="004D3E4D">
        <w:t>ФОРМА АКТА СОГЛАСОВАНА:</w:t>
      </w:r>
    </w:p>
    <w:p w:rsidR="00712BB1" w:rsidRPr="004D3E4D" w:rsidRDefault="00712BB1" w:rsidP="00712BB1">
      <w:pPr>
        <w:pStyle w:val="10"/>
        <w:numPr>
          <w:ilvl w:val="0"/>
          <w:numId w:val="0"/>
        </w:numPr>
        <w:ind w:left="567"/>
        <w:jc w:val="cente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rPr>
                <w:rFonts w:cs="Times New Roman"/>
              </w:rPr>
            </w:pPr>
            <w:r w:rsidRPr="004D3E4D">
              <w:rPr>
                <w:rFonts w:cs="Times New Roman"/>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r>
    </w:tbl>
    <w:p w:rsidR="00712BB1" w:rsidRPr="00162613" w:rsidRDefault="00712BB1" w:rsidP="00712BB1">
      <w:pPr>
        <w:pStyle w:val="af8"/>
        <w:rPr>
          <w:rFonts w:ascii="Times New Roman" w:hAnsi="Times New Roman" w:cs="Times New Roman"/>
        </w:rPr>
      </w:pPr>
    </w:p>
    <w:p w:rsidR="00712BB1" w:rsidRPr="004D3E4D" w:rsidRDefault="00712BB1" w:rsidP="00712BB1">
      <w:pPr>
        <w:pStyle w:val="LBScheduleHeading"/>
        <w:spacing w:before="0" w:after="0"/>
        <w:rPr>
          <w:lang w:val="ru-RU"/>
        </w:rPr>
      </w:pPr>
      <w:r w:rsidRPr="004D3E4D">
        <w:rPr>
          <w:lang w:val="ru-RU"/>
        </w:rPr>
        <w:t>Приложение 5</w:t>
      </w:r>
    </w:p>
    <w:p w:rsidR="00712BB1" w:rsidRPr="004D3E4D" w:rsidRDefault="00712BB1" w:rsidP="00712BB1">
      <w:pPr>
        <w:jc w:val="center"/>
        <w:rPr>
          <w:rFonts w:cs="Times New Roman"/>
          <w:b/>
        </w:rPr>
      </w:pPr>
      <w:r w:rsidRPr="004D3E4D">
        <w:rPr>
          <w:rFonts w:eastAsia="MS Mincho" w:cs="Times New Roman"/>
          <w:b/>
          <w:szCs w:val="24"/>
        </w:rPr>
        <w:t>к 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 xml:space="preserve">ГРАФИК ВЫПОЛНЕНИЯ РАБОТ </w:t>
      </w:r>
    </w:p>
    <w:p w:rsidR="00712BB1" w:rsidRPr="004D3E4D" w:rsidRDefault="00712BB1" w:rsidP="00712BB1">
      <w:pPr>
        <w:rPr>
          <w:rFonts w:cs="Times New Roman"/>
        </w:rPr>
      </w:pPr>
    </w:p>
    <w:p w:rsidR="00712BB1" w:rsidRPr="004D3E4D" w:rsidRDefault="00712BB1" w:rsidP="00712BB1">
      <w:pPr>
        <w:pStyle w:val="10"/>
        <w:numPr>
          <w:ilvl w:val="0"/>
          <w:numId w:val="0"/>
        </w:numPr>
        <w:ind w:left="567"/>
        <w:jc w:val="center"/>
        <w:rPr>
          <w:lang w:val="ru-RU"/>
        </w:rPr>
      </w:pPr>
    </w:p>
    <w:p w:rsidR="00712BB1" w:rsidRPr="004D3E4D" w:rsidRDefault="00712BB1" w:rsidP="00712BB1">
      <w:pPr>
        <w:pStyle w:val="10"/>
        <w:numPr>
          <w:ilvl w:val="0"/>
          <w:numId w:val="0"/>
        </w:numPr>
        <w:ind w:left="567"/>
        <w:jc w:val="center"/>
        <w:rPr>
          <w:rStyle w:val="aff7"/>
          <w:lang w:val="ru-RU"/>
        </w:rPr>
      </w:pPr>
      <w:r w:rsidRPr="004D3E4D">
        <w:rPr>
          <w:lang w:val="ru-RU"/>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ind w:left="34"/>
              <w:outlineLvl w:val="1"/>
            </w:pPr>
            <w:r w:rsidRPr="004D3E4D">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r>
    </w:tbl>
    <w:p w:rsidR="00712BB1" w:rsidRPr="00162613" w:rsidRDefault="00712BB1" w:rsidP="00712BB1">
      <w:pPr>
        <w:pStyle w:val="af8"/>
        <w:rPr>
          <w:rFonts w:ascii="Times New Roman" w:hAnsi="Times New Roman" w:cs="Times New Roman"/>
        </w:rPr>
      </w:pPr>
    </w:p>
    <w:p w:rsidR="00712BB1" w:rsidRPr="004D3E4D" w:rsidRDefault="00712BB1" w:rsidP="00712BB1">
      <w:pPr>
        <w:spacing w:after="200" w:line="276" w:lineRule="auto"/>
        <w:jc w:val="left"/>
        <w:rPr>
          <w:rFonts w:cs="Times New Roman"/>
        </w:rPr>
      </w:pPr>
      <w:r w:rsidRPr="004D3E4D">
        <w:rPr>
          <w:rFonts w:cs="Times New Roman"/>
        </w:rPr>
        <w:br w:type="page"/>
      </w:r>
    </w:p>
    <w:p w:rsidR="00712BB1" w:rsidRPr="00162613" w:rsidRDefault="00712BB1" w:rsidP="00712BB1">
      <w:pPr>
        <w:jc w:val="center"/>
        <w:rPr>
          <w:rFonts w:cs="Times New Roman"/>
          <w:b/>
        </w:rPr>
      </w:pPr>
      <w:r w:rsidRPr="004D3E4D">
        <w:rPr>
          <w:rFonts w:cs="Times New Roman"/>
          <w:b/>
        </w:rPr>
        <w:t>ПРИЛОЖЕНИЕ 6</w:t>
      </w:r>
    </w:p>
    <w:p w:rsidR="00712BB1" w:rsidRPr="004D3E4D" w:rsidRDefault="00712BB1" w:rsidP="00712BB1">
      <w:pPr>
        <w:jc w:val="center"/>
        <w:rPr>
          <w:rFonts w:cs="Times New Roman"/>
          <w:b/>
        </w:rPr>
      </w:pPr>
      <w:r w:rsidRPr="004D3E4D">
        <w:rPr>
          <w:rFonts w:eastAsia="MS Mincho" w:cs="Times New Roman"/>
          <w:b/>
          <w:szCs w:val="24"/>
        </w:rPr>
        <w:t>к 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СТРАХОВАНИЕ</w:t>
      </w:r>
    </w:p>
    <w:p w:rsidR="00712BB1" w:rsidRPr="004D3E4D" w:rsidRDefault="00712BB1" w:rsidP="00712BB1">
      <w:pPr>
        <w:pStyle w:val="10"/>
        <w:numPr>
          <w:ilvl w:val="0"/>
          <w:numId w:val="24"/>
        </w:numPr>
        <w:tabs>
          <w:tab w:val="clear" w:pos="567"/>
          <w:tab w:val="left" w:pos="851"/>
        </w:tabs>
        <w:spacing w:before="0" w:after="0"/>
        <w:ind w:left="426" w:hanging="426"/>
        <w:jc w:val="both"/>
        <w:rPr>
          <w:b w:val="0"/>
          <w:lang w:val="ru-RU"/>
        </w:rPr>
      </w:pPr>
      <w:r w:rsidRPr="004D3E4D">
        <w:rPr>
          <w:b w:val="0"/>
          <w:lang w:val="ru-RU"/>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4D3E4D">
        <w:rPr>
          <w:lang w:val="ru-RU"/>
        </w:rPr>
        <w:t>Договор страхования</w:t>
      </w:r>
      <w:r w:rsidRPr="004D3E4D">
        <w:rPr>
          <w:b w:val="0"/>
          <w:lang w:val="ru-RU"/>
        </w:rPr>
        <w:t>») на условиях, установленных в настоящем приложении (и в остальном – на условиях, согласованных с Заказчиком).</w:t>
      </w:r>
    </w:p>
    <w:p w:rsidR="00712BB1" w:rsidRPr="004D3E4D" w:rsidRDefault="00712BB1" w:rsidP="00712BB1">
      <w:pPr>
        <w:pStyle w:val="10"/>
        <w:tabs>
          <w:tab w:val="clear" w:pos="567"/>
          <w:tab w:val="left" w:pos="851"/>
        </w:tabs>
        <w:spacing w:before="0" w:after="0"/>
        <w:ind w:left="426" w:hanging="426"/>
        <w:jc w:val="both"/>
        <w:rPr>
          <w:b w:val="0"/>
        </w:rPr>
      </w:pPr>
      <w:r w:rsidRPr="004D3E4D">
        <w:rPr>
          <w:b w:val="0"/>
          <w:lang w:val="ru-RU"/>
        </w:rPr>
        <w:t xml:space="preserve">Подрядчик заключает Договор страхования со страховой компанией с рейтингом не ниже В+ по шкале агентства </w:t>
      </w:r>
      <w:r w:rsidRPr="004D3E4D">
        <w:rPr>
          <w:b w:val="0"/>
        </w:rPr>
        <w:t>Standard</w:t>
      </w:r>
      <w:r w:rsidRPr="004D3E4D">
        <w:rPr>
          <w:b w:val="0"/>
          <w:lang w:val="ru-RU"/>
        </w:rPr>
        <w:t>&amp;</w:t>
      </w:r>
      <w:r w:rsidRPr="004D3E4D">
        <w:rPr>
          <w:b w:val="0"/>
        </w:rPr>
        <w:t>Poor</w:t>
      </w:r>
      <w:r w:rsidRPr="004D3E4D">
        <w:rPr>
          <w:b w:val="0"/>
          <w:lang w:val="ru-RU"/>
        </w:rPr>
        <w:t>’</w:t>
      </w:r>
      <w:r w:rsidRPr="004D3E4D">
        <w:rPr>
          <w:b w:val="0"/>
        </w:rPr>
        <w:t>s</w:t>
      </w:r>
      <w:r w:rsidRPr="004D3E4D">
        <w:rPr>
          <w:b w:val="0"/>
          <w:lang w:val="ru-RU"/>
        </w:rPr>
        <w:t xml:space="preserve"> </w:t>
      </w:r>
      <w:r w:rsidRPr="004D3E4D">
        <w:rPr>
          <w:b w:val="0"/>
        </w:rPr>
        <w:t>Ratings</w:t>
      </w:r>
      <w:r w:rsidRPr="004D3E4D">
        <w:rPr>
          <w:b w:val="0"/>
          <w:lang w:val="ru-RU"/>
        </w:rPr>
        <w:t xml:space="preserve"> </w:t>
      </w:r>
      <w:r w:rsidRPr="004D3E4D">
        <w:rPr>
          <w:b w:val="0"/>
        </w:rPr>
        <w:t>Group</w:t>
      </w:r>
      <w:r w:rsidRPr="004D3E4D">
        <w:rPr>
          <w:b w:val="0"/>
          <w:lang w:val="ru-RU"/>
        </w:rPr>
        <w:t xml:space="preserve"> (или не менее аналогичного рейтинга агентств </w:t>
      </w:r>
      <w:r w:rsidRPr="004D3E4D">
        <w:rPr>
          <w:b w:val="0"/>
        </w:rPr>
        <w:t>Fitch</w:t>
      </w:r>
      <w:r w:rsidRPr="004D3E4D">
        <w:rPr>
          <w:b w:val="0"/>
          <w:lang w:val="ru-RU"/>
        </w:rPr>
        <w:t xml:space="preserve">, </w:t>
      </w:r>
      <w:r w:rsidRPr="004D3E4D">
        <w:rPr>
          <w:b w:val="0"/>
        </w:rPr>
        <w:t>Inc</w:t>
      </w:r>
      <w:r w:rsidRPr="004D3E4D">
        <w:rPr>
          <w:b w:val="0"/>
          <w:lang w:val="ru-RU"/>
        </w:rPr>
        <w:t xml:space="preserve">. или </w:t>
      </w:r>
      <w:r w:rsidRPr="004D3E4D">
        <w:rPr>
          <w:b w:val="0"/>
        </w:rPr>
        <w:t>Moody</w:t>
      </w:r>
      <w:r w:rsidRPr="004D3E4D">
        <w:rPr>
          <w:b w:val="0"/>
          <w:lang w:val="ru-RU"/>
        </w:rPr>
        <w:t>’</w:t>
      </w:r>
      <w:r w:rsidRPr="004D3E4D">
        <w:rPr>
          <w:b w:val="0"/>
        </w:rPr>
        <w:t>s</w:t>
      </w:r>
      <w:r w:rsidRPr="004D3E4D">
        <w:rPr>
          <w:b w:val="0"/>
          <w:lang w:val="ru-RU"/>
        </w:rPr>
        <w:t xml:space="preserve"> </w:t>
      </w:r>
      <w:r w:rsidRPr="004D3E4D">
        <w:rPr>
          <w:b w:val="0"/>
        </w:rPr>
        <w:t>Investors</w:t>
      </w:r>
      <w:r w:rsidRPr="004D3E4D">
        <w:rPr>
          <w:b w:val="0"/>
          <w:lang w:val="ru-RU"/>
        </w:rPr>
        <w:t xml:space="preserve"> </w:t>
      </w:r>
      <w:r w:rsidRPr="004D3E4D">
        <w:rPr>
          <w:b w:val="0"/>
        </w:rPr>
        <w:t>Service</w:t>
      </w:r>
      <w:r w:rsidRPr="004D3E4D">
        <w:rPr>
          <w:b w:val="0"/>
          <w:lang w:val="ru-RU"/>
        </w:rPr>
        <w:t xml:space="preserve">, </w:t>
      </w:r>
      <w:r w:rsidRPr="004D3E4D">
        <w:rPr>
          <w:b w:val="0"/>
        </w:rPr>
        <w:t>Inc</w:t>
      </w:r>
      <w:r w:rsidRPr="004D3E4D">
        <w:rPr>
          <w:b w:val="0"/>
          <w:lang w:val="ru-RU"/>
        </w:rPr>
        <w:t xml:space="preserve">. или РА «Эксперт»). </w:t>
      </w:r>
      <w:r w:rsidRPr="004D3E4D">
        <w:rPr>
          <w:b w:val="0"/>
        </w:rPr>
        <w:t>Страховая компания должна быть резидентом РФ.</w:t>
      </w:r>
    </w:p>
    <w:p w:rsidR="00712BB1" w:rsidRPr="004D3E4D" w:rsidRDefault="00712BB1" w:rsidP="00712BB1">
      <w:pPr>
        <w:pStyle w:val="10"/>
        <w:tabs>
          <w:tab w:val="clear" w:pos="567"/>
          <w:tab w:val="left" w:pos="851"/>
        </w:tabs>
        <w:spacing w:before="0" w:after="0"/>
        <w:ind w:left="426" w:hanging="426"/>
        <w:jc w:val="both"/>
        <w:rPr>
          <w:b w:val="0"/>
          <w:lang w:val="ru-RU"/>
        </w:rPr>
      </w:pPr>
      <w:r w:rsidRPr="004D3E4D">
        <w:rPr>
          <w:b w:val="0"/>
          <w:lang w:val="ru-RU"/>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712BB1" w:rsidRPr="004D3E4D" w:rsidRDefault="00712BB1" w:rsidP="00712BB1">
      <w:pPr>
        <w:pStyle w:val="10"/>
        <w:tabs>
          <w:tab w:val="clear" w:pos="567"/>
          <w:tab w:val="left" w:pos="851"/>
        </w:tabs>
        <w:spacing w:before="0" w:after="0"/>
        <w:ind w:left="426" w:hanging="426"/>
        <w:jc w:val="both"/>
        <w:rPr>
          <w:b w:val="0"/>
          <w:lang w:val="ru-RU"/>
        </w:rPr>
      </w:pPr>
      <w:r w:rsidRPr="004D3E4D">
        <w:rPr>
          <w:b w:val="0"/>
          <w:lang w:val="ru-RU"/>
        </w:rPr>
        <w:t>Договор страхования заключается в отношении следующих рисков:</w:t>
      </w:r>
    </w:p>
    <w:p w:rsidR="00712BB1" w:rsidRPr="004D3E4D" w:rsidRDefault="00712BB1" w:rsidP="00712BB1">
      <w:pPr>
        <w:pStyle w:val="10"/>
        <w:numPr>
          <w:ilvl w:val="0"/>
          <w:numId w:val="23"/>
        </w:numPr>
        <w:tabs>
          <w:tab w:val="clear" w:pos="567"/>
          <w:tab w:val="left" w:pos="1134"/>
        </w:tabs>
        <w:spacing w:before="0" w:after="0"/>
        <w:ind w:left="426" w:firstLine="425"/>
        <w:jc w:val="both"/>
        <w:rPr>
          <w:b w:val="0"/>
          <w:lang w:val="ru-RU"/>
        </w:rPr>
      </w:pPr>
      <w:r w:rsidRPr="004D3E4D">
        <w:rPr>
          <w:b w:val="0"/>
          <w:lang w:val="ru-RU"/>
        </w:rPr>
        <w:t>риска случайной гибели или случайного повреждения результатов Работ (Объекта) (включая,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(Ста процентов) Цены договора; выгодоприобретатель – Заказчик); и</w:t>
      </w:r>
    </w:p>
    <w:p w:rsidR="00712BB1" w:rsidRPr="004D3E4D" w:rsidRDefault="00712BB1" w:rsidP="00712BB1">
      <w:pPr>
        <w:pStyle w:val="10"/>
        <w:numPr>
          <w:ilvl w:val="0"/>
          <w:numId w:val="23"/>
        </w:numPr>
        <w:tabs>
          <w:tab w:val="clear" w:pos="567"/>
          <w:tab w:val="left" w:pos="1134"/>
        </w:tabs>
        <w:spacing w:before="0" w:after="0"/>
        <w:ind w:left="426" w:firstLine="425"/>
        <w:jc w:val="both"/>
        <w:rPr>
          <w:b w:val="0"/>
          <w:lang w:val="ru-RU"/>
        </w:rPr>
      </w:pPr>
      <w:r w:rsidRPr="004D3E4D">
        <w:rPr>
          <w:b w:val="0"/>
          <w:lang w:val="ru-RU"/>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(Ста процентов) от Цены договора; выгодоприобретатель – лицо, которому причинен вред, включая Заказчика).</w:t>
      </w:r>
    </w:p>
    <w:p w:rsidR="00712BB1" w:rsidRPr="004D3E4D" w:rsidRDefault="00712BB1" w:rsidP="00712BB1">
      <w:pPr>
        <w:pStyle w:val="10"/>
        <w:tabs>
          <w:tab w:val="left" w:pos="851"/>
        </w:tabs>
        <w:spacing w:before="0" w:after="0"/>
        <w:ind w:left="426" w:hanging="426"/>
        <w:jc w:val="both"/>
        <w:rPr>
          <w:b w:val="0"/>
          <w:lang w:val="ru-RU"/>
        </w:rPr>
      </w:pPr>
      <w:r w:rsidRPr="004D3E4D">
        <w:rPr>
          <w:b w:val="0"/>
          <w:lang w:val="ru-RU"/>
        </w:rPr>
        <w:t xml:space="preserve">Подрядчик обязан за свой счет поддерживать Договор страхования в силе до даты подписания Сторонами акта возврата Объекта. </w:t>
      </w:r>
    </w:p>
    <w:p w:rsidR="00712BB1" w:rsidRPr="004D3E4D" w:rsidRDefault="00712BB1" w:rsidP="00712BB1">
      <w:pPr>
        <w:pStyle w:val="10"/>
        <w:tabs>
          <w:tab w:val="left" w:pos="851"/>
        </w:tabs>
        <w:spacing w:before="0" w:after="0"/>
        <w:ind w:left="426" w:hanging="426"/>
        <w:jc w:val="both"/>
        <w:rPr>
          <w:b w:val="0"/>
          <w:lang w:val="ru-RU"/>
        </w:rPr>
      </w:pPr>
      <w:r w:rsidRPr="004D3E4D">
        <w:rPr>
          <w:b w:val="0"/>
          <w:lang w:val="ru-RU"/>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договора,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 Договору, направив Подрядчику соответствующее письменное уведомление.</w:t>
      </w:r>
    </w:p>
    <w:p w:rsidR="00712BB1" w:rsidRPr="004D3E4D" w:rsidRDefault="00712BB1" w:rsidP="00712BB1">
      <w:pPr>
        <w:pStyle w:val="10"/>
        <w:tabs>
          <w:tab w:val="left" w:pos="851"/>
        </w:tabs>
        <w:spacing w:before="0" w:after="0"/>
        <w:ind w:left="426" w:hanging="426"/>
        <w:jc w:val="both"/>
        <w:rPr>
          <w:b w:val="0"/>
          <w:lang w:val="ru-RU"/>
        </w:rPr>
      </w:pPr>
      <w:r w:rsidRPr="004D3E4D">
        <w:rPr>
          <w:b w:val="0"/>
          <w:lang w:val="ru-RU"/>
        </w:rPr>
        <w:t>При возникновении страховых случаев Подрядчик должен незамедлительно (не позднее 2 (двух) календарных дней) сообщить об этом Заказчику.</w:t>
      </w:r>
    </w:p>
    <w:p w:rsidR="00712BB1" w:rsidRPr="004D3E4D" w:rsidRDefault="00712BB1" w:rsidP="00712BB1">
      <w:pPr>
        <w:pStyle w:val="10"/>
        <w:tabs>
          <w:tab w:val="left" w:pos="851"/>
        </w:tabs>
        <w:spacing w:before="0" w:after="0"/>
        <w:ind w:left="426" w:hanging="426"/>
        <w:jc w:val="both"/>
        <w:rPr>
          <w:b w:val="0"/>
          <w:lang w:val="ru-RU"/>
        </w:rPr>
      </w:pPr>
      <w:r w:rsidRPr="004D3E4D">
        <w:rPr>
          <w:b w:val="0"/>
          <w:lang w:val="ru-RU"/>
        </w:rPr>
        <w:t>За не предоставление или нарушения срока предоставления любого из документов, установленных пунктом 3 настоящего Приложения Подрядчик уплачивает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w:t>
      </w:r>
      <w:r w:rsidR="004D3E4D" w:rsidRPr="004D3E4D">
        <w:rPr>
          <w:b w:val="0"/>
          <w:lang w:val="ru-RU"/>
        </w:rPr>
        <w:t>в.</w:t>
      </w:r>
    </w:p>
    <w:p w:rsidR="00712BB1" w:rsidRPr="004D3E4D" w:rsidRDefault="00712BB1" w:rsidP="00712BB1">
      <w:pPr>
        <w:pStyle w:val="10"/>
        <w:numPr>
          <w:ilvl w:val="0"/>
          <w:numId w:val="0"/>
        </w:numPr>
        <w:spacing w:before="0" w:after="0"/>
        <w:ind w:left="567"/>
        <w:jc w:val="center"/>
        <w:rPr>
          <w:rStyle w:val="aff7"/>
        </w:rP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8A3C19" w:rsidTr="004E4413">
        <w:trPr>
          <w:trHeight w:hRule="exact" w:val="1479"/>
        </w:trPr>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ind w:left="-392"/>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620E93" w:rsidRDefault="00712BB1" w:rsidP="004E4413">
            <w:pPr>
              <w:pStyle w:val="210"/>
              <w:spacing w:before="0" w:after="0"/>
              <w:ind w:left="0"/>
              <w:rPr>
                <w:lang w:val="ru-RU"/>
              </w:rPr>
            </w:pPr>
            <w:r w:rsidRPr="004D3E4D">
              <w:rPr>
                <w:lang w:val="ru-RU"/>
              </w:rPr>
              <w:t>[Должность]</w:t>
            </w:r>
          </w:p>
        </w:tc>
      </w:tr>
    </w:tbl>
    <w:p w:rsidR="00712BB1" w:rsidRPr="008A3C19" w:rsidRDefault="00712BB1" w:rsidP="00712BB1">
      <w:pPr>
        <w:pStyle w:val="af8"/>
        <w:rPr>
          <w:rFonts w:ascii="Times New Roman" w:hAnsi="Times New Roman" w:cs="Times New Roman"/>
        </w:rPr>
      </w:pPr>
    </w:p>
    <w:p w:rsidR="00312D85" w:rsidRDefault="00312D85"/>
    <w:p w:rsidR="00021B11" w:rsidRPr="004D3E4D" w:rsidRDefault="00021B11" w:rsidP="00021B11">
      <w:pPr>
        <w:jc w:val="center"/>
        <w:rPr>
          <w:rFonts w:cs="Times New Roman"/>
          <w:b/>
        </w:rPr>
      </w:pPr>
      <w:r w:rsidRPr="004D3E4D">
        <w:rPr>
          <w:rFonts w:cs="Times New Roman"/>
          <w:b/>
        </w:rPr>
        <w:t xml:space="preserve">ПРИЛОЖЕНИЕ </w:t>
      </w:r>
      <w:r>
        <w:rPr>
          <w:rFonts w:cs="Times New Roman"/>
          <w:b/>
        </w:rPr>
        <w:t>7</w:t>
      </w:r>
    </w:p>
    <w:p w:rsidR="00021B11" w:rsidRPr="004D3E4D" w:rsidRDefault="00021B11" w:rsidP="00021B11">
      <w:pPr>
        <w:jc w:val="center"/>
        <w:rPr>
          <w:rFonts w:cs="Times New Roman"/>
          <w:b/>
        </w:rPr>
      </w:pPr>
      <w:r w:rsidRPr="004D3E4D">
        <w:rPr>
          <w:rFonts w:eastAsia="MS Mincho" w:cs="Times New Roman"/>
          <w:b/>
          <w:szCs w:val="24"/>
        </w:rPr>
        <w:t>к Договору подряда № ___ от «__» _________ 201__ г.</w:t>
      </w:r>
    </w:p>
    <w:p w:rsidR="00021B11" w:rsidRDefault="00021B11" w:rsidP="00021B11">
      <w:pPr>
        <w:jc w:val="center"/>
        <w:rPr>
          <w:rFonts w:eastAsia="MS Mincho" w:cs="Times New Roman"/>
          <w:b/>
          <w:caps/>
          <w:szCs w:val="24"/>
        </w:rPr>
      </w:pPr>
    </w:p>
    <w:p w:rsidR="00021B11" w:rsidRPr="00CB610A" w:rsidRDefault="00021B11" w:rsidP="00021B11">
      <w:pPr>
        <w:jc w:val="center"/>
        <w:rPr>
          <w:rFonts w:cs="Times New Roman"/>
          <w:b/>
          <w:caps/>
          <w:szCs w:val="24"/>
        </w:rPr>
      </w:pPr>
      <w:r w:rsidRPr="00CB610A">
        <w:rPr>
          <w:rFonts w:eastAsia="MS Mincho" w:cs="Times New Roman"/>
          <w:b/>
          <w:caps/>
          <w:szCs w:val="24"/>
        </w:rPr>
        <w:t>ПОРЯДОК ОПЛАТЫ и гарантийного удержания</w:t>
      </w:r>
    </w:p>
    <w:p w:rsidR="00021B11" w:rsidRPr="00CB610A" w:rsidRDefault="00021B11" w:rsidP="00021B11">
      <w:pPr>
        <w:rPr>
          <w:rFonts w:cs="Times New Roman"/>
          <w:b/>
          <w:caps/>
          <w:szCs w:val="24"/>
        </w:rPr>
      </w:pPr>
    </w:p>
    <w:p w:rsidR="00021B11" w:rsidRPr="00BF3B6B" w:rsidRDefault="00021B11" w:rsidP="00021B11">
      <w:pPr>
        <w:pStyle w:val="30"/>
        <w:numPr>
          <w:ilvl w:val="0"/>
          <w:numId w:val="35"/>
        </w:numPr>
        <w:tabs>
          <w:tab w:val="clear" w:pos="1134"/>
          <w:tab w:val="left" w:pos="851"/>
        </w:tabs>
        <w:rPr>
          <w:rFonts w:cs="Times New Roman"/>
        </w:rPr>
      </w:pPr>
      <w:bookmarkStart w:id="130" w:name="_Ref378698553"/>
      <w:bookmarkStart w:id="131" w:name="_Ref378697691"/>
      <w:r w:rsidRPr="00BF3B6B">
        <w:rPr>
          <w:rFonts w:cs="Times New Roman"/>
        </w:rPr>
        <w:t>Оплата выполненных Работ</w:t>
      </w:r>
      <w:bookmarkEnd w:id="130"/>
      <w:bookmarkEnd w:id="131"/>
    </w:p>
    <w:p w:rsidR="00021B11" w:rsidRPr="00513AAE" w:rsidRDefault="00021B11" w:rsidP="00021B11">
      <w:pPr>
        <w:pStyle w:val="30"/>
        <w:numPr>
          <w:ilvl w:val="0"/>
          <w:numId w:val="0"/>
        </w:numPr>
        <w:tabs>
          <w:tab w:val="left" w:pos="851"/>
        </w:tabs>
        <w:ind w:firstLine="426"/>
        <w:rPr>
          <w:rFonts w:cs="Times New Roman"/>
        </w:rPr>
      </w:pPr>
      <w:r w:rsidRPr="00A45F06">
        <w:rPr>
          <w:rFonts w:cs="Times New Roman"/>
        </w:rPr>
        <w:t>Оплата выполненных Работ по настоящему Договору Заказчиком осуществляется после подписания Сторонами</w:t>
      </w:r>
      <w:r w:rsidRPr="006A6239">
        <w:rPr>
          <w:rFonts w:cs="Times New Roman"/>
        </w:rPr>
        <w:t xml:space="preserve"> </w:t>
      </w:r>
      <w:r w:rsidRPr="00AD2815">
        <w:rPr>
          <w:rFonts w:cs="Times New Roman"/>
        </w:rPr>
        <w:t>Акт</w:t>
      </w:r>
      <w:r w:rsidRPr="009807D1">
        <w:rPr>
          <w:rFonts w:cs="Times New Roman"/>
        </w:rPr>
        <w:t>а о приемке выполненных Работ (КС-2), Справки о стоимости выполненных работ и затрат</w:t>
      </w:r>
      <w:r w:rsidRPr="00513AAE">
        <w:rPr>
          <w:rFonts w:cs="Times New Roman"/>
        </w:rPr>
        <w:t xml:space="preserve"> (КС-3</w:t>
      </w:r>
      <w:r>
        <w:rPr>
          <w:rFonts w:cs="Times New Roman"/>
        </w:rPr>
        <w:t>)</w:t>
      </w:r>
      <w:r w:rsidRPr="006A6239">
        <w:rPr>
          <w:rFonts w:cs="Times New Roman"/>
        </w:rPr>
        <w:t>,</w:t>
      </w:r>
      <w:r w:rsidRPr="00AD2815">
        <w:rPr>
          <w:rFonts w:cs="Times New Roman"/>
        </w:rPr>
        <w:t xml:space="preserve"> </w:t>
      </w:r>
      <w:r w:rsidRPr="009807D1">
        <w:rPr>
          <w:rFonts w:cs="Times New Roman"/>
        </w:rPr>
        <w:t>а также предоставления всех иных документов, предусмотренных условиями настоящего Договора.</w:t>
      </w:r>
    </w:p>
    <w:p w:rsidR="00021B11" w:rsidRPr="009F22C2" w:rsidRDefault="00021B11" w:rsidP="00021B11">
      <w:pPr>
        <w:pStyle w:val="40"/>
        <w:numPr>
          <w:ilvl w:val="0"/>
          <w:numId w:val="0"/>
        </w:numPr>
        <w:tabs>
          <w:tab w:val="left" w:pos="426"/>
          <w:tab w:val="left" w:pos="851"/>
        </w:tabs>
        <w:ind w:firstLine="426"/>
        <w:rPr>
          <w:iCs w:val="0"/>
        </w:rPr>
      </w:pPr>
      <w:permStart w:id="912795971" w:edGrp="everyone"/>
      <w:r w:rsidRPr="009F22C2">
        <w:rPr>
          <w:iCs w:val="0"/>
        </w:rPr>
        <w:t>Заказчик производит оплату фактически выполненных Работ, за вычетом Гарантийного удержания.</w:t>
      </w:r>
    </w:p>
    <w:permEnd w:id="912795971"/>
    <w:p w:rsidR="00021B11" w:rsidRPr="00513AAE" w:rsidRDefault="00021B11" w:rsidP="00021B11">
      <w:pPr>
        <w:tabs>
          <w:tab w:val="left" w:pos="426"/>
          <w:tab w:val="left" w:pos="851"/>
        </w:tabs>
        <w:ind w:firstLine="426"/>
        <w:rPr>
          <w:rFonts w:eastAsiaTheme="majorEastAsia" w:cs="Times New Roman"/>
          <w:bCs/>
          <w:szCs w:val="24"/>
        </w:rPr>
      </w:pPr>
      <w:r w:rsidRPr="00513AAE">
        <w:rPr>
          <w:rFonts w:eastAsiaTheme="majorEastAsia" w:cs="Times New Roman"/>
          <w:bCs/>
          <w:szCs w:val="24"/>
        </w:rPr>
        <w:tab/>
        <w:t xml:space="preserve">Оплата за выполненные и принятые Заказчиком Работы осуществляется по предоставленному Подрядчику оригиналу счета на оплату, в течение </w:t>
      </w:r>
      <w:r w:rsidR="00C76DC2">
        <w:rPr>
          <w:rFonts w:eastAsiaTheme="majorEastAsia" w:cs="Times New Roman"/>
          <w:bCs/>
          <w:szCs w:val="24"/>
        </w:rPr>
        <w:t>30</w:t>
      </w:r>
      <w:r w:rsidRPr="00513AAE">
        <w:rPr>
          <w:rFonts w:eastAsiaTheme="majorEastAsia" w:cs="Times New Roman"/>
          <w:bCs/>
          <w:szCs w:val="24"/>
        </w:rPr>
        <w:t xml:space="preserve"> (</w:t>
      </w:r>
      <w:r w:rsidR="00C76DC2">
        <w:rPr>
          <w:rFonts w:eastAsiaTheme="majorEastAsia" w:cs="Times New Roman"/>
          <w:bCs/>
          <w:szCs w:val="24"/>
        </w:rPr>
        <w:t>тридцати</w:t>
      </w:r>
      <w:r w:rsidRPr="00513AAE">
        <w:rPr>
          <w:rFonts w:eastAsiaTheme="majorEastAsia" w:cs="Times New Roman"/>
          <w:bCs/>
          <w:szCs w:val="24"/>
        </w:rPr>
        <w:t>)  рабочих  дней с даты его (счета на опл</w:t>
      </w:r>
      <w:r w:rsidR="00C76DC2">
        <w:rPr>
          <w:rFonts w:eastAsiaTheme="majorEastAsia" w:cs="Times New Roman"/>
          <w:bCs/>
          <w:szCs w:val="24"/>
        </w:rPr>
        <w:t>ату) выставления или в течение 30</w:t>
      </w:r>
      <w:r w:rsidR="00C76DC2" w:rsidRPr="00513AAE">
        <w:rPr>
          <w:rFonts w:eastAsiaTheme="majorEastAsia" w:cs="Times New Roman"/>
          <w:bCs/>
          <w:szCs w:val="24"/>
        </w:rPr>
        <w:t xml:space="preserve"> (</w:t>
      </w:r>
      <w:r w:rsidR="00C76DC2">
        <w:rPr>
          <w:rFonts w:eastAsiaTheme="majorEastAsia" w:cs="Times New Roman"/>
          <w:bCs/>
          <w:szCs w:val="24"/>
        </w:rPr>
        <w:t>тридцати</w:t>
      </w:r>
      <w:r w:rsidR="00C76DC2" w:rsidRPr="00513AAE">
        <w:rPr>
          <w:rFonts w:eastAsiaTheme="majorEastAsia" w:cs="Times New Roman"/>
          <w:bCs/>
          <w:szCs w:val="24"/>
        </w:rPr>
        <w:t xml:space="preserve">)  </w:t>
      </w:r>
      <w:r w:rsidRPr="00513AAE">
        <w:rPr>
          <w:rFonts w:eastAsiaTheme="majorEastAsia" w:cs="Times New Roman"/>
          <w:bCs/>
          <w:szCs w:val="24"/>
        </w:rPr>
        <w:t>рабочих дней с даты получения оригинала указанного в настоящем пункте счета, в зависимости от того какое из двух событий наступит позднее.</w:t>
      </w:r>
    </w:p>
    <w:p w:rsidR="00021B11" w:rsidRPr="00513AAE" w:rsidRDefault="00021B11" w:rsidP="00021B11">
      <w:pPr>
        <w:tabs>
          <w:tab w:val="left" w:pos="426"/>
          <w:tab w:val="left" w:pos="851"/>
        </w:tabs>
        <w:ind w:firstLine="426"/>
        <w:rPr>
          <w:rFonts w:eastAsiaTheme="majorEastAsia" w:cs="Times New Roman"/>
          <w:bCs/>
          <w:szCs w:val="24"/>
        </w:rPr>
      </w:pPr>
      <w:r w:rsidRPr="00513AAE">
        <w:rPr>
          <w:rFonts w:eastAsiaTheme="majorEastAsia" w:cs="Times New Roman"/>
          <w:bCs/>
          <w:szCs w:val="24"/>
        </w:rPr>
        <w:tab/>
        <w:t xml:space="preserve">Подрядчик выставляет и передает Заказчику счет на оплату после подписания Сторонами документов, указанных в пункте </w:t>
      </w:r>
      <w:permStart w:id="546142076" w:edGrp="everyone"/>
      <w:r w:rsidRPr="00513AAE">
        <w:rPr>
          <w:rFonts w:eastAsiaTheme="majorEastAsia" w:cs="Times New Roman"/>
          <w:bCs/>
          <w:szCs w:val="24"/>
        </w:rPr>
        <w:t>6.2</w:t>
      </w:r>
      <w:r w:rsidRPr="00CB610A">
        <w:rPr>
          <w:rFonts w:eastAsiaTheme="majorEastAsia" w:cs="Times New Roman"/>
          <w:bCs/>
          <w:szCs w:val="24"/>
        </w:rPr>
        <w:t>, 6.3</w:t>
      </w:r>
      <w:r>
        <w:rPr>
          <w:rFonts w:eastAsiaTheme="majorEastAsia" w:cs="Times New Roman"/>
          <w:bCs/>
          <w:szCs w:val="24"/>
        </w:rPr>
        <w:t>., 6.6.</w:t>
      </w:r>
      <w:r w:rsidRPr="00CB610A">
        <w:rPr>
          <w:rFonts w:eastAsiaTheme="majorEastAsia" w:cs="Times New Roman"/>
          <w:bCs/>
          <w:szCs w:val="24"/>
        </w:rPr>
        <w:t xml:space="preserve"> </w:t>
      </w:r>
      <w:permEnd w:id="546142076"/>
      <w:r w:rsidRPr="00CB610A">
        <w:rPr>
          <w:rFonts w:eastAsiaTheme="majorEastAsia" w:cs="Times New Roman"/>
          <w:bCs/>
          <w:szCs w:val="24"/>
        </w:rPr>
        <w:t>настоящего Договора без замечаний и оговорок и предоставления счета-фактуры. Счет на</w:t>
      </w:r>
      <w:r w:rsidRPr="00513AAE">
        <w:rPr>
          <w:rFonts w:eastAsiaTheme="majorEastAsia" w:cs="Times New Roman"/>
          <w:bCs/>
          <w:szCs w:val="24"/>
        </w:rPr>
        <w:t xml:space="preserve">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021B11" w:rsidRPr="00513AAE" w:rsidRDefault="00021B11" w:rsidP="00021B11">
      <w:pPr>
        <w:tabs>
          <w:tab w:val="left" w:pos="426"/>
          <w:tab w:val="left" w:pos="851"/>
        </w:tabs>
        <w:ind w:firstLine="426"/>
        <w:rPr>
          <w:rFonts w:eastAsiaTheme="majorEastAsia" w:cs="Times New Roman"/>
          <w:szCs w:val="20"/>
          <w:highlight w:val="yellow"/>
        </w:rPr>
      </w:pPr>
    </w:p>
    <w:p w:rsidR="00021B11" w:rsidRPr="00BF3B6B" w:rsidRDefault="00021B11" w:rsidP="00021B11">
      <w:pPr>
        <w:pStyle w:val="20"/>
        <w:numPr>
          <w:ilvl w:val="0"/>
          <w:numId w:val="0"/>
        </w:numPr>
        <w:tabs>
          <w:tab w:val="left" w:pos="851"/>
        </w:tabs>
        <w:ind w:firstLine="426"/>
      </w:pPr>
      <w:permStart w:id="1735918484" w:edGrp="everyone"/>
    </w:p>
    <w:p w:rsidR="00021B11" w:rsidRPr="009F22C2" w:rsidRDefault="00021B11" w:rsidP="00021B11">
      <w:pPr>
        <w:pStyle w:val="30"/>
        <w:numPr>
          <w:ilvl w:val="0"/>
          <w:numId w:val="35"/>
        </w:numPr>
        <w:tabs>
          <w:tab w:val="clear" w:pos="1134"/>
        </w:tabs>
        <w:ind w:left="709" w:hanging="425"/>
        <w:rPr>
          <w:rFonts w:cs="Times New Roman"/>
        </w:rPr>
      </w:pPr>
      <w:r w:rsidRPr="009F22C2">
        <w:rPr>
          <w:rFonts w:cs="Times New Roman"/>
        </w:rPr>
        <w:t>Гарантийное удержание</w:t>
      </w:r>
    </w:p>
    <w:p w:rsidR="00021B11" w:rsidRPr="009F22C2" w:rsidRDefault="00021B11" w:rsidP="00021B11">
      <w:pPr>
        <w:pStyle w:val="af8"/>
        <w:numPr>
          <w:ilvl w:val="0"/>
          <w:numId w:val="36"/>
        </w:numPr>
        <w:spacing w:after="0"/>
        <w:ind w:left="709" w:hanging="425"/>
        <w:jc w:val="both"/>
        <w:rPr>
          <w:rFonts w:ascii="Times New Roman" w:eastAsiaTheme="majorEastAsia" w:hAnsi="Times New Roman" w:cs="Times New Roman"/>
          <w:bCs/>
          <w:szCs w:val="24"/>
        </w:rPr>
      </w:pPr>
      <w:r w:rsidRPr="009F22C2">
        <w:rPr>
          <w:rFonts w:ascii="Times New Roman" w:eastAsiaTheme="majorEastAsia" w:hAnsi="Times New Roman" w:cs="Times New Roman"/>
          <w:bCs/>
          <w:szCs w:val="24"/>
        </w:rPr>
        <w:t xml:space="preserve">Гарантийное удержание имеет значение, установленное в пункте </w:t>
      </w:r>
      <w:r w:rsidRPr="009F22C2">
        <w:rPr>
          <w:rFonts w:ascii="Times New Roman" w:eastAsiaTheme="majorEastAsia" w:hAnsi="Times New Roman" w:cs="Times New Roman"/>
          <w:bCs/>
          <w:szCs w:val="24"/>
        </w:rPr>
        <w:fldChar w:fldCharType="begin"/>
      </w:r>
      <w:r w:rsidRPr="009F22C2">
        <w:rPr>
          <w:rFonts w:ascii="Times New Roman" w:eastAsiaTheme="majorEastAsia" w:hAnsi="Times New Roman" w:cs="Times New Roman"/>
          <w:bCs/>
          <w:szCs w:val="24"/>
        </w:rPr>
        <w:instrText xml:space="preserve"> REF _Ref375053581 \r \h  \* MERGEFORMAT </w:instrText>
      </w:r>
      <w:r w:rsidRPr="009F22C2">
        <w:rPr>
          <w:rFonts w:ascii="Times New Roman" w:eastAsiaTheme="majorEastAsia" w:hAnsi="Times New Roman" w:cs="Times New Roman"/>
          <w:bCs/>
          <w:szCs w:val="24"/>
        </w:rPr>
      </w:r>
      <w:r w:rsidRPr="009F22C2">
        <w:rPr>
          <w:rFonts w:ascii="Times New Roman" w:eastAsiaTheme="majorEastAsia" w:hAnsi="Times New Roman" w:cs="Times New Roman"/>
          <w:bCs/>
          <w:szCs w:val="24"/>
        </w:rPr>
        <w:fldChar w:fldCharType="separate"/>
      </w:r>
      <w:r>
        <w:rPr>
          <w:rFonts w:ascii="Times New Roman" w:eastAsiaTheme="majorEastAsia" w:hAnsi="Times New Roman" w:cs="Times New Roman"/>
          <w:bCs/>
          <w:szCs w:val="24"/>
        </w:rPr>
        <w:t>1.1</w:t>
      </w:r>
      <w:r w:rsidRPr="009F22C2">
        <w:rPr>
          <w:rFonts w:ascii="Times New Roman" w:eastAsiaTheme="majorEastAsia" w:hAnsi="Times New Roman" w:cs="Times New Roman"/>
          <w:bCs/>
          <w:szCs w:val="24"/>
        </w:rPr>
        <w:fldChar w:fldCharType="end"/>
      </w:r>
      <w:r w:rsidRPr="009F22C2">
        <w:rPr>
          <w:rFonts w:ascii="Times New Roman" w:eastAsiaTheme="majorEastAsia" w:hAnsi="Times New Roman" w:cs="Times New Roman"/>
          <w:bCs/>
          <w:szCs w:val="24"/>
        </w:rPr>
        <w:t xml:space="preserve"> настоящего Договора. </w:t>
      </w:r>
    </w:p>
    <w:p w:rsidR="00021B11" w:rsidRPr="009F22C2" w:rsidRDefault="00021B11" w:rsidP="00021B11">
      <w:pPr>
        <w:pStyle w:val="af8"/>
        <w:numPr>
          <w:ilvl w:val="0"/>
          <w:numId w:val="36"/>
        </w:numPr>
        <w:spacing w:after="0"/>
        <w:ind w:left="709" w:hanging="425"/>
        <w:jc w:val="both"/>
        <w:rPr>
          <w:rFonts w:ascii="Times New Roman" w:eastAsiaTheme="majorEastAsia" w:hAnsi="Times New Roman" w:cs="Times New Roman"/>
          <w:bCs/>
          <w:szCs w:val="24"/>
        </w:rPr>
      </w:pPr>
      <w:r w:rsidRPr="009F22C2">
        <w:rPr>
          <w:rFonts w:ascii="Times New Roman" w:eastAsiaTheme="majorEastAsia" w:hAnsi="Times New Roman" w:cs="Times New Roman"/>
          <w:bCs/>
          <w:szCs w:val="24"/>
        </w:rPr>
        <w:t xml:space="preserve">В случае нарушения Подрядчиком обязательств, обеспечиваемых Гарантийным удержанием как указано в пункте </w:t>
      </w:r>
      <w:r w:rsidRPr="009F22C2">
        <w:rPr>
          <w:rFonts w:ascii="Times New Roman" w:eastAsiaTheme="majorEastAsia" w:hAnsi="Times New Roman" w:cs="Times New Roman"/>
          <w:bCs/>
          <w:szCs w:val="24"/>
        </w:rPr>
        <w:fldChar w:fldCharType="begin"/>
      </w:r>
      <w:r w:rsidRPr="009F22C2">
        <w:rPr>
          <w:rFonts w:ascii="Times New Roman" w:eastAsiaTheme="majorEastAsia" w:hAnsi="Times New Roman" w:cs="Times New Roman"/>
          <w:bCs/>
          <w:szCs w:val="24"/>
        </w:rPr>
        <w:instrText xml:space="preserve"> REF _Ref375053581 \r \h  \* MERGEFORMAT </w:instrText>
      </w:r>
      <w:r w:rsidRPr="009F22C2">
        <w:rPr>
          <w:rFonts w:ascii="Times New Roman" w:eastAsiaTheme="majorEastAsia" w:hAnsi="Times New Roman" w:cs="Times New Roman"/>
          <w:bCs/>
          <w:szCs w:val="24"/>
        </w:rPr>
      </w:r>
      <w:r w:rsidRPr="009F22C2">
        <w:rPr>
          <w:rFonts w:ascii="Times New Roman" w:eastAsiaTheme="majorEastAsia" w:hAnsi="Times New Roman" w:cs="Times New Roman"/>
          <w:bCs/>
          <w:szCs w:val="24"/>
        </w:rPr>
        <w:fldChar w:fldCharType="separate"/>
      </w:r>
      <w:r>
        <w:rPr>
          <w:rFonts w:ascii="Times New Roman" w:eastAsiaTheme="majorEastAsia" w:hAnsi="Times New Roman" w:cs="Times New Roman"/>
          <w:bCs/>
          <w:szCs w:val="24"/>
        </w:rPr>
        <w:t>1.1</w:t>
      </w:r>
      <w:r w:rsidRPr="009F22C2">
        <w:rPr>
          <w:rFonts w:ascii="Times New Roman" w:eastAsiaTheme="majorEastAsia" w:hAnsi="Times New Roman" w:cs="Times New Roman"/>
          <w:bCs/>
          <w:szCs w:val="24"/>
        </w:rPr>
        <w:fldChar w:fldCharType="end"/>
      </w:r>
      <w:r w:rsidRPr="009F22C2">
        <w:rPr>
          <w:rFonts w:ascii="Times New Roman" w:eastAsiaTheme="majorEastAsia" w:hAnsi="Times New Roman" w:cs="Times New Roman"/>
          <w:bCs/>
          <w:szCs w:val="24"/>
        </w:rPr>
        <w:t xml:space="preserve"> настоящего 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p>
    <w:p w:rsidR="00021B11" w:rsidRPr="009F22C2" w:rsidRDefault="00021B11" w:rsidP="00021B11">
      <w:pPr>
        <w:pStyle w:val="af8"/>
        <w:spacing w:after="0"/>
        <w:ind w:left="709"/>
        <w:jc w:val="both"/>
        <w:rPr>
          <w:rFonts w:ascii="Times New Roman" w:eastAsiaTheme="majorEastAsia" w:hAnsi="Times New Roman" w:cs="Times New Roman"/>
          <w:bCs/>
          <w:szCs w:val="24"/>
        </w:rPr>
      </w:pPr>
      <w:r w:rsidRPr="009F22C2">
        <w:rPr>
          <w:rFonts w:ascii="Times New Roman" w:eastAsiaTheme="majorEastAsia" w:hAnsi="Times New Roman" w:cs="Times New Roman"/>
          <w:bCs/>
          <w:szCs w:val="24"/>
        </w:rPr>
        <w:t>На сумму Гарантийного удержания проценты</w:t>
      </w:r>
      <w:r w:rsidR="00E40BC1">
        <w:rPr>
          <w:rFonts w:ascii="Times New Roman" w:hAnsi="Times New Roman"/>
        </w:rPr>
        <w:t xml:space="preserve">, предусмотренные ст.317.1., 395 ГК РФ, </w:t>
      </w:r>
      <w:r w:rsidRPr="009F22C2">
        <w:rPr>
          <w:rFonts w:ascii="Times New Roman" w:eastAsiaTheme="majorEastAsia" w:hAnsi="Times New Roman" w:cs="Times New Roman"/>
          <w:bCs/>
          <w:szCs w:val="24"/>
        </w:rPr>
        <w:t xml:space="preserve"> не начисляются. </w:t>
      </w:r>
    </w:p>
    <w:p w:rsidR="00021B11" w:rsidRPr="009F22C2" w:rsidRDefault="00021B11" w:rsidP="00021B11">
      <w:pPr>
        <w:pStyle w:val="af8"/>
        <w:numPr>
          <w:ilvl w:val="0"/>
          <w:numId w:val="36"/>
        </w:numPr>
        <w:spacing w:after="0"/>
        <w:ind w:left="709" w:hanging="425"/>
        <w:jc w:val="both"/>
        <w:rPr>
          <w:rFonts w:ascii="Times New Roman" w:eastAsiaTheme="majorEastAsia" w:hAnsi="Times New Roman" w:cs="Times New Roman"/>
          <w:bCs/>
          <w:szCs w:val="24"/>
        </w:rPr>
      </w:pPr>
      <w:r w:rsidRPr="009F22C2">
        <w:rPr>
          <w:rFonts w:ascii="Times New Roman" w:eastAsiaTheme="majorEastAsia" w:hAnsi="Times New Roman" w:cs="Times New Roman"/>
          <w:bCs/>
          <w:szCs w:val="24"/>
        </w:rPr>
        <w:t xml:space="preserve">Сумма Гарантийного удержания, составляющая </w:t>
      </w:r>
      <w:r>
        <w:rPr>
          <w:rFonts w:ascii="Times New Roman" w:eastAsiaTheme="majorEastAsia" w:hAnsi="Times New Roman" w:cs="Times New Roman"/>
          <w:bCs/>
          <w:szCs w:val="24"/>
        </w:rPr>
        <w:t>5</w:t>
      </w:r>
      <w:r w:rsidRPr="009F22C2">
        <w:rPr>
          <w:rFonts w:ascii="Times New Roman" w:eastAsiaTheme="majorEastAsia" w:hAnsi="Times New Roman" w:cs="Times New Roman"/>
          <w:bCs/>
          <w:szCs w:val="24"/>
        </w:rPr>
        <w:t xml:space="preserve"> % (</w:t>
      </w:r>
      <w:r>
        <w:rPr>
          <w:rFonts w:ascii="Times New Roman" w:eastAsiaTheme="majorEastAsia" w:hAnsi="Times New Roman" w:cs="Times New Roman"/>
          <w:bCs/>
          <w:szCs w:val="24"/>
        </w:rPr>
        <w:t>пять</w:t>
      </w:r>
      <w:r w:rsidRPr="009F22C2">
        <w:rPr>
          <w:rFonts w:ascii="Times New Roman" w:eastAsiaTheme="majorEastAsia" w:hAnsi="Times New Roman" w:cs="Times New Roman"/>
          <w:bCs/>
          <w:szCs w:val="24"/>
        </w:rPr>
        <w:t xml:space="preserve"> процентов) от фактической стоимости выполненных Работ по настоящему Договору, удерживается из сумм, подлежащих оплате Подрядчику за выполнение Работ согласно пункту </w:t>
      </w:r>
      <w:r w:rsidRPr="009F22C2">
        <w:rPr>
          <w:rFonts w:ascii="Times New Roman" w:eastAsiaTheme="majorEastAsia" w:hAnsi="Times New Roman" w:cs="Times New Roman"/>
          <w:bCs/>
          <w:szCs w:val="24"/>
        </w:rPr>
        <w:fldChar w:fldCharType="begin"/>
      </w:r>
      <w:r w:rsidRPr="009F22C2">
        <w:rPr>
          <w:rFonts w:ascii="Times New Roman" w:eastAsiaTheme="majorEastAsia" w:hAnsi="Times New Roman" w:cs="Times New Roman"/>
          <w:bCs/>
          <w:szCs w:val="24"/>
        </w:rPr>
        <w:instrText xml:space="preserve"> REF _Ref378698553 \r \h  \* MERGEFORMAT </w:instrText>
      </w:r>
      <w:r w:rsidRPr="009F22C2">
        <w:rPr>
          <w:rFonts w:ascii="Times New Roman" w:eastAsiaTheme="majorEastAsia" w:hAnsi="Times New Roman" w:cs="Times New Roman"/>
          <w:bCs/>
          <w:szCs w:val="24"/>
        </w:rPr>
      </w:r>
      <w:r w:rsidRPr="009F22C2">
        <w:rPr>
          <w:rFonts w:ascii="Times New Roman" w:eastAsiaTheme="majorEastAsia" w:hAnsi="Times New Roman" w:cs="Times New Roman"/>
          <w:bCs/>
          <w:szCs w:val="24"/>
        </w:rPr>
        <w:fldChar w:fldCharType="separate"/>
      </w:r>
      <w:r w:rsidR="00E712A3">
        <w:rPr>
          <w:rFonts w:ascii="Times New Roman" w:hAnsi="Times New Roman"/>
        </w:rPr>
        <w:t>1</w:t>
      </w:r>
      <w:r w:rsidRPr="009F22C2">
        <w:rPr>
          <w:rFonts w:ascii="Times New Roman" w:eastAsiaTheme="majorEastAsia" w:hAnsi="Times New Roman" w:cs="Times New Roman"/>
          <w:bCs/>
          <w:szCs w:val="24"/>
        </w:rPr>
        <w:fldChar w:fldCharType="end"/>
      </w:r>
      <w:r w:rsidRPr="009F22C2">
        <w:rPr>
          <w:rFonts w:ascii="Times New Roman" w:eastAsiaTheme="majorEastAsia" w:hAnsi="Times New Roman" w:cs="Times New Roman"/>
          <w:bCs/>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9F22C2">
        <w:rPr>
          <w:rFonts w:ascii="Times New Roman" w:eastAsiaTheme="majorEastAsia" w:hAnsi="Times New Roman" w:cs="Times New Roman"/>
          <w:bCs/>
          <w:szCs w:val="24"/>
        </w:rPr>
        <w:fldChar w:fldCharType="begin"/>
      </w:r>
      <w:r w:rsidRPr="009F22C2">
        <w:rPr>
          <w:rFonts w:ascii="Times New Roman" w:eastAsiaTheme="majorEastAsia" w:hAnsi="Times New Roman" w:cs="Times New Roman"/>
          <w:bCs/>
          <w:szCs w:val="24"/>
        </w:rPr>
        <w:instrText xml:space="preserve"> REF _Ref332269849 \w \h  \* MERGEFORMAT </w:instrText>
      </w:r>
      <w:r w:rsidRPr="009F22C2">
        <w:rPr>
          <w:rFonts w:ascii="Times New Roman" w:eastAsiaTheme="majorEastAsia" w:hAnsi="Times New Roman" w:cs="Times New Roman"/>
          <w:bCs/>
          <w:szCs w:val="24"/>
        </w:rPr>
      </w:r>
      <w:r w:rsidRPr="009F22C2">
        <w:rPr>
          <w:rFonts w:ascii="Times New Roman" w:eastAsiaTheme="majorEastAsia" w:hAnsi="Times New Roman" w:cs="Times New Roman"/>
          <w:bCs/>
          <w:szCs w:val="24"/>
        </w:rPr>
        <w:fldChar w:fldCharType="separate"/>
      </w:r>
      <w:r w:rsidR="002361EF" w:rsidRPr="00162613">
        <w:rPr>
          <w:rFonts w:ascii="Times New Roman" w:eastAsiaTheme="majorEastAsia" w:hAnsi="Times New Roman" w:cs="Times New Roman"/>
          <w:bCs/>
          <w:szCs w:val="24"/>
        </w:rPr>
        <w:t>12.3</w:t>
      </w:r>
      <w:r w:rsidRPr="009F22C2">
        <w:rPr>
          <w:rFonts w:ascii="Times New Roman" w:eastAsiaTheme="majorEastAsia" w:hAnsi="Times New Roman" w:cs="Times New Roman"/>
          <w:bCs/>
          <w:szCs w:val="24"/>
        </w:rPr>
        <w:fldChar w:fldCharType="end"/>
      </w:r>
      <w:r w:rsidRPr="009F22C2">
        <w:rPr>
          <w:rFonts w:ascii="Times New Roman" w:eastAsiaTheme="majorEastAsia" w:hAnsi="Times New Roman" w:cs="Times New Roman"/>
          <w:bCs/>
          <w:szCs w:val="24"/>
        </w:rPr>
        <w:t xml:space="preserve"> настоящего Договора, но не ранее предоставления Подрядчиком Заказчику оригинала отдельного счета на оплату. Невыставление/несвоевременное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настоящим 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 </w:t>
      </w:r>
    </w:p>
    <w:p w:rsidR="00021B11" w:rsidRPr="009F22C2" w:rsidRDefault="00021B11" w:rsidP="00021B11">
      <w:pPr>
        <w:pStyle w:val="af8"/>
        <w:numPr>
          <w:ilvl w:val="0"/>
          <w:numId w:val="36"/>
        </w:numPr>
        <w:spacing w:after="0"/>
        <w:ind w:left="709" w:hanging="425"/>
        <w:jc w:val="both"/>
        <w:rPr>
          <w:rFonts w:ascii="Times New Roman" w:eastAsiaTheme="majorEastAsia" w:hAnsi="Times New Roman" w:cs="Times New Roman"/>
          <w:bCs/>
          <w:szCs w:val="24"/>
        </w:rPr>
      </w:pPr>
      <w:r w:rsidRPr="009F22C2">
        <w:rPr>
          <w:rFonts w:ascii="Times New Roman" w:eastAsiaTheme="majorEastAsia" w:hAnsi="Times New Roman" w:cs="Times New Roman"/>
          <w:bCs/>
          <w:szCs w:val="24"/>
        </w:rPr>
        <w:t>При поэтапной приемке работ Гарантийное удержание осуществляется Заказчиком из суммы каждого платежа за каждый Этап работ соответственно.</w:t>
      </w:r>
    </w:p>
    <w:p w:rsidR="00021B11" w:rsidRPr="00BF3B6B" w:rsidRDefault="00021B11" w:rsidP="00021B11">
      <w:pPr>
        <w:keepNext/>
        <w:outlineLvl w:val="0"/>
        <w:rPr>
          <w:rFonts w:eastAsiaTheme="majorEastAsia" w:cs="Times New Roman"/>
          <w:bCs/>
          <w:szCs w:val="24"/>
        </w:rPr>
      </w:pPr>
    </w:p>
    <w:p w:rsidR="00021B11" w:rsidRPr="00A45F06" w:rsidRDefault="00021B11" w:rsidP="00021B11">
      <w:pPr>
        <w:keepNext/>
        <w:spacing w:before="240" w:after="120"/>
        <w:jc w:val="center"/>
        <w:outlineLvl w:val="0"/>
        <w:rPr>
          <w:rFonts w:eastAsia="Times New Roman" w:cs="Times New Roman"/>
          <w:b/>
          <w:szCs w:val="24"/>
        </w:rPr>
      </w:pPr>
      <w:r w:rsidRPr="00A45F06">
        <w:rPr>
          <w:rFonts w:eastAsia="Times New Roman" w:cs="Times New Roman"/>
          <w:b/>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021B11" w:rsidRPr="008A3C19" w:rsidTr="004B3151">
        <w:trPr>
          <w:trHeight w:hRule="exact" w:val="1479"/>
        </w:trPr>
        <w:tc>
          <w:tcPr>
            <w:tcW w:w="4820" w:type="dxa"/>
          </w:tcPr>
          <w:p w:rsidR="00021B11" w:rsidRPr="004D3E4D" w:rsidRDefault="00021B11" w:rsidP="004B3151">
            <w:pPr>
              <w:rPr>
                <w:rFonts w:cs="Times New Roman"/>
              </w:rPr>
            </w:pPr>
            <w:r w:rsidRPr="004D3E4D">
              <w:rPr>
                <w:rFonts w:cs="Times New Roman"/>
              </w:rPr>
              <w:t>От имени Заказчика</w:t>
            </w:r>
          </w:p>
          <w:p w:rsidR="00021B11" w:rsidRPr="004D3E4D" w:rsidRDefault="00021B11" w:rsidP="004B3151">
            <w:pPr>
              <w:pStyle w:val="BodyText1"/>
              <w:spacing w:before="0" w:after="0"/>
              <w:rPr>
                <w:lang w:val="ru-RU"/>
              </w:rPr>
            </w:pPr>
          </w:p>
          <w:p w:rsidR="00021B11" w:rsidRPr="004D3E4D" w:rsidRDefault="00021B11" w:rsidP="004B3151">
            <w:pPr>
              <w:pStyle w:val="210"/>
              <w:spacing w:before="0" w:after="0"/>
              <w:ind w:left="0"/>
              <w:rPr>
                <w:lang w:val="ru-RU"/>
              </w:rPr>
            </w:pPr>
            <w:r w:rsidRPr="004D3E4D">
              <w:rPr>
                <w:lang w:val="ru-RU"/>
              </w:rPr>
              <w:t>______________________________</w:t>
            </w:r>
          </w:p>
          <w:p w:rsidR="00021B11" w:rsidRPr="004D3E4D" w:rsidRDefault="00021B11" w:rsidP="004B3151">
            <w:pPr>
              <w:pStyle w:val="210"/>
              <w:spacing w:before="0" w:after="0"/>
              <w:ind w:left="0"/>
              <w:rPr>
                <w:lang w:val="ru-RU"/>
              </w:rPr>
            </w:pPr>
            <w:r w:rsidRPr="004D3E4D">
              <w:rPr>
                <w:lang w:val="ru-RU"/>
              </w:rPr>
              <w:t>[Имя]</w:t>
            </w:r>
          </w:p>
          <w:p w:rsidR="00021B11" w:rsidRPr="004D3E4D" w:rsidRDefault="00021B11" w:rsidP="004B3151">
            <w:pPr>
              <w:pStyle w:val="210"/>
              <w:spacing w:before="0" w:after="0"/>
              <w:ind w:left="0"/>
              <w:rPr>
                <w:lang w:val="ru-RU"/>
              </w:rPr>
            </w:pPr>
            <w:r w:rsidRPr="004D3E4D">
              <w:rPr>
                <w:lang w:val="ru-RU"/>
              </w:rPr>
              <w:t>[Должность]</w:t>
            </w:r>
          </w:p>
        </w:tc>
        <w:tc>
          <w:tcPr>
            <w:tcW w:w="4961" w:type="dxa"/>
          </w:tcPr>
          <w:p w:rsidR="00021B11" w:rsidRPr="004D3E4D" w:rsidRDefault="00021B11" w:rsidP="004B3151">
            <w:pPr>
              <w:rPr>
                <w:rFonts w:cs="Times New Roman"/>
              </w:rPr>
            </w:pPr>
            <w:r w:rsidRPr="004D3E4D">
              <w:rPr>
                <w:rFonts w:cs="Times New Roman"/>
              </w:rPr>
              <w:t>От имени Подрядчика</w:t>
            </w:r>
          </w:p>
          <w:p w:rsidR="00021B11" w:rsidRPr="004D3E4D" w:rsidRDefault="00021B11" w:rsidP="00162613">
            <w:pPr>
              <w:pStyle w:val="20"/>
              <w:numPr>
                <w:ilvl w:val="0"/>
                <w:numId w:val="0"/>
              </w:numPr>
              <w:ind w:left="567"/>
              <w:outlineLvl w:val="1"/>
            </w:pPr>
          </w:p>
          <w:p w:rsidR="00021B11" w:rsidRPr="004D3E4D" w:rsidRDefault="00021B11" w:rsidP="00162613">
            <w:pPr>
              <w:pStyle w:val="20"/>
              <w:numPr>
                <w:ilvl w:val="0"/>
                <w:numId w:val="0"/>
              </w:numPr>
              <w:ind w:left="-392"/>
              <w:outlineLvl w:val="1"/>
            </w:pPr>
            <w:r w:rsidRPr="004D3E4D">
              <w:t>______________________________</w:t>
            </w:r>
          </w:p>
          <w:p w:rsidR="00021B11" w:rsidRPr="004D3E4D" w:rsidRDefault="00021B11" w:rsidP="004B3151">
            <w:pPr>
              <w:pStyle w:val="210"/>
              <w:spacing w:before="0" w:after="0"/>
              <w:ind w:left="0"/>
              <w:rPr>
                <w:lang w:val="ru-RU"/>
              </w:rPr>
            </w:pPr>
            <w:r w:rsidRPr="004D3E4D">
              <w:rPr>
                <w:lang w:val="ru-RU"/>
              </w:rPr>
              <w:t>[Имя]</w:t>
            </w:r>
          </w:p>
          <w:p w:rsidR="00021B11" w:rsidRPr="00620E93" w:rsidRDefault="00021B11" w:rsidP="004B3151">
            <w:pPr>
              <w:pStyle w:val="210"/>
              <w:spacing w:before="0" w:after="0"/>
              <w:ind w:left="0"/>
              <w:rPr>
                <w:lang w:val="ru-RU"/>
              </w:rPr>
            </w:pPr>
            <w:r w:rsidRPr="004D3E4D">
              <w:rPr>
                <w:lang w:val="ru-RU"/>
              </w:rPr>
              <w:t>[Должность]</w:t>
            </w:r>
          </w:p>
        </w:tc>
      </w:tr>
      <w:permEnd w:id="1735918484"/>
    </w:tbl>
    <w:p w:rsidR="00021B11" w:rsidRDefault="00021B11"/>
    <w:sectPr w:rsidR="00021B11" w:rsidSect="004E4413">
      <w:footerReference w:type="even" r:id="rId10"/>
      <w:footerReference w:type="default" r:id="rId11"/>
      <w:pgSz w:w="11906" w:h="16838" w:code="9"/>
      <w:pgMar w:top="720" w:right="720" w:bottom="720" w:left="993"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68B9" w:rsidRDefault="00DF68B9">
      <w:r>
        <w:separator/>
      </w:r>
    </w:p>
  </w:endnote>
  <w:endnote w:type="continuationSeparator" w:id="0">
    <w:p w:rsidR="00DF68B9" w:rsidRDefault="00DF68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4648618"/>
      <w:docPartObj>
        <w:docPartGallery w:val="Page Numbers (Bottom of Page)"/>
        <w:docPartUnique/>
      </w:docPartObj>
    </w:sdtPr>
    <w:sdtEndPr/>
    <w:sdtContent>
      <w:p w:rsidR="0020176F" w:rsidRDefault="0020176F" w:rsidP="004E4413">
        <w:pPr>
          <w:pStyle w:val="a5"/>
          <w:jc w:val="center"/>
        </w:pPr>
        <w:r>
          <w:fldChar w:fldCharType="begin"/>
        </w:r>
        <w:r>
          <w:instrText>PAGE   \* MERGEFORMAT</w:instrText>
        </w:r>
        <w:r>
          <w:fldChar w:fldCharType="separate"/>
        </w:r>
        <w:r>
          <w:rPr>
            <w:noProof/>
          </w:rPr>
          <w:t>10</w:t>
        </w:r>
        <w:r>
          <w:fldChar w:fldCharType="end"/>
        </w:r>
      </w:p>
    </w:sdtContent>
  </w:sdt>
  <w:p w:rsidR="0020176F" w:rsidRDefault="0020176F">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118518"/>
      <w:docPartObj>
        <w:docPartGallery w:val="Page Numbers (Bottom of Page)"/>
        <w:docPartUnique/>
      </w:docPartObj>
    </w:sdtPr>
    <w:sdtEndPr/>
    <w:sdtContent>
      <w:p w:rsidR="0020176F" w:rsidRDefault="0020176F">
        <w:pPr>
          <w:pStyle w:val="a5"/>
          <w:jc w:val="center"/>
        </w:pPr>
        <w:r>
          <w:fldChar w:fldCharType="begin"/>
        </w:r>
        <w:r>
          <w:instrText>PAGE   \* MERGEFORMAT</w:instrText>
        </w:r>
        <w:r>
          <w:fldChar w:fldCharType="separate"/>
        </w:r>
        <w:r w:rsidR="00F4319A">
          <w:rPr>
            <w:noProof/>
          </w:rPr>
          <w:t>6</w:t>
        </w:r>
        <w:r>
          <w:fldChar w:fldCharType="end"/>
        </w:r>
      </w:p>
    </w:sdtContent>
  </w:sdt>
  <w:p w:rsidR="0020176F" w:rsidRDefault="0020176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68B9" w:rsidRDefault="00DF68B9">
      <w:r>
        <w:separator/>
      </w:r>
    </w:p>
  </w:footnote>
  <w:footnote w:type="continuationSeparator" w:id="0">
    <w:p w:rsidR="00DF68B9" w:rsidRDefault="00DF68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51457"/>
    <w:multiLevelType w:val="hybridMultilevel"/>
    <w:tmpl w:val="F83EFC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082D6053"/>
    <w:multiLevelType w:val="hybridMultilevel"/>
    <w:tmpl w:val="B04CF42E"/>
    <w:lvl w:ilvl="0" w:tplc="26562452">
      <w:start w:val="1"/>
      <w:numFmt w:val="lowerLetter"/>
      <w:lvlText w:val="%1)"/>
      <w:lvlJc w:val="left"/>
      <w:pPr>
        <w:ind w:left="720" w:hanging="360"/>
      </w:pPr>
      <w:rPr>
        <w:rFonts w:ascii="Times New Roman" w:hAnsi="Times New Roman" w:cs="Times New Roman" w:hint="default"/>
        <w:b/>
        <w:i/>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92506D5"/>
    <w:multiLevelType w:val="hybridMultilevel"/>
    <w:tmpl w:val="BA20E78A"/>
    <w:lvl w:ilvl="0" w:tplc="3D960BAA">
      <w:start w:val="1"/>
      <w:numFmt w:val="decimal"/>
      <w:lvlText w:val="%1."/>
      <w:lvlJc w:val="left"/>
      <w:pPr>
        <w:ind w:left="1146" w:hanging="786"/>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5">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6">
    <w:nsid w:val="1086091E"/>
    <w:multiLevelType w:val="multilevel"/>
    <w:tmpl w:val="A322FEF0"/>
    <w:styleLink w:val="4"/>
    <w:lvl w:ilvl="0">
      <w:start w:val="1"/>
      <w:numFmt w:val="decimal"/>
      <w:lvlText w:val="%1."/>
      <w:lvlJc w:val="left"/>
      <w:pPr>
        <w:tabs>
          <w:tab w:val="num" w:pos="360"/>
        </w:tabs>
        <w:ind w:left="360" w:hanging="360"/>
      </w:pPr>
      <w:rPr>
        <w:rFonts w:asciiTheme="majorHAnsi" w:hAnsiTheme="majorHAnsi" w:hint="default"/>
      </w:rPr>
    </w:lvl>
    <w:lvl w:ilvl="1">
      <w:start w:val="1"/>
      <w:numFmt w:val="decimal"/>
      <w:lvlText w:val="%1.%2."/>
      <w:lvlJc w:val="left"/>
      <w:pPr>
        <w:tabs>
          <w:tab w:val="num" w:pos="432"/>
        </w:tabs>
        <w:ind w:left="432" w:hanging="432"/>
      </w:pPr>
      <w:rPr>
        <w:rFonts w:ascii="Times New Roman" w:hAnsi="Times New Roman" w:cs="Times New Roman"/>
        <w:b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7">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1FE67DAB"/>
    <w:multiLevelType w:val="multilevel"/>
    <w:tmpl w:val="A322FEF0"/>
    <w:styleLink w:val="3"/>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10">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9CA552D"/>
    <w:multiLevelType w:val="hybridMultilevel"/>
    <w:tmpl w:val="E33C1D62"/>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3">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5">
    <w:nsid w:val="32663AB5"/>
    <w:multiLevelType w:val="multilevel"/>
    <w:tmpl w:val="F6A4B772"/>
    <w:lvl w:ilvl="0">
      <w:start w:val="1"/>
      <w:numFmt w:val="decimal"/>
      <w:lvlText w:val="%1."/>
      <w:lvlJc w:val="left"/>
      <w:pPr>
        <w:ind w:left="1211" w:hanging="360"/>
      </w:pPr>
      <w:rPr>
        <w:rFonts w:hint="default"/>
        <w:b/>
        <w:color w:val="auto"/>
      </w:rPr>
    </w:lvl>
    <w:lvl w:ilvl="1">
      <w:start w:val="1"/>
      <w:numFmt w:val="decimal"/>
      <w:isLgl/>
      <w:lvlText w:val="%1.%2."/>
      <w:lvlJc w:val="left"/>
      <w:pPr>
        <w:ind w:left="2487" w:hanging="360"/>
      </w:pPr>
      <w:rPr>
        <w:rFonts w:hint="default"/>
      </w:rPr>
    </w:lvl>
    <w:lvl w:ilvl="2">
      <w:start w:val="1"/>
      <w:numFmt w:val="decimal"/>
      <w:isLgl/>
      <w:lvlText w:val="%1.%2.%3."/>
      <w:lvlJc w:val="left"/>
      <w:pPr>
        <w:ind w:left="2847" w:hanging="720"/>
      </w:pPr>
      <w:rPr>
        <w:rFonts w:hint="default"/>
      </w:rPr>
    </w:lvl>
    <w:lvl w:ilvl="3">
      <w:start w:val="1"/>
      <w:numFmt w:val="decimal"/>
      <w:isLgl/>
      <w:lvlText w:val="%1.%2.%3.%4."/>
      <w:lvlJc w:val="left"/>
      <w:pPr>
        <w:ind w:left="3558" w:hanging="720"/>
      </w:pPr>
      <w:rPr>
        <w:rFonts w:hint="default"/>
      </w:rPr>
    </w:lvl>
    <w:lvl w:ilvl="4">
      <w:start w:val="1"/>
      <w:numFmt w:val="decimal"/>
      <w:isLgl/>
      <w:lvlText w:val="%1.%2.%3.%4.%5."/>
      <w:lvlJc w:val="left"/>
      <w:pPr>
        <w:ind w:left="4629"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051" w:hanging="1080"/>
      </w:pPr>
      <w:rPr>
        <w:rFonts w:hint="default"/>
      </w:rPr>
    </w:lvl>
    <w:lvl w:ilvl="7">
      <w:start w:val="1"/>
      <w:numFmt w:val="decimal"/>
      <w:isLgl/>
      <w:lvlText w:val="%1.%2.%3.%4.%5.%6.%7.%8."/>
      <w:lvlJc w:val="left"/>
      <w:pPr>
        <w:ind w:left="7122" w:hanging="1440"/>
      </w:pPr>
      <w:rPr>
        <w:rFonts w:hint="default"/>
      </w:rPr>
    </w:lvl>
    <w:lvl w:ilvl="8">
      <w:start w:val="1"/>
      <w:numFmt w:val="decimal"/>
      <w:isLgl/>
      <w:lvlText w:val="%1.%2.%3.%4.%5.%6.%7.%8.%9."/>
      <w:lvlJc w:val="left"/>
      <w:pPr>
        <w:ind w:left="7833" w:hanging="1440"/>
      </w:pPr>
      <w:rPr>
        <w:rFonts w:hint="default"/>
      </w:rPr>
    </w:lvl>
  </w:abstractNum>
  <w:abstractNum w:abstractNumId="16">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7">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8">
    <w:nsid w:val="3A5474A7"/>
    <w:multiLevelType w:val="multilevel"/>
    <w:tmpl w:val="5386B52E"/>
    <w:styleLink w:val="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9">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20">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1">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3">
    <w:nsid w:val="4EF54E43"/>
    <w:multiLevelType w:val="hybridMultilevel"/>
    <w:tmpl w:val="27BA6166"/>
    <w:lvl w:ilvl="0" w:tplc="DEEEDE7C">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4">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6">
    <w:nsid w:val="57C90204"/>
    <w:multiLevelType w:val="multilevel"/>
    <w:tmpl w:val="FF34F3E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bullet"/>
      <w:lvlText w:val=""/>
      <w:lvlJc w:val="left"/>
      <w:pPr>
        <w:tabs>
          <w:tab w:val="num" w:pos="1434"/>
        </w:tabs>
        <w:ind w:left="720" w:hanging="6"/>
      </w:pPr>
      <w:rPr>
        <w:rFonts w:ascii="Symbol" w:hAnsi="Symbol"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7">
    <w:nsid w:val="58520430"/>
    <w:multiLevelType w:val="multilevel"/>
    <w:tmpl w:val="26B08F20"/>
    <w:styleLink w:val="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31">
    <w:nsid w:val="64D16F1D"/>
    <w:multiLevelType w:val="multilevel"/>
    <w:tmpl w:val="A8568F6C"/>
    <w:lvl w:ilvl="0">
      <w:start w:val="1"/>
      <w:numFmt w:val="decimal"/>
      <w:pStyle w:val="10"/>
      <w:lvlText w:val="%1."/>
      <w:lvlJc w:val="left"/>
      <w:pPr>
        <w:ind w:left="574" w:hanging="432"/>
      </w:pPr>
      <w:rPr>
        <w:rFonts w:hint="default"/>
      </w:rPr>
    </w:lvl>
    <w:lvl w:ilvl="1">
      <w:start w:val="1"/>
      <w:numFmt w:val="decimal"/>
      <w:pStyle w:val="20"/>
      <w:lvlText w:val="%1.%2."/>
      <w:lvlJc w:val="left"/>
      <w:pPr>
        <w:ind w:left="5538" w:hanging="576"/>
      </w:pPr>
      <w:rPr>
        <w:rFonts w:ascii="Times New Roman" w:hAnsi="Times New Roman" w:cs="Times New Roman" w:hint="default"/>
        <w:b/>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30"/>
      <w:lvlText w:val="%1.%2.%3."/>
      <w:lvlJc w:val="left"/>
      <w:pPr>
        <w:ind w:left="720" w:hanging="720"/>
      </w:pPr>
      <w:rPr>
        <w:rFonts w:ascii="Times New Roman" w:hAnsi="Times New Roman" w:cs="Times New Roman"/>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0"/>
      <w:lvlText w:val="%1.%2.%3.%4."/>
      <w:lvlJc w:val="left"/>
      <w:pPr>
        <w:ind w:left="864" w:hanging="864"/>
      </w:pPr>
      <w:rPr>
        <w:rFonts w:hint="default"/>
        <w:b/>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32">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3">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5">
    <w:nsid w:val="6B6D07DB"/>
    <w:multiLevelType w:val="hybridMultilevel"/>
    <w:tmpl w:val="3BC69788"/>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6">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7">
    <w:nsid w:val="763B76EC"/>
    <w:multiLevelType w:val="multilevel"/>
    <w:tmpl w:val="0890F49A"/>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10643" w:hanging="720"/>
      </w:pPr>
      <w:rPr>
        <w:rFonts w:eastAsia="Times New Roman" w:hint="default"/>
        <w:b/>
      </w:rPr>
    </w:lvl>
    <w:lvl w:ilvl="3">
      <w:start w:val="1"/>
      <w:numFmt w:val="decimal"/>
      <w:lvlText w:val="%1.%2.%3.%4."/>
      <w:lvlJc w:val="left"/>
      <w:pPr>
        <w:ind w:left="720"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8">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9">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0">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2">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8"/>
  </w:num>
  <w:num w:numId="2">
    <w:abstractNumId w:val="8"/>
  </w:num>
  <w:num w:numId="3">
    <w:abstractNumId w:val="27"/>
  </w:num>
  <w:num w:numId="4">
    <w:abstractNumId w:val="18"/>
    <w:lvlOverride w:ilvl="0">
      <w:lvl w:ilvl="0">
        <w:start w:val="1"/>
        <w:numFmt w:val="decimal"/>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lvlText w:val="%1.%2"/>
        <w:lvlJc w:val="left"/>
        <w:pPr>
          <w:tabs>
            <w:tab w:val="num" w:pos="8234"/>
          </w:tabs>
          <w:ind w:left="7877" w:hanging="363"/>
        </w:pPr>
        <w:rPr>
          <w:rFonts w:hint="default"/>
        </w:rPr>
      </w:lvl>
    </w:lvlOverride>
    <w:lvlOverride w:ilvl="2">
      <w:lvl w:ilvl="2">
        <w:start w:val="1"/>
        <w:numFmt w:val="lowerLetter"/>
        <w:lvlText w:val="(%3)"/>
        <w:lvlJc w:val="left"/>
        <w:pPr>
          <w:tabs>
            <w:tab w:val="num" w:pos="1434"/>
          </w:tabs>
          <w:ind w:left="720" w:hanging="6"/>
        </w:pPr>
        <w:rPr>
          <w:rFonts w:hint="default"/>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30"/>
  </w:num>
  <w:num w:numId="6">
    <w:abstractNumId w:val="16"/>
  </w:num>
  <w:num w:numId="7">
    <w:abstractNumId w:val="29"/>
  </w:num>
  <w:num w:numId="8">
    <w:abstractNumId w:val="38"/>
  </w:num>
  <w:num w:numId="9">
    <w:abstractNumId w:val="36"/>
  </w:num>
  <w:num w:numId="10">
    <w:abstractNumId w:val="40"/>
  </w:num>
  <w:num w:numId="11">
    <w:abstractNumId w:val="12"/>
  </w:num>
  <w:num w:numId="12">
    <w:abstractNumId w:val="22"/>
  </w:num>
  <w:num w:numId="13">
    <w:abstractNumId w:val="34"/>
  </w:num>
  <w:num w:numId="14">
    <w:abstractNumId w:val="14"/>
  </w:num>
  <w:num w:numId="15">
    <w:abstractNumId w:val="19"/>
  </w:num>
  <w:num w:numId="16">
    <w:abstractNumId w:val="1"/>
  </w:num>
  <w:num w:numId="17">
    <w:abstractNumId w:val="21"/>
  </w:num>
  <w:num w:numId="18">
    <w:abstractNumId w:val="26"/>
  </w:num>
  <w:num w:numId="19">
    <w:abstractNumId w:val="9"/>
  </w:num>
  <w:num w:numId="20">
    <w:abstractNumId w:val="31"/>
  </w:num>
  <w:num w:numId="21">
    <w:abstractNumId w:val="6"/>
  </w:num>
  <w:num w:numId="2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2"/>
  </w:num>
  <w:num w:numId="2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num>
  <w:num w:numId="26">
    <w:abstractNumId w:val="18"/>
  </w:num>
  <w:num w:numId="27">
    <w:abstractNumId w:val="15"/>
  </w:num>
  <w:num w:numId="28">
    <w:abstractNumId w:val="0"/>
  </w:num>
  <w:num w:numId="29">
    <w:abstractNumId w:val="23"/>
  </w:num>
  <w:num w:numId="30">
    <w:abstractNumId w:val="35"/>
  </w:num>
  <w:num w:numId="31">
    <w:abstractNumId w:val="31"/>
  </w:num>
  <w:num w:numId="32">
    <w:abstractNumId w:val="31"/>
  </w:num>
  <w:num w:numId="33">
    <w:abstractNumId w:val="31"/>
  </w:num>
  <w:num w:numId="34">
    <w:abstractNumId w:val="37"/>
  </w:num>
  <w:num w:numId="35">
    <w:abstractNumId w:val="33"/>
  </w:num>
  <w:num w:numId="36">
    <w:abstractNumId w:val="2"/>
  </w:num>
  <w:num w:numId="37">
    <w:abstractNumId w:val="18"/>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713"/>
          </w:tabs>
          <w:ind w:left="999" w:hanging="6"/>
        </w:pPr>
        <w:rPr>
          <w:rFonts w:hint="default"/>
          <w:b/>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38">
    <w:abstractNumId w:val="18"/>
    <w:lvlOverride w:ilvl="0">
      <w:startOverride w:val="1"/>
      <w:lvl w:ilvl="0">
        <w:start w:val="1"/>
        <w:numFmt w:val="decimal"/>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lvlText w:val="%1.%2"/>
        <w:lvlJc w:val="left"/>
        <w:pPr>
          <w:tabs>
            <w:tab w:val="num" w:pos="1077"/>
          </w:tabs>
          <w:ind w:left="720" w:hanging="363"/>
        </w:pPr>
        <w:rPr>
          <w:rFonts w:hint="default"/>
        </w:rPr>
      </w:lvl>
    </w:lvlOverride>
    <w:lvlOverride w:ilvl="2">
      <w:startOverride w:val="1"/>
      <w:lvl w:ilvl="2">
        <w:start w:val="1"/>
        <w:numFmt w:val="lowerLetter"/>
        <w:lvlText w:val="(%3)"/>
        <w:lvlJc w:val="left"/>
        <w:pPr>
          <w:tabs>
            <w:tab w:val="num" w:pos="1434"/>
          </w:tabs>
          <w:ind w:left="720" w:hanging="6"/>
        </w:pPr>
        <w:rPr>
          <w:rFonts w:hint="default"/>
        </w:rPr>
      </w:lvl>
    </w:lvlOverride>
    <w:lvlOverride w:ilvl="3">
      <w:startOverride w:val="1"/>
      <w:lvl w:ilvl="3">
        <w:start w:val="1"/>
        <w:numFmt w:val="lowerRoman"/>
        <w:lvlText w:val="(%4)"/>
        <w:lvlJc w:val="left"/>
        <w:pPr>
          <w:tabs>
            <w:tab w:val="num" w:pos="1791"/>
          </w:tabs>
          <w:ind w:left="720" w:firstLine="351"/>
        </w:pPr>
        <w:rPr>
          <w:rFonts w:hint="default"/>
        </w:rPr>
      </w:lvl>
    </w:lvlOverride>
    <w:lvlOverride w:ilvl="4">
      <w:startOverride w:val="1"/>
      <w:lvl w:ilvl="4">
        <w:start w:val="1"/>
        <w:numFmt w:val="upperLetter"/>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lvlText w:val="(%7)"/>
        <w:lvlJc w:val="left"/>
        <w:pPr>
          <w:tabs>
            <w:tab w:val="num" w:pos="2862"/>
          </w:tabs>
          <w:ind w:left="720" w:firstLine="1422"/>
        </w:pPr>
        <w:rPr>
          <w:rFonts w:hint="default"/>
        </w:rPr>
      </w:lvl>
    </w:lvlOverride>
    <w:lvlOverride w:ilvl="7">
      <w:startOverride w:val="1"/>
      <w:lvl w:ilvl="7">
        <w:start w:val="1"/>
        <w:numFmt w:val="lowerLetter"/>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9">
    <w:abstractNumId w:val="4"/>
  </w:num>
  <w:num w:numId="40">
    <w:abstractNumId w:val="18"/>
    <w:lvlOverride w:ilvl="0">
      <w:lvl w:ilvl="0">
        <w:numFmt w:val="decimal"/>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434"/>
          </w:tabs>
          <w:ind w:left="720" w:hanging="6"/>
        </w:pPr>
        <w:rPr>
          <w:rFonts w:hint="default"/>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1">
    <w:abstractNumId w:val="41"/>
  </w:num>
  <w:num w:numId="42">
    <w:abstractNumId w:val="42"/>
  </w:num>
  <w:num w:numId="43">
    <w:abstractNumId w:val="39"/>
  </w:num>
  <w:num w:numId="44">
    <w:abstractNumId w:val="24"/>
  </w:num>
  <w:num w:numId="45">
    <w:abstractNumId w:val="7"/>
  </w:num>
  <w:num w:numId="46">
    <w:abstractNumId w:val="20"/>
  </w:num>
  <w:num w:numId="47">
    <w:abstractNumId w:val="5"/>
  </w:num>
  <w:num w:numId="48">
    <w:abstractNumId w:val="17"/>
  </w:num>
  <w:num w:numId="49">
    <w:abstractNumId w:val="13"/>
  </w:num>
  <w:num w:numId="50">
    <w:abstractNumId w:val="10"/>
  </w:num>
  <w:num w:numId="51">
    <w:abstractNumId w:val="3"/>
  </w:num>
  <w:num w:numId="52">
    <w:abstractNumId w:val="11"/>
  </w:num>
  <w:num w:numId="53">
    <w:abstractNumId w:val="18"/>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713"/>
          </w:tabs>
          <w:ind w:left="999" w:hanging="6"/>
        </w:pPr>
        <w:rPr>
          <w:rFonts w:hint="default"/>
          <w:b/>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4">
    <w:abstractNumId w:val="18"/>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713"/>
          </w:tabs>
          <w:ind w:left="999" w:hanging="6"/>
        </w:pPr>
        <w:rPr>
          <w:rFonts w:hint="default"/>
          <w:b/>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BB1"/>
    <w:rsid w:val="00001821"/>
    <w:rsid w:val="00001FEA"/>
    <w:rsid w:val="00002095"/>
    <w:rsid w:val="000051A8"/>
    <w:rsid w:val="000075D5"/>
    <w:rsid w:val="000161AC"/>
    <w:rsid w:val="00016DEE"/>
    <w:rsid w:val="00021B11"/>
    <w:rsid w:val="00023366"/>
    <w:rsid w:val="000258C0"/>
    <w:rsid w:val="000300F5"/>
    <w:rsid w:val="000319EA"/>
    <w:rsid w:val="0003347C"/>
    <w:rsid w:val="00035D90"/>
    <w:rsid w:val="000366B6"/>
    <w:rsid w:val="00037F6F"/>
    <w:rsid w:val="00040CD9"/>
    <w:rsid w:val="000415E7"/>
    <w:rsid w:val="00042042"/>
    <w:rsid w:val="00043E0D"/>
    <w:rsid w:val="00044015"/>
    <w:rsid w:val="0004446D"/>
    <w:rsid w:val="00044E2B"/>
    <w:rsid w:val="0004618E"/>
    <w:rsid w:val="0004667E"/>
    <w:rsid w:val="00046791"/>
    <w:rsid w:val="000475A7"/>
    <w:rsid w:val="00047ACA"/>
    <w:rsid w:val="000506CB"/>
    <w:rsid w:val="000576A7"/>
    <w:rsid w:val="00057BE0"/>
    <w:rsid w:val="0006070C"/>
    <w:rsid w:val="00060C9A"/>
    <w:rsid w:val="00064094"/>
    <w:rsid w:val="000723C2"/>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A6E3D"/>
    <w:rsid w:val="000B14ED"/>
    <w:rsid w:val="000B1E9D"/>
    <w:rsid w:val="000B2D64"/>
    <w:rsid w:val="000B3460"/>
    <w:rsid w:val="000B474D"/>
    <w:rsid w:val="000B6689"/>
    <w:rsid w:val="000B6935"/>
    <w:rsid w:val="000B6D0F"/>
    <w:rsid w:val="000C0EB4"/>
    <w:rsid w:val="000C1E25"/>
    <w:rsid w:val="000C239A"/>
    <w:rsid w:val="000C2FC7"/>
    <w:rsid w:val="000C381B"/>
    <w:rsid w:val="000C4D6A"/>
    <w:rsid w:val="000C5AED"/>
    <w:rsid w:val="000C6C7D"/>
    <w:rsid w:val="000D158C"/>
    <w:rsid w:val="000D1D6C"/>
    <w:rsid w:val="000D2744"/>
    <w:rsid w:val="000D2812"/>
    <w:rsid w:val="000D6B17"/>
    <w:rsid w:val="000D753B"/>
    <w:rsid w:val="000E0DF6"/>
    <w:rsid w:val="000E25E4"/>
    <w:rsid w:val="000E355E"/>
    <w:rsid w:val="000E3BE7"/>
    <w:rsid w:val="000E3DFE"/>
    <w:rsid w:val="000E4093"/>
    <w:rsid w:val="000E4217"/>
    <w:rsid w:val="000E51E3"/>
    <w:rsid w:val="000E5705"/>
    <w:rsid w:val="000E6EFE"/>
    <w:rsid w:val="000E7CBC"/>
    <w:rsid w:val="000F181B"/>
    <w:rsid w:val="000F18E4"/>
    <w:rsid w:val="000F443E"/>
    <w:rsid w:val="000F55C8"/>
    <w:rsid w:val="000F62FF"/>
    <w:rsid w:val="000F6F15"/>
    <w:rsid w:val="0010075B"/>
    <w:rsid w:val="0010076C"/>
    <w:rsid w:val="0010356C"/>
    <w:rsid w:val="00103C99"/>
    <w:rsid w:val="0010734B"/>
    <w:rsid w:val="001100CA"/>
    <w:rsid w:val="0011025E"/>
    <w:rsid w:val="00110DDC"/>
    <w:rsid w:val="0011119E"/>
    <w:rsid w:val="001145E1"/>
    <w:rsid w:val="001147C5"/>
    <w:rsid w:val="00114A80"/>
    <w:rsid w:val="00120863"/>
    <w:rsid w:val="00121216"/>
    <w:rsid w:val="00123BE4"/>
    <w:rsid w:val="00124FF5"/>
    <w:rsid w:val="001261BA"/>
    <w:rsid w:val="00127A35"/>
    <w:rsid w:val="00130359"/>
    <w:rsid w:val="00130EA3"/>
    <w:rsid w:val="00131A18"/>
    <w:rsid w:val="0013223B"/>
    <w:rsid w:val="00132317"/>
    <w:rsid w:val="00133190"/>
    <w:rsid w:val="00134793"/>
    <w:rsid w:val="00135ADE"/>
    <w:rsid w:val="001367BB"/>
    <w:rsid w:val="00137951"/>
    <w:rsid w:val="00141B72"/>
    <w:rsid w:val="001443C1"/>
    <w:rsid w:val="00144E95"/>
    <w:rsid w:val="001457DA"/>
    <w:rsid w:val="00146288"/>
    <w:rsid w:val="001466B0"/>
    <w:rsid w:val="00147E3D"/>
    <w:rsid w:val="00150AFA"/>
    <w:rsid w:val="0015360E"/>
    <w:rsid w:val="00153C3F"/>
    <w:rsid w:val="001603DC"/>
    <w:rsid w:val="001606B2"/>
    <w:rsid w:val="00160D0A"/>
    <w:rsid w:val="00162613"/>
    <w:rsid w:val="00164128"/>
    <w:rsid w:val="00166B26"/>
    <w:rsid w:val="00170328"/>
    <w:rsid w:val="0017086E"/>
    <w:rsid w:val="00170F1B"/>
    <w:rsid w:val="001746E6"/>
    <w:rsid w:val="00175D36"/>
    <w:rsid w:val="00177A66"/>
    <w:rsid w:val="00177E43"/>
    <w:rsid w:val="001801D9"/>
    <w:rsid w:val="00180B42"/>
    <w:rsid w:val="0018407A"/>
    <w:rsid w:val="00186C44"/>
    <w:rsid w:val="00186F44"/>
    <w:rsid w:val="00187A9E"/>
    <w:rsid w:val="00190498"/>
    <w:rsid w:val="00190AC7"/>
    <w:rsid w:val="00194E9A"/>
    <w:rsid w:val="00196FFF"/>
    <w:rsid w:val="00197117"/>
    <w:rsid w:val="00197B41"/>
    <w:rsid w:val="001A16B6"/>
    <w:rsid w:val="001A23EC"/>
    <w:rsid w:val="001A4606"/>
    <w:rsid w:val="001A4C4E"/>
    <w:rsid w:val="001A5197"/>
    <w:rsid w:val="001A66F3"/>
    <w:rsid w:val="001A6B81"/>
    <w:rsid w:val="001A7FD7"/>
    <w:rsid w:val="001B02C2"/>
    <w:rsid w:val="001B0FA4"/>
    <w:rsid w:val="001B1390"/>
    <w:rsid w:val="001C332C"/>
    <w:rsid w:val="001C3A33"/>
    <w:rsid w:val="001C6F4E"/>
    <w:rsid w:val="001D07B2"/>
    <w:rsid w:val="001D14C8"/>
    <w:rsid w:val="001D29A4"/>
    <w:rsid w:val="001D2E6B"/>
    <w:rsid w:val="001D5343"/>
    <w:rsid w:val="001D649E"/>
    <w:rsid w:val="001D6DEA"/>
    <w:rsid w:val="001E1B4E"/>
    <w:rsid w:val="001E1F65"/>
    <w:rsid w:val="001E2B4E"/>
    <w:rsid w:val="001E32CF"/>
    <w:rsid w:val="001E4169"/>
    <w:rsid w:val="001F6730"/>
    <w:rsid w:val="0020176F"/>
    <w:rsid w:val="00201CAE"/>
    <w:rsid w:val="00202230"/>
    <w:rsid w:val="002023CE"/>
    <w:rsid w:val="002039BA"/>
    <w:rsid w:val="00204396"/>
    <w:rsid w:val="00211571"/>
    <w:rsid w:val="002117F9"/>
    <w:rsid w:val="00213E60"/>
    <w:rsid w:val="002147EC"/>
    <w:rsid w:val="00215A0A"/>
    <w:rsid w:val="00216C6C"/>
    <w:rsid w:val="00220713"/>
    <w:rsid w:val="0022193E"/>
    <w:rsid w:val="00224FE2"/>
    <w:rsid w:val="00225D54"/>
    <w:rsid w:val="00234378"/>
    <w:rsid w:val="00234397"/>
    <w:rsid w:val="00235933"/>
    <w:rsid w:val="002361EF"/>
    <w:rsid w:val="00236D00"/>
    <w:rsid w:val="00236F28"/>
    <w:rsid w:val="00240408"/>
    <w:rsid w:val="00241250"/>
    <w:rsid w:val="00242260"/>
    <w:rsid w:val="00242F82"/>
    <w:rsid w:val="00243885"/>
    <w:rsid w:val="00244260"/>
    <w:rsid w:val="00246EE9"/>
    <w:rsid w:val="0024731F"/>
    <w:rsid w:val="002531E3"/>
    <w:rsid w:val="00254858"/>
    <w:rsid w:val="00254871"/>
    <w:rsid w:val="00254CF7"/>
    <w:rsid w:val="0025507F"/>
    <w:rsid w:val="00256DFE"/>
    <w:rsid w:val="002627F7"/>
    <w:rsid w:val="002678CC"/>
    <w:rsid w:val="002733FD"/>
    <w:rsid w:val="00273EC4"/>
    <w:rsid w:val="00274264"/>
    <w:rsid w:val="002746D7"/>
    <w:rsid w:val="00275586"/>
    <w:rsid w:val="0028415C"/>
    <w:rsid w:val="0028478C"/>
    <w:rsid w:val="00287714"/>
    <w:rsid w:val="00292304"/>
    <w:rsid w:val="00292684"/>
    <w:rsid w:val="0029454D"/>
    <w:rsid w:val="00294DAF"/>
    <w:rsid w:val="00295297"/>
    <w:rsid w:val="00295745"/>
    <w:rsid w:val="002960E8"/>
    <w:rsid w:val="00296665"/>
    <w:rsid w:val="00297EA7"/>
    <w:rsid w:val="002A16D0"/>
    <w:rsid w:val="002A2382"/>
    <w:rsid w:val="002A26D9"/>
    <w:rsid w:val="002A5052"/>
    <w:rsid w:val="002A5BC1"/>
    <w:rsid w:val="002A5CE8"/>
    <w:rsid w:val="002A660F"/>
    <w:rsid w:val="002A79DD"/>
    <w:rsid w:val="002B0561"/>
    <w:rsid w:val="002B49D5"/>
    <w:rsid w:val="002B4C93"/>
    <w:rsid w:val="002B50BC"/>
    <w:rsid w:val="002B6741"/>
    <w:rsid w:val="002C04E1"/>
    <w:rsid w:val="002C2A04"/>
    <w:rsid w:val="002C2ECA"/>
    <w:rsid w:val="002C3D63"/>
    <w:rsid w:val="002C4CA4"/>
    <w:rsid w:val="002C645F"/>
    <w:rsid w:val="002D03C0"/>
    <w:rsid w:val="002D160C"/>
    <w:rsid w:val="002D2743"/>
    <w:rsid w:val="002D49E4"/>
    <w:rsid w:val="002D6178"/>
    <w:rsid w:val="002D6A11"/>
    <w:rsid w:val="002D73A0"/>
    <w:rsid w:val="002E05DD"/>
    <w:rsid w:val="002E0AEA"/>
    <w:rsid w:val="002E3057"/>
    <w:rsid w:val="002E4E0D"/>
    <w:rsid w:val="002E53C1"/>
    <w:rsid w:val="002E627F"/>
    <w:rsid w:val="002F0AEE"/>
    <w:rsid w:val="002F376F"/>
    <w:rsid w:val="002F5079"/>
    <w:rsid w:val="0030064F"/>
    <w:rsid w:val="00300A68"/>
    <w:rsid w:val="00303C2B"/>
    <w:rsid w:val="00304A85"/>
    <w:rsid w:val="00306777"/>
    <w:rsid w:val="003071A9"/>
    <w:rsid w:val="00307532"/>
    <w:rsid w:val="003075CD"/>
    <w:rsid w:val="003122D2"/>
    <w:rsid w:val="00312D85"/>
    <w:rsid w:val="00312F8E"/>
    <w:rsid w:val="00313953"/>
    <w:rsid w:val="003168BA"/>
    <w:rsid w:val="00322AA1"/>
    <w:rsid w:val="003234BB"/>
    <w:rsid w:val="00326FB5"/>
    <w:rsid w:val="0032740A"/>
    <w:rsid w:val="00327D81"/>
    <w:rsid w:val="003319EE"/>
    <w:rsid w:val="00331DC8"/>
    <w:rsid w:val="003332FA"/>
    <w:rsid w:val="003334D6"/>
    <w:rsid w:val="00333578"/>
    <w:rsid w:val="003352CC"/>
    <w:rsid w:val="00341887"/>
    <w:rsid w:val="00341EB5"/>
    <w:rsid w:val="00345E7C"/>
    <w:rsid w:val="00347FF6"/>
    <w:rsid w:val="00350695"/>
    <w:rsid w:val="00351D77"/>
    <w:rsid w:val="003520A1"/>
    <w:rsid w:val="00353765"/>
    <w:rsid w:val="003544AE"/>
    <w:rsid w:val="00355917"/>
    <w:rsid w:val="0035691A"/>
    <w:rsid w:val="003650AC"/>
    <w:rsid w:val="00367F5E"/>
    <w:rsid w:val="003703D6"/>
    <w:rsid w:val="003706B4"/>
    <w:rsid w:val="00371B7C"/>
    <w:rsid w:val="003733D6"/>
    <w:rsid w:val="00374519"/>
    <w:rsid w:val="00380184"/>
    <w:rsid w:val="003838DF"/>
    <w:rsid w:val="00385A73"/>
    <w:rsid w:val="00386CFA"/>
    <w:rsid w:val="00394B09"/>
    <w:rsid w:val="00396346"/>
    <w:rsid w:val="003A00F2"/>
    <w:rsid w:val="003A3591"/>
    <w:rsid w:val="003A4CC8"/>
    <w:rsid w:val="003A6EB1"/>
    <w:rsid w:val="003B20B9"/>
    <w:rsid w:val="003B28C1"/>
    <w:rsid w:val="003B5162"/>
    <w:rsid w:val="003B68F2"/>
    <w:rsid w:val="003B69A8"/>
    <w:rsid w:val="003B6D98"/>
    <w:rsid w:val="003C0F69"/>
    <w:rsid w:val="003C101E"/>
    <w:rsid w:val="003C168E"/>
    <w:rsid w:val="003C2230"/>
    <w:rsid w:val="003C7DB5"/>
    <w:rsid w:val="003D3168"/>
    <w:rsid w:val="003D3F66"/>
    <w:rsid w:val="003D4B46"/>
    <w:rsid w:val="003E1819"/>
    <w:rsid w:val="003E47CE"/>
    <w:rsid w:val="003E5169"/>
    <w:rsid w:val="003E5A8E"/>
    <w:rsid w:val="003E6E28"/>
    <w:rsid w:val="003E76AF"/>
    <w:rsid w:val="003E7D60"/>
    <w:rsid w:val="003F3C52"/>
    <w:rsid w:val="003F7C33"/>
    <w:rsid w:val="00400678"/>
    <w:rsid w:val="004028F0"/>
    <w:rsid w:val="004072BF"/>
    <w:rsid w:val="00411111"/>
    <w:rsid w:val="0041264F"/>
    <w:rsid w:val="004149EE"/>
    <w:rsid w:val="00415970"/>
    <w:rsid w:val="00415FE0"/>
    <w:rsid w:val="0041620E"/>
    <w:rsid w:val="00416EC3"/>
    <w:rsid w:val="00417246"/>
    <w:rsid w:val="00417EBC"/>
    <w:rsid w:val="0042085D"/>
    <w:rsid w:val="00423811"/>
    <w:rsid w:val="0042390E"/>
    <w:rsid w:val="00423A17"/>
    <w:rsid w:val="00423B5A"/>
    <w:rsid w:val="0042425C"/>
    <w:rsid w:val="00426166"/>
    <w:rsid w:val="00426814"/>
    <w:rsid w:val="00427924"/>
    <w:rsid w:val="00433007"/>
    <w:rsid w:val="004341C5"/>
    <w:rsid w:val="00436C75"/>
    <w:rsid w:val="00436CB7"/>
    <w:rsid w:val="00437ADD"/>
    <w:rsid w:val="0044491F"/>
    <w:rsid w:val="00445EAC"/>
    <w:rsid w:val="004464C4"/>
    <w:rsid w:val="004516E5"/>
    <w:rsid w:val="004524A6"/>
    <w:rsid w:val="00454A61"/>
    <w:rsid w:val="00455444"/>
    <w:rsid w:val="00460EE8"/>
    <w:rsid w:val="00462F49"/>
    <w:rsid w:val="00465072"/>
    <w:rsid w:val="004667F2"/>
    <w:rsid w:val="00473230"/>
    <w:rsid w:val="004743E7"/>
    <w:rsid w:val="00475161"/>
    <w:rsid w:val="0047609D"/>
    <w:rsid w:val="00477810"/>
    <w:rsid w:val="00481904"/>
    <w:rsid w:val="004864A5"/>
    <w:rsid w:val="004876DB"/>
    <w:rsid w:val="004910C3"/>
    <w:rsid w:val="00492A20"/>
    <w:rsid w:val="00492B09"/>
    <w:rsid w:val="00492D9F"/>
    <w:rsid w:val="0049307C"/>
    <w:rsid w:val="00496CD5"/>
    <w:rsid w:val="00496EAB"/>
    <w:rsid w:val="00497D7D"/>
    <w:rsid w:val="004A2776"/>
    <w:rsid w:val="004A2B65"/>
    <w:rsid w:val="004A32FF"/>
    <w:rsid w:val="004A4251"/>
    <w:rsid w:val="004A446E"/>
    <w:rsid w:val="004A45DB"/>
    <w:rsid w:val="004A4B66"/>
    <w:rsid w:val="004A6DF7"/>
    <w:rsid w:val="004B0146"/>
    <w:rsid w:val="004B057E"/>
    <w:rsid w:val="004B40BF"/>
    <w:rsid w:val="004B6F11"/>
    <w:rsid w:val="004C0AE9"/>
    <w:rsid w:val="004C1BD5"/>
    <w:rsid w:val="004C24A6"/>
    <w:rsid w:val="004C5BF1"/>
    <w:rsid w:val="004C6222"/>
    <w:rsid w:val="004C6F68"/>
    <w:rsid w:val="004C7063"/>
    <w:rsid w:val="004D07E5"/>
    <w:rsid w:val="004D112B"/>
    <w:rsid w:val="004D1BAA"/>
    <w:rsid w:val="004D3B04"/>
    <w:rsid w:val="004D3E4D"/>
    <w:rsid w:val="004D3EDC"/>
    <w:rsid w:val="004D4D17"/>
    <w:rsid w:val="004D5403"/>
    <w:rsid w:val="004E0411"/>
    <w:rsid w:val="004E0E35"/>
    <w:rsid w:val="004E1948"/>
    <w:rsid w:val="004E2ACB"/>
    <w:rsid w:val="004E3450"/>
    <w:rsid w:val="004E3520"/>
    <w:rsid w:val="004E4413"/>
    <w:rsid w:val="004E527F"/>
    <w:rsid w:val="004E6FBE"/>
    <w:rsid w:val="004E7B13"/>
    <w:rsid w:val="004F2C78"/>
    <w:rsid w:val="004F367B"/>
    <w:rsid w:val="004F514D"/>
    <w:rsid w:val="004F52B9"/>
    <w:rsid w:val="004F58C0"/>
    <w:rsid w:val="00500426"/>
    <w:rsid w:val="00503DDF"/>
    <w:rsid w:val="005043CF"/>
    <w:rsid w:val="0050685D"/>
    <w:rsid w:val="00511172"/>
    <w:rsid w:val="005114CB"/>
    <w:rsid w:val="00513D9E"/>
    <w:rsid w:val="00514475"/>
    <w:rsid w:val="00515F93"/>
    <w:rsid w:val="00521E73"/>
    <w:rsid w:val="00527DEF"/>
    <w:rsid w:val="00527F23"/>
    <w:rsid w:val="005319D2"/>
    <w:rsid w:val="00532C82"/>
    <w:rsid w:val="0053359F"/>
    <w:rsid w:val="00534068"/>
    <w:rsid w:val="0053540C"/>
    <w:rsid w:val="005354F4"/>
    <w:rsid w:val="00540B73"/>
    <w:rsid w:val="005412F6"/>
    <w:rsid w:val="00541B56"/>
    <w:rsid w:val="005433A5"/>
    <w:rsid w:val="0054396C"/>
    <w:rsid w:val="00553B8E"/>
    <w:rsid w:val="0055458A"/>
    <w:rsid w:val="005577CE"/>
    <w:rsid w:val="005641C3"/>
    <w:rsid w:val="005673A4"/>
    <w:rsid w:val="00574A1F"/>
    <w:rsid w:val="00576669"/>
    <w:rsid w:val="005831D6"/>
    <w:rsid w:val="00583529"/>
    <w:rsid w:val="00584DFF"/>
    <w:rsid w:val="00584E1C"/>
    <w:rsid w:val="00585483"/>
    <w:rsid w:val="00587FB3"/>
    <w:rsid w:val="00590B4F"/>
    <w:rsid w:val="00592909"/>
    <w:rsid w:val="00592B55"/>
    <w:rsid w:val="00594476"/>
    <w:rsid w:val="0059533D"/>
    <w:rsid w:val="005A1A3E"/>
    <w:rsid w:val="005A21A1"/>
    <w:rsid w:val="005A21C4"/>
    <w:rsid w:val="005A2215"/>
    <w:rsid w:val="005A2B27"/>
    <w:rsid w:val="005A4B66"/>
    <w:rsid w:val="005A5CA5"/>
    <w:rsid w:val="005B0FDC"/>
    <w:rsid w:val="005B2D18"/>
    <w:rsid w:val="005B4636"/>
    <w:rsid w:val="005B4BAC"/>
    <w:rsid w:val="005B5456"/>
    <w:rsid w:val="005B6A32"/>
    <w:rsid w:val="005B798A"/>
    <w:rsid w:val="005C04DF"/>
    <w:rsid w:val="005C07C0"/>
    <w:rsid w:val="005C1F20"/>
    <w:rsid w:val="005C3C0D"/>
    <w:rsid w:val="005C6829"/>
    <w:rsid w:val="005C6C55"/>
    <w:rsid w:val="005D3DC3"/>
    <w:rsid w:val="005D44C8"/>
    <w:rsid w:val="005D773A"/>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7EE1"/>
    <w:rsid w:val="006102E3"/>
    <w:rsid w:val="00613383"/>
    <w:rsid w:val="00613641"/>
    <w:rsid w:val="006150C4"/>
    <w:rsid w:val="0061667E"/>
    <w:rsid w:val="00616873"/>
    <w:rsid w:val="00620A0A"/>
    <w:rsid w:val="006223BD"/>
    <w:rsid w:val="0062319D"/>
    <w:rsid w:val="00624F08"/>
    <w:rsid w:val="00631A34"/>
    <w:rsid w:val="00632322"/>
    <w:rsid w:val="00635ED0"/>
    <w:rsid w:val="00640D0B"/>
    <w:rsid w:val="0064174B"/>
    <w:rsid w:val="00641EB7"/>
    <w:rsid w:val="00643B8A"/>
    <w:rsid w:val="00645A67"/>
    <w:rsid w:val="00646EFD"/>
    <w:rsid w:val="006512D8"/>
    <w:rsid w:val="006513AA"/>
    <w:rsid w:val="00653646"/>
    <w:rsid w:val="00653F25"/>
    <w:rsid w:val="00654618"/>
    <w:rsid w:val="00654AF7"/>
    <w:rsid w:val="00655393"/>
    <w:rsid w:val="006569B2"/>
    <w:rsid w:val="006575CA"/>
    <w:rsid w:val="00662F19"/>
    <w:rsid w:val="006657A3"/>
    <w:rsid w:val="00665E67"/>
    <w:rsid w:val="00666763"/>
    <w:rsid w:val="006714DF"/>
    <w:rsid w:val="00671688"/>
    <w:rsid w:val="0067199C"/>
    <w:rsid w:val="00671C24"/>
    <w:rsid w:val="006735CA"/>
    <w:rsid w:val="00673CCB"/>
    <w:rsid w:val="0067450E"/>
    <w:rsid w:val="006808DA"/>
    <w:rsid w:val="00681816"/>
    <w:rsid w:val="00681A08"/>
    <w:rsid w:val="00682666"/>
    <w:rsid w:val="00682738"/>
    <w:rsid w:val="00682CFC"/>
    <w:rsid w:val="00684541"/>
    <w:rsid w:val="00685F77"/>
    <w:rsid w:val="00686FCA"/>
    <w:rsid w:val="006935C1"/>
    <w:rsid w:val="00695C0D"/>
    <w:rsid w:val="006A28CF"/>
    <w:rsid w:val="006A375C"/>
    <w:rsid w:val="006A4CE1"/>
    <w:rsid w:val="006B0DF4"/>
    <w:rsid w:val="006B4D9D"/>
    <w:rsid w:val="006B6B9C"/>
    <w:rsid w:val="006C25CC"/>
    <w:rsid w:val="006C37EE"/>
    <w:rsid w:val="006C4121"/>
    <w:rsid w:val="006C47DA"/>
    <w:rsid w:val="006C4C32"/>
    <w:rsid w:val="006C5F8E"/>
    <w:rsid w:val="006C7004"/>
    <w:rsid w:val="006D2C9B"/>
    <w:rsid w:val="006D4F89"/>
    <w:rsid w:val="006D59A7"/>
    <w:rsid w:val="006D6017"/>
    <w:rsid w:val="006D691B"/>
    <w:rsid w:val="006D74EA"/>
    <w:rsid w:val="006E127C"/>
    <w:rsid w:val="006E12A7"/>
    <w:rsid w:val="006E26B0"/>
    <w:rsid w:val="006E41A2"/>
    <w:rsid w:val="006E5362"/>
    <w:rsid w:val="006E5443"/>
    <w:rsid w:val="006E6030"/>
    <w:rsid w:val="006E661B"/>
    <w:rsid w:val="006F00DD"/>
    <w:rsid w:val="006F12DD"/>
    <w:rsid w:val="006F23C4"/>
    <w:rsid w:val="006F3E23"/>
    <w:rsid w:val="006F478C"/>
    <w:rsid w:val="006F578E"/>
    <w:rsid w:val="00702735"/>
    <w:rsid w:val="007029BD"/>
    <w:rsid w:val="00703CCB"/>
    <w:rsid w:val="00706363"/>
    <w:rsid w:val="007064BA"/>
    <w:rsid w:val="00706C6E"/>
    <w:rsid w:val="00710305"/>
    <w:rsid w:val="00711AC5"/>
    <w:rsid w:val="007124AF"/>
    <w:rsid w:val="00712BB1"/>
    <w:rsid w:val="00713DC5"/>
    <w:rsid w:val="00714219"/>
    <w:rsid w:val="00714DF2"/>
    <w:rsid w:val="007166F5"/>
    <w:rsid w:val="00720B96"/>
    <w:rsid w:val="00720E43"/>
    <w:rsid w:val="0072145B"/>
    <w:rsid w:val="00722D91"/>
    <w:rsid w:val="00723481"/>
    <w:rsid w:val="0072356C"/>
    <w:rsid w:val="00726F40"/>
    <w:rsid w:val="00727744"/>
    <w:rsid w:val="007305ED"/>
    <w:rsid w:val="00731E4A"/>
    <w:rsid w:val="007331F7"/>
    <w:rsid w:val="00733979"/>
    <w:rsid w:val="00733F96"/>
    <w:rsid w:val="00735D66"/>
    <w:rsid w:val="0074034F"/>
    <w:rsid w:val="00742E55"/>
    <w:rsid w:val="00743EF1"/>
    <w:rsid w:val="00750B63"/>
    <w:rsid w:val="00750C13"/>
    <w:rsid w:val="00751F71"/>
    <w:rsid w:val="00753465"/>
    <w:rsid w:val="0075398A"/>
    <w:rsid w:val="0075793C"/>
    <w:rsid w:val="007626DE"/>
    <w:rsid w:val="0076385E"/>
    <w:rsid w:val="00763A4C"/>
    <w:rsid w:val="0076653E"/>
    <w:rsid w:val="00766F27"/>
    <w:rsid w:val="00767A26"/>
    <w:rsid w:val="007745E1"/>
    <w:rsid w:val="0078066F"/>
    <w:rsid w:val="00784E3F"/>
    <w:rsid w:val="007858F0"/>
    <w:rsid w:val="00785BDC"/>
    <w:rsid w:val="007869D8"/>
    <w:rsid w:val="00786C4B"/>
    <w:rsid w:val="00787E64"/>
    <w:rsid w:val="007901F2"/>
    <w:rsid w:val="00794097"/>
    <w:rsid w:val="00796BD0"/>
    <w:rsid w:val="007976C1"/>
    <w:rsid w:val="007A17FF"/>
    <w:rsid w:val="007A1CFC"/>
    <w:rsid w:val="007A23B4"/>
    <w:rsid w:val="007A3716"/>
    <w:rsid w:val="007A654E"/>
    <w:rsid w:val="007A69DD"/>
    <w:rsid w:val="007A7013"/>
    <w:rsid w:val="007B270A"/>
    <w:rsid w:val="007B2BFB"/>
    <w:rsid w:val="007B3121"/>
    <w:rsid w:val="007B477B"/>
    <w:rsid w:val="007B4F47"/>
    <w:rsid w:val="007C1822"/>
    <w:rsid w:val="007C23C8"/>
    <w:rsid w:val="007C3FF2"/>
    <w:rsid w:val="007C488E"/>
    <w:rsid w:val="007C635F"/>
    <w:rsid w:val="007C651E"/>
    <w:rsid w:val="007C662A"/>
    <w:rsid w:val="007C68B4"/>
    <w:rsid w:val="007C6E00"/>
    <w:rsid w:val="007D375A"/>
    <w:rsid w:val="007D610B"/>
    <w:rsid w:val="007E09F6"/>
    <w:rsid w:val="007E55CF"/>
    <w:rsid w:val="007E5DDD"/>
    <w:rsid w:val="007E6D2B"/>
    <w:rsid w:val="007F0874"/>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11F02"/>
    <w:rsid w:val="00812E5E"/>
    <w:rsid w:val="00813D79"/>
    <w:rsid w:val="008152F0"/>
    <w:rsid w:val="00817E0E"/>
    <w:rsid w:val="008207A6"/>
    <w:rsid w:val="00821FEE"/>
    <w:rsid w:val="0082289A"/>
    <w:rsid w:val="00825E8F"/>
    <w:rsid w:val="008271A6"/>
    <w:rsid w:val="00827694"/>
    <w:rsid w:val="0082769C"/>
    <w:rsid w:val="00830243"/>
    <w:rsid w:val="00831FD0"/>
    <w:rsid w:val="008321F6"/>
    <w:rsid w:val="00834465"/>
    <w:rsid w:val="00837294"/>
    <w:rsid w:val="00840C05"/>
    <w:rsid w:val="00841515"/>
    <w:rsid w:val="008466D6"/>
    <w:rsid w:val="008514B4"/>
    <w:rsid w:val="00851AE8"/>
    <w:rsid w:val="00860871"/>
    <w:rsid w:val="008609B8"/>
    <w:rsid w:val="00862D8F"/>
    <w:rsid w:val="008636FD"/>
    <w:rsid w:val="00863EDA"/>
    <w:rsid w:val="00865804"/>
    <w:rsid w:val="00865D71"/>
    <w:rsid w:val="00865F28"/>
    <w:rsid w:val="00870D00"/>
    <w:rsid w:val="008714B5"/>
    <w:rsid w:val="008729BE"/>
    <w:rsid w:val="00872D5A"/>
    <w:rsid w:val="00873A11"/>
    <w:rsid w:val="00874A3C"/>
    <w:rsid w:val="008759B0"/>
    <w:rsid w:val="008769E4"/>
    <w:rsid w:val="00877513"/>
    <w:rsid w:val="00877973"/>
    <w:rsid w:val="00880A1B"/>
    <w:rsid w:val="0088281F"/>
    <w:rsid w:val="008862C6"/>
    <w:rsid w:val="008A1221"/>
    <w:rsid w:val="008A12FD"/>
    <w:rsid w:val="008A2639"/>
    <w:rsid w:val="008A2BC9"/>
    <w:rsid w:val="008A303B"/>
    <w:rsid w:val="008A3EC4"/>
    <w:rsid w:val="008A4352"/>
    <w:rsid w:val="008A5E3B"/>
    <w:rsid w:val="008A7059"/>
    <w:rsid w:val="008A75ED"/>
    <w:rsid w:val="008B5875"/>
    <w:rsid w:val="008B6F16"/>
    <w:rsid w:val="008B7628"/>
    <w:rsid w:val="008C0BAE"/>
    <w:rsid w:val="008C1390"/>
    <w:rsid w:val="008C2ECE"/>
    <w:rsid w:val="008C300F"/>
    <w:rsid w:val="008C3086"/>
    <w:rsid w:val="008C64AE"/>
    <w:rsid w:val="008C6D76"/>
    <w:rsid w:val="008C7B89"/>
    <w:rsid w:val="008D0310"/>
    <w:rsid w:val="008D0A25"/>
    <w:rsid w:val="008D1CDF"/>
    <w:rsid w:val="008D2744"/>
    <w:rsid w:val="008D29C5"/>
    <w:rsid w:val="008D6D4D"/>
    <w:rsid w:val="008D7313"/>
    <w:rsid w:val="008D751D"/>
    <w:rsid w:val="008E149A"/>
    <w:rsid w:val="008E1D58"/>
    <w:rsid w:val="008E3840"/>
    <w:rsid w:val="008E4B98"/>
    <w:rsid w:val="008E53D5"/>
    <w:rsid w:val="008E5896"/>
    <w:rsid w:val="008E77FB"/>
    <w:rsid w:val="008F1335"/>
    <w:rsid w:val="008F13CF"/>
    <w:rsid w:val="008F7D47"/>
    <w:rsid w:val="00900637"/>
    <w:rsid w:val="0090416D"/>
    <w:rsid w:val="0090448C"/>
    <w:rsid w:val="00904AD1"/>
    <w:rsid w:val="00905318"/>
    <w:rsid w:val="009060C6"/>
    <w:rsid w:val="009079EA"/>
    <w:rsid w:val="0091233A"/>
    <w:rsid w:val="009127E3"/>
    <w:rsid w:val="0091420F"/>
    <w:rsid w:val="00916A59"/>
    <w:rsid w:val="00916B69"/>
    <w:rsid w:val="0091716A"/>
    <w:rsid w:val="009174E0"/>
    <w:rsid w:val="00917947"/>
    <w:rsid w:val="009210B4"/>
    <w:rsid w:val="00922234"/>
    <w:rsid w:val="00923BF9"/>
    <w:rsid w:val="009247F4"/>
    <w:rsid w:val="009267A1"/>
    <w:rsid w:val="0093335C"/>
    <w:rsid w:val="0093452F"/>
    <w:rsid w:val="0093569F"/>
    <w:rsid w:val="0094266E"/>
    <w:rsid w:val="00942AB1"/>
    <w:rsid w:val="009442C0"/>
    <w:rsid w:val="00944AD1"/>
    <w:rsid w:val="00945658"/>
    <w:rsid w:val="00946099"/>
    <w:rsid w:val="00946299"/>
    <w:rsid w:val="00946702"/>
    <w:rsid w:val="00947B2A"/>
    <w:rsid w:val="00956467"/>
    <w:rsid w:val="0095657E"/>
    <w:rsid w:val="009574D2"/>
    <w:rsid w:val="00957A2E"/>
    <w:rsid w:val="00957ACE"/>
    <w:rsid w:val="00961FF4"/>
    <w:rsid w:val="00963322"/>
    <w:rsid w:val="009638D1"/>
    <w:rsid w:val="00965FB6"/>
    <w:rsid w:val="0097083C"/>
    <w:rsid w:val="00971645"/>
    <w:rsid w:val="00972C0E"/>
    <w:rsid w:val="00973468"/>
    <w:rsid w:val="009766DC"/>
    <w:rsid w:val="00981C06"/>
    <w:rsid w:val="00982319"/>
    <w:rsid w:val="00984B71"/>
    <w:rsid w:val="00993456"/>
    <w:rsid w:val="00994E1F"/>
    <w:rsid w:val="009A0E09"/>
    <w:rsid w:val="009A2A8C"/>
    <w:rsid w:val="009A49DF"/>
    <w:rsid w:val="009A5391"/>
    <w:rsid w:val="009A5D0E"/>
    <w:rsid w:val="009A7A83"/>
    <w:rsid w:val="009B179B"/>
    <w:rsid w:val="009B4719"/>
    <w:rsid w:val="009B5476"/>
    <w:rsid w:val="009B59C6"/>
    <w:rsid w:val="009B7BFF"/>
    <w:rsid w:val="009C0BF4"/>
    <w:rsid w:val="009C1093"/>
    <w:rsid w:val="009C15A8"/>
    <w:rsid w:val="009C178F"/>
    <w:rsid w:val="009C1D9D"/>
    <w:rsid w:val="009C2A02"/>
    <w:rsid w:val="009C3FBE"/>
    <w:rsid w:val="009C58AF"/>
    <w:rsid w:val="009C71ED"/>
    <w:rsid w:val="009D1166"/>
    <w:rsid w:val="009D2572"/>
    <w:rsid w:val="009D4AC9"/>
    <w:rsid w:val="009D4E8A"/>
    <w:rsid w:val="009D6304"/>
    <w:rsid w:val="009D75D0"/>
    <w:rsid w:val="009D7760"/>
    <w:rsid w:val="009E5424"/>
    <w:rsid w:val="009E5804"/>
    <w:rsid w:val="009E5F0B"/>
    <w:rsid w:val="009F5235"/>
    <w:rsid w:val="009F5E62"/>
    <w:rsid w:val="009F63B9"/>
    <w:rsid w:val="009F6472"/>
    <w:rsid w:val="009F7663"/>
    <w:rsid w:val="00A012AD"/>
    <w:rsid w:val="00A01684"/>
    <w:rsid w:val="00A03028"/>
    <w:rsid w:val="00A03063"/>
    <w:rsid w:val="00A03B78"/>
    <w:rsid w:val="00A03F5F"/>
    <w:rsid w:val="00A041A2"/>
    <w:rsid w:val="00A05D7D"/>
    <w:rsid w:val="00A0639A"/>
    <w:rsid w:val="00A06D4D"/>
    <w:rsid w:val="00A11914"/>
    <w:rsid w:val="00A12BBE"/>
    <w:rsid w:val="00A13B04"/>
    <w:rsid w:val="00A1495D"/>
    <w:rsid w:val="00A15C73"/>
    <w:rsid w:val="00A15D36"/>
    <w:rsid w:val="00A164E4"/>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2E9C"/>
    <w:rsid w:val="00A33E09"/>
    <w:rsid w:val="00A359F5"/>
    <w:rsid w:val="00A36C4F"/>
    <w:rsid w:val="00A37CCA"/>
    <w:rsid w:val="00A4483C"/>
    <w:rsid w:val="00A463E4"/>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67E"/>
    <w:rsid w:val="00A6594D"/>
    <w:rsid w:val="00A70BA7"/>
    <w:rsid w:val="00A71460"/>
    <w:rsid w:val="00A7167F"/>
    <w:rsid w:val="00A72739"/>
    <w:rsid w:val="00A72EA2"/>
    <w:rsid w:val="00A744AF"/>
    <w:rsid w:val="00A7648B"/>
    <w:rsid w:val="00A80F5C"/>
    <w:rsid w:val="00A820F2"/>
    <w:rsid w:val="00A83A4F"/>
    <w:rsid w:val="00A847E1"/>
    <w:rsid w:val="00A86C53"/>
    <w:rsid w:val="00A906F6"/>
    <w:rsid w:val="00A9140D"/>
    <w:rsid w:val="00A92AAA"/>
    <w:rsid w:val="00A94763"/>
    <w:rsid w:val="00A95C4E"/>
    <w:rsid w:val="00A960D4"/>
    <w:rsid w:val="00A97BAA"/>
    <w:rsid w:val="00AA108C"/>
    <w:rsid w:val="00AA1447"/>
    <w:rsid w:val="00AA3CCB"/>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707A"/>
    <w:rsid w:val="00AC7397"/>
    <w:rsid w:val="00AD07B0"/>
    <w:rsid w:val="00AD2067"/>
    <w:rsid w:val="00AD416D"/>
    <w:rsid w:val="00AD50B9"/>
    <w:rsid w:val="00AD7926"/>
    <w:rsid w:val="00AE00E4"/>
    <w:rsid w:val="00AE1AAF"/>
    <w:rsid w:val="00AE4B2B"/>
    <w:rsid w:val="00AE5289"/>
    <w:rsid w:val="00AF0CF8"/>
    <w:rsid w:val="00AF1129"/>
    <w:rsid w:val="00AF2591"/>
    <w:rsid w:val="00AF29A9"/>
    <w:rsid w:val="00AF585B"/>
    <w:rsid w:val="00AF6957"/>
    <w:rsid w:val="00B01C9C"/>
    <w:rsid w:val="00B035DA"/>
    <w:rsid w:val="00B03D8D"/>
    <w:rsid w:val="00B049AE"/>
    <w:rsid w:val="00B049DD"/>
    <w:rsid w:val="00B04B7D"/>
    <w:rsid w:val="00B0503C"/>
    <w:rsid w:val="00B1142C"/>
    <w:rsid w:val="00B14C84"/>
    <w:rsid w:val="00B151F4"/>
    <w:rsid w:val="00B15312"/>
    <w:rsid w:val="00B16431"/>
    <w:rsid w:val="00B17B88"/>
    <w:rsid w:val="00B17DE2"/>
    <w:rsid w:val="00B20143"/>
    <w:rsid w:val="00B21F0F"/>
    <w:rsid w:val="00B221EB"/>
    <w:rsid w:val="00B233A2"/>
    <w:rsid w:val="00B247E2"/>
    <w:rsid w:val="00B25D4E"/>
    <w:rsid w:val="00B27EF7"/>
    <w:rsid w:val="00B34A59"/>
    <w:rsid w:val="00B35AFF"/>
    <w:rsid w:val="00B36E4F"/>
    <w:rsid w:val="00B37671"/>
    <w:rsid w:val="00B40073"/>
    <w:rsid w:val="00B4296B"/>
    <w:rsid w:val="00B47002"/>
    <w:rsid w:val="00B472E4"/>
    <w:rsid w:val="00B47D39"/>
    <w:rsid w:val="00B50D83"/>
    <w:rsid w:val="00B51351"/>
    <w:rsid w:val="00B52A4A"/>
    <w:rsid w:val="00B605CF"/>
    <w:rsid w:val="00B62FCD"/>
    <w:rsid w:val="00B646FF"/>
    <w:rsid w:val="00B65974"/>
    <w:rsid w:val="00B65E6A"/>
    <w:rsid w:val="00B67300"/>
    <w:rsid w:val="00B703F6"/>
    <w:rsid w:val="00B70A90"/>
    <w:rsid w:val="00B7159B"/>
    <w:rsid w:val="00B7205B"/>
    <w:rsid w:val="00B735E7"/>
    <w:rsid w:val="00B7547B"/>
    <w:rsid w:val="00B759BC"/>
    <w:rsid w:val="00B76410"/>
    <w:rsid w:val="00B76828"/>
    <w:rsid w:val="00B8121A"/>
    <w:rsid w:val="00B82CDB"/>
    <w:rsid w:val="00B831D9"/>
    <w:rsid w:val="00B83DB6"/>
    <w:rsid w:val="00B8731D"/>
    <w:rsid w:val="00B90E10"/>
    <w:rsid w:val="00B90F41"/>
    <w:rsid w:val="00B9343F"/>
    <w:rsid w:val="00B95EFA"/>
    <w:rsid w:val="00BA0E9F"/>
    <w:rsid w:val="00BA1740"/>
    <w:rsid w:val="00BA1F87"/>
    <w:rsid w:val="00BA33CB"/>
    <w:rsid w:val="00BA3C2C"/>
    <w:rsid w:val="00BA4D25"/>
    <w:rsid w:val="00BA4EF8"/>
    <w:rsid w:val="00BA6FD3"/>
    <w:rsid w:val="00BA79EE"/>
    <w:rsid w:val="00BA7C28"/>
    <w:rsid w:val="00BB29B2"/>
    <w:rsid w:val="00BB6F48"/>
    <w:rsid w:val="00BB7028"/>
    <w:rsid w:val="00BB706D"/>
    <w:rsid w:val="00BB7E40"/>
    <w:rsid w:val="00BC12BD"/>
    <w:rsid w:val="00BC1D4B"/>
    <w:rsid w:val="00BC1E33"/>
    <w:rsid w:val="00BC27D6"/>
    <w:rsid w:val="00BC28C5"/>
    <w:rsid w:val="00BC3786"/>
    <w:rsid w:val="00BC548A"/>
    <w:rsid w:val="00BC587B"/>
    <w:rsid w:val="00BC60A4"/>
    <w:rsid w:val="00BC642E"/>
    <w:rsid w:val="00BC75F6"/>
    <w:rsid w:val="00BD2F0C"/>
    <w:rsid w:val="00BD6AFE"/>
    <w:rsid w:val="00BE2305"/>
    <w:rsid w:val="00BE464D"/>
    <w:rsid w:val="00BE51BC"/>
    <w:rsid w:val="00BE627B"/>
    <w:rsid w:val="00BE6F8C"/>
    <w:rsid w:val="00BF36AF"/>
    <w:rsid w:val="00BF393D"/>
    <w:rsid w:val="00BF43E6"/>
    <w:rsid w:val="00BF43F6"/>
    <w:rsid w:val="00BF5F5A"/>
    <w:rsid w:val="00C008C9"/>
    <w:rsid w:val="00C01F94"/>
    <w:rsid w:val="00C03027"/>
    <w:rsid w:val="00C03857"/>
    <w:rsid w:val="00C06240"/>
    <w:rsid w:val="00C0685A"/>
    <w:rsid w:val="00C07D62"/>
    <w:rsid w:val="00C11763"/>
    <w:rsid w:val="00C12A35"/>
    <w:rsid w:val="00C152E7"/>
    <w:rsid w:val="00C15385"/>
    <w:rsid w:val="00C201C9"/>
    <w:rsid w:val="00C236B3"/>
    <w:rsid w:val="00C23C3A"/>
    <w:rsid w:val="00C23FD2"/>
    <w:rsid w:val="00C256BA"/>
    <w:rsid w:val="00C266DC"/>
    <w:rsid w:val="00C273AC"/>
    <w:rsid w:val="00C30B3A"/>
    <w:rsid w:val="00C314E4"/>
    <w:rsid w:val="00C34E84"/>
    <w:rsid w:val="00C35A97"/>
    <w:rsid w:val="00C35B3D"/>
    <w:rsid w:val="00C36A49"/>
    <w:rsid w:val="00C378CB"/>
    <w:rsid w:val="00C37D52"/>
    <w:rsid w:val="00C37FB9"/>
    <w:rsid w:val="00C418D8"/>
    <w:rsid w:val="00C41FCE"/>
    <w:rsid w:val="00C43CD3"/>
    <w:rsid w:val="00C43DEB"/>
    <w:rsid w:val="00C43F44"/>
    <w:rsid w:val="00C47569"/>
    <w:rsid w:val="00C479D7"/>
    <w:rsid w:val="00C62AC6"/>
    <w:rsid w:val="00C66F24"/>
    <w:rsid w:val="00C7107C"/>
    <w:rsid w:val="00C71DEB"/>
    <w:rsid w:val="00C73525"/>
    <w:rsid w:val="00C74C0A"/>
    <w:rsid w:val="00C755B9"/>
    <w:rsid w:val="00C756E0"/>
    <w:rsid w:val="00C761F1"/>
    <w:rsid w:val="00C76DC2"/>
    <w:rsid w:val="00C7739E"/>
    <w:rsid w:val="00C77F91"/>
    <w:rsid w:val="00C81472"/>
    <w:rsid w:val="00C83938"/>
    <w:rsid w:val="00C83ED5"/>
    <w:rsid w:val="00C84458"/>
    <w:rsid w:val="00C84618"/>
    <w:rsid w:val="00C85974"/>
    <w:rsid w:val="00C85ADC"/>
    <w:rsid w:val="00C90BD1"/>
    <w:rsid w:val="00C94E65"/>
    <w:rsid w:val="00CA0A53"/>
    <w:rsid w:val="00CA2B65"/>
    <w:rsid w:val="00CA4CB9"/>
    <w:rsid w:val="00CA577A"/>
    <w:rsid w:val="00CA6759"/>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E3663"/>
    <w:rsid w:val="00CE46F4"/>
    <w:rsid w:val="00CE5DDD"/>
    <w:rsid w:val="00CE6647"/>
    <w:rsid w:val="00CE6F8E"/>
    <w:rsid w:val="00CF1104"/>
    <w:rsid w:val="00CF22C8"/>
    <w:rsid w:val="00CF3C76"/>
    <w:rsid w:val="00CF457F"/>
    <w:rsid w:val="00CF4E5B"/>
    <w:rsid w:val="00CF5448"/>
    <w:rsid w:val="00CF6E10"/>
    <w:rsid w:val="00CF784E"/>
    <w:rsid w:val="00CF7C5F"/>
    <w:rsid w:val="00D002EA"/>
    <w:rsid w:val="00D0351C"/>
    <w:rsid w:val="00D043EF"/>
    <w:rsid w:val="00D05559"/>
    <w:rsid w:val="00D05BBB"/>
    <w:rsid w:val="00D05FEB"/>
    <w:rsid w:val="00D0714E"/>
    <w:rsid w:val="00D1028D"/>
    <w:rsid w:val="00D13340"/>
    <w:rsid w:val="00D14045"/>
    <w:rsid w:val="00D1641C"/>
    <w:rsid w:val="00D1693A"/>
    <w:rsid w:val="00D208E5"/>
    <w:rsid w:val="00D21A26"/>
    <w:rsid w:val="00D23403"/>
    <w:rsid w:val="00D25E12"/>
    <w:rsid w:val="00D30717"/>
    <w:rsid w:val="00D30D0C"/>
    <w:rsid w:val="00D371FF"/>
    <w:rsid w:val="00D40C94"/>
    <w:rsid w:val="00D41991"/>
    <w:rsid w:val="00D41AC1"/>
    <w:rsid w:val="00D42537"/>
    <w:rsid w:val="00D435E2"/>
    <w:rsid w:val="00D44510"/>
    <w:rsid w:val="00D4478B"/>
    <w:rsid w:val="00D4494B"/>
    <w:rsid w:val="00D44E25"/>
    <w:rsid w:val="00D46B9D"/>
    <w:rsid w:val="00D50AEC"/>
    <w:rsid w:val="00D50DDB"/>
    <w:rsid w:val="00D53E27"/>
    <w:rsid w:val="00D543B5"/>
    <w:rsid w:val="00D559B2"/>
    <w:rsid w:val="00D56C49"/>
    <w:rsid w:val="00D56F23"/>
    <w:rsid w:val="00D57D6B"/>
    <w:rsid w:val="00D61192"/>
    <w:rsid w:val="00D61AA0"/>
    <w:rsid w:val="00D63BFA"/>
    <w:rsid w:val="00D645E0"/>
    <w:rsid w:val="00D65BCF"/>
    <w:rsid w:val="00D7093B"/>
    <w:rsid w:val="00D71EDB"/>
    <w:rsid w:val="00D75537"/>
    <w:rsid w:val="00D75A23"/>
    <w:rsid w:val="00D75E2A"/>
    <w:rsid w:val="00D76342"/>
    <w:rsid w:val="00D818E5"/>
    <w:rsid w:val="00D82391"/>
    <w:rsid w:val="00D82DCB"/>
    <w:rsid w:val="00D84825"/>
    <w:rsid w:val="00D873A2"/>
    <w:rsid w:val="00D87BA3"/>
    <w:rsid w:val="00D90DBD"/>
    <w:rsid w:val="00D91708"/>
    <w:rsid w:val="00D92E93"/>
    <w:rsid w:val="00D94D7F"/>
    <w:rsid w:val="00D959CC"/>
    <w:rsid w:val="00D96281"/>
    <w:rsid w:val="00DA1213"/>
    <w:rsid w:val="00DA20FF"/>
    <w:rsid w:val="00DA48BF"/>
    <w:rsid w:val="00DA496B"/>
    <w:rsid w:val="00DA6DB9"/>
    <w:rsid w:val="00DA7E21"/>
    <w:rsid w:val="00DB0A81"/>
    <w:rsid w:val="00DB1890"/>
    <w:rsid w:val="00DB1D81"/>
    <w:rsid w:val="00DB2494"/>
    <w:rsid w:val="00DB2654"/>
    <w:rsid w:val="00DB2BF6"/>
    <w:rsid w:val="00DB3514"/>
    <w:rsid w:val="00DB40C7"/>
    <w:rsid w:val="00DB44F8"/>
    <w:rsid w:val="00DB4DD9"/>
    <w:rsid w:val="00DB6710"/>
    <w:rsid w:val="00DC4137"/>
    <w:rsid w:val="00DC5A35"/>
    <w:rsid w:val="00DC68E6"/>
    <w:rsid w:val="00DD1515"/>
    <w:rsid w:val="00DD2BF6"/>
    <w:rsid w:val="00DD310D"/>
    <w:rsid w:val="00DD4329"/>
    <w:rsid w:val="00DD703B"/>
    <w:rsid w:val="00DD7040"/>
    <w:rsid w:val="00DE034B"/>
    <w:rsid w:val="00DE09B0"/>
    <w:rsid w:val="00DE17BA"/>
    <w:rsid w:val="00DE18BA"/>
    <w:rsid w:val="00DE2664"/>
    <w:rsid w:val="00DE304B"/>
    <w:rsid w:val="00DE5744"/>
    <w:rsid w:val="00DE5D5D"/>
    <w:rsid w:val="00DE5F32"/>
    <w:rsid w:val="00DE6B58"/>
    <w:rsid w:val="00DF056C"/>
    <w:rsid w:val="00DF178D"/>
    <w:rsid w:val="00DF351F"/>
    <w:rsid w:val="00DF38D1"/>
    <w:rsid w:val="00DF3D3A"/>
    <w:rsid w:val="00DF68B9"/>
    <w:rsid w:val="00DF6AE0"/>
    <w:rsid w:val="00E01DFA"/>
    <w:rsid w:val="00E02E07"/>
    <w:rsid w:val="00E03769"/>
    <w:rsid w:val="00E03C0A"/>
    <w:rsid w:val="00E040C6"/>
    <w:rsid w:val="00E04B1C"/>
    <w:rsid w:val="00E05788"/>
    <w:rsid w:val="00E05D6D"/>
    <w:rsid w:val="00E10828"/>
    <w:rsid w:val="00E11164"/>
    <w:rsid w:val="00E12605"/>
    <w:rsid w:val="00E153F2"/>
    <w:rsid w:val="00E155AD"/>
    <w:rsid w:val="00E15855"/>
    <w:rsid w:val="00E16BFE"/>
    <w:rsid w:val="00E214E5"/>
    <w:rsid w:val="00E21700"/>
    <w:rsid w:val="00E25ED1"/>
    <w:rsid w:val="00E261AB"/>
    <w:rsid w:val="00E31634"/>
    <w:rsid w:val="00E32125"/>
    <w:rsid w:val="00E3334F"/>
    <w:rsid w:val="00E340AB"/>
    <w:rsid w:val="00E34FE3"/>
    <w:rsid w:val="00E3509A"/>
    <w:rsid w:val="00E358DA"/>
    <w:rsid w:val="00E40BC1"/>
    <w:rsid w:val="00E40C8F"/>
    <w:rsid w:val="00E42D4A"/>
    <w:rsid w:val="00E43BD5"/>
    <w:rsid w:val="00E46449"/>
    <w:rsid w:val="00E50C5E"/>
    <w:rsid w:val="00E52BC6"/>
    <w:rsid w:val="00E53751"/>
    <w:rsid w:val="00E57D00"/>
    <w:rsid w:val="00E626AB"/>
    <w:rsid w:val="00E62C15"/>
    <w:rsid w:val="00E712A3"/>
    <w:rsid w:val="00E7428A"/>
    <w:rsid w:val="00E75BAC"/>
    <w:rsid w:val="00E75D13"/>
    <w:rsid w:val="00E768B5"/>
    <w:rsid w:val="00E77499"/>
    <w:rsid w:val="00E8013F"/>
    <w:rsid w:val="00E8071B"/>
    <w:rsid w:val="00E80BC9"/>
    <w:rsid w:val="00E80F68"/>
    <w:rsid w:val="00E82C5B"/>
    <w:rsid w:val="00E83D80"/>
    <w:rsid w:val="00E86756"/>
    <w:rsid w:val="00E90CDA"/>
    <w:rsid w:val="00E91F8A"/>
    <w:rsid w:val="00E928D1"/>
    <w:rsid w:val="00E94FFD"/>
    <w:rsid w:val="00E95749"/>
    <w:rsid w:val="00E957A8"/>
    <w:rsid w:val="00E95E6A"/>
    <w:rsid w:val="00E95F98"/>
    <w:rsid w:val="00E965C0"/>
    <w:rsid w:val="00E96B78"/>
    <w:rsid w:val="00EA07B2"/>
    <w:rsid w:val="00EA35A1"/>
    <w:rsid w:val="00EA717B"/>
    <w:rsid w:val="00EB1117"/>
    <w:rsid w:val="00EB25D7"/>
    <w:rsid w:val="00EB317C"/>
    <w:rsid w:val="00EB4026"/>
    <w:rsid w:val="00EB5684"/>
    <w:rsid w:val="00EB5740"/>
    <w:rsid w:val="00EB5743"/>
    <w:rsid w:val="00EC02D8"/>
    <w:rsid w:val="00EC09D1"/>
    <w:rsid w:val="00EC19D9"/>
    <w:rsid w:val="00EC23A3"/>
    <w:rsid w:val="00EC245D"/>
    <w:rsid w:val="00EC24F2"/>
    <w:rsid w:val="00ED1142"/>
    <w:rsid w:val="00ED286C"/>
    <w:rsid w:val="00ED525A"/>
    <w:rsid w:val="00EE0B7E"/>
    <w:rsid w:val="00EE0E8D"/>
    <w:rsid w:val="00EE2EBA"/>
    <w:rsid w:val="00EE37E6"/>
    <w:rsid w:val="00EE4D49"/>
    <w:rsid w:val="00EE504B"/>
    <w:rsid w:val="00EE5D0E"/>
    <w:rsid w:val="00EE65F4"/>
    <w:rsid w:val="00EE6B1E"/>
    <w:rsid w:val="00EE7397"/>
    <w:rsid w:val="00EF0003"/>
    <w:rsid w:val="00EF030F"/>
    <w:rsid w:val="00EF0755"/>
    <w:rsid w:val="00EF36AA"/>
    <w:rsid w:val="00EF56EF"/>
    <w:rsid w:val="00EF5AF3"/>
    <w:rsid w:val="00EF642D"/>
    <w:rsid w:val="00F02305"/>
    <w:rsid w:val="00F02B0C"/>
    <w:rsid w:val="00F02CA9"/>
    <w:rsid w:val="00F035E6"/>
    <w:rsid w:val="00F06029"/>
    <w:rsid w:val="00F066AD"/>
    <w:rsid w:val="00F06EC9"/>
    <w:rsid w:val="00F07AB4"/>
    <w:rsid w:val="00F11225"/>
    <w:rsid w:val="00F11439"/>
    <w:rsid w:val="00F1312B"/>
    <w:rsid w:val="00F15EC8"/>
    <w:rsid w:val="00F1747D"/>
    <w:rsid w:val="00F20B8F"/>
    <w:rsid w:val="00F20B98"/>
    <w:rsid w:val="00F20DBB"/>
    <w:rsid w:val="00F23268"/>
    <w:rsid w:val="00F2399B"/>
    <w:rsid w:val="00F24DA2"/>
    <w:rsid w:val="00F32C1F"/>
    <w:rsid w:val="00F32EA0"/>
    <w:rsid w:val="00F32F49"/>
    <w:rsid w:val="00F35549"/>
    <w:rsid w:val="00F4319A"/>
    <w:rsid w:val="00F43C18"/>
    <w:rsid w:val="00F45094"/>
    <w:rsid w:val="00F45218"/>
    <w:rsid w:val="00F45BEB"/>
    <w:rsid w:val="00F4786F"/>
    <w:rsid w:val="00F53803"/>
    <w:rsid w:val="00F53A17"/>
    <w:rsid w:val="00F54C42"/>
    <w:rsid w:val="00F554CB"/>
    <w:rsid w:val="00F55724"/>
    <w:rsid w:val="00F60278"/>
    <w:rsid w:val="00F607D0"/>
    <w:rsid w:val="00F66206"/>
    <w:rsid w:val="00F66F39"/>
    <w:rsid w:val="00F66FC2"/>
    <w:rsid w:val="00F67079"/>
    <w:rsid w:val="00F67BA4"/>
    <w:rsid w:val="00F7005B"/>
    <w:rsid w:val="00F70146"/>
    <w:rsid w:val="00F70A6D"/>
    <w:rsid w:val="00F70CDE"/>
    <w:rsid w:val="00F70F25"/>
    <w:rsid w:val="00F7214C"/>
    <w:rsid w:val="00F73244"/>
    <w:rsid w:val="00F7368D"/>
    <w:rsid w:val="00F743BA"/>
    <w:rsid w:val="00F74CF9"/>
    <w:rsid w:val="00F74D31"/>
    <w:rsid w:val="00F754AF"/>
    <w:rsid w:val="00F7776E"/>
    <w:rsid w:val="00F8157D"/>
    <w:rsid w:val="00F82F9E"/>
    <w:rsid w:val="00F838E6"/>
    <w:rsid w:val="00F844F3"/>
    <w:rsid w:val="00F847F7"/>
    <w:rsid w:val="00F937B8"/>
    <w:rsid w:val="00F9460D"/>
    <w:rsid w:val="00F94732"/>
    <w:rsid w:val="00F94C82"/>
    <w:rsid w:val="00F94EE1"/>
    <w:rsid w:val="00F95F22"/>
    <w:rsid w:val="00FA1F80"/>
    <w:rsid w:val="00FA3F2D"/>
    <w:rsid w:val="00FA73E2"/>
    <w:rsid w:val="00FB0817"/>
    <w:rsid w:val="00FB12F9"/>
    <w:rsid w:val="00FB2C12"/>
    <w:rsid w:val="00FB372D"/>
    <w:rsid w:val="00FB3A97"/>
    <w:rsid w:val="00FB68A4"/>
    <w:rsid w:val="00FC10CC"/>
    <w:rsid w:val="00FC134A"/>
    <w:rsid w:val="00FC233A"/>
    <w:rsid w:val="00FC2499"/>
    <w:rsid w:val="00FC380A"/>
    <w:rsid w:val="00FC6A9D"/>
    <w:rsid w:val="00FC7557"/>
    <w:rsid w:val="00FD1440"/>
    <w:rsid w:val="00FD22E5"/>
    <w:rsid w:val="00FD24AC"/>
    <w:rsid w:val="00FD3888"/>
    <w:rsid w:val="00FD47C5"/>
    <w:rsid w:val="00FD5BCF"/>
    <w:rsid w:val="00FE07B4"/>
    <w:rsid w:val="00FE4C29"/>
    <w:rsid w:val="00FE58F2"/>
    <w:rsid w:val="00FE6061"/>
    <w:rsid w:val="00FF0886"/>
    <w:rsid w:val="00FF136A"/>
    <w:rsid w:val="00FF2D12"/>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BB1"/>
    <w:pPr>
      <w:spacing w:after="0" w:line="240" w:lineRule="auto"/>
      <w:jc w:val="both"/>
    </w:pPr>
    <w:rPr>
      <w:rFonts w:ascii="Times New Roman" w:hAnsi="Times New Roman"/>
      <w:sz w:val="24"/>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DC4137"/>
    <w:pPr>
      <w:keepNext/>
      <w:numPr>
        <w:numId w:val="20"/>
      </w:numPr>
      <w:tabs>
        <w:tab w:val="left" w:pos="567"/>
      </w:tabs>
      <w:spacing w:before="240" w:after="120" w:line="240" w:lineRule="auto"/>
      <w:ind w:left="716"/>
      <w:outlineLvl w:val="0"/>
    </w:pPr>
    <w:rPr>
      <w:rFonts w:ascii="Times New Roman" w:eastAsia="Times New Roman" w:hAnsi="Times New Roman" w:cs="Times New Roman"/>
      <w:b/>
      <w:sz w:val="24"/>
      <w:szCs w:val="24"/>
      <w:lang w:val="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712BB1"/>
    <w:pPr>
      <w:numPr>
        <w:ilvl w:val="1"/>
        <w:numId w:val="20"/>
      </w:numPr>
      <w:tabs>
        <w:tab w:val="left" w:pos="1276"/>
      </w:tabs>
      <w:spacing w:after="0" w:line="240" w:lineRule="auto"/>
      <w:ind w:left="3270"/>
      <w:jc w:val="both"/>
      <w:outlineLvl w:val="1"/>
    </w:pPr>
    <w:rPr>
      <w:rFonts w:ascii="Times New Roman" w:eastAsiaTheme="majorEastAsia" w:hAnsi="Times New Roman" w:cs="Times New Roman"/>
      <w:bCs/>
      <w:sz w:val="24"/>
      <w:szCs w:val="24"/>
    </w:rPr>
  </w:style>
  <w:style w:type="paragraph" w:styleId="30">
    <w:name w:val="heading 3"/>
    <w:aliases w:val="H3"/>
    <w:link w:val="31"/>
    <w:uiPriority w:val="9"/>
    <w:unhideWhenUsed/>
    <w:qFormat/>
    <w:rsid w:val="00712BB1"/>
    <w:pPr>
      <w:numPr>
        <w:ilvl w:val="2"/>
        <w:numId w:val="20"/>
      </w:numPr>
      <w:tabs>
        <w:tab w:val="left" w:pos="1134"/>
      </w:tabs>
      <w:spacing w:after="0" w:line="240" w:lineRule="auto"/>
      <w:jc w:val="both"/>
      <w:outlineLvl w:val="2"/>
    </w:pPr>
    <w:rPr>
      <w:rFonts w:ascii="Times New Roman" w:eastAsiaTheme="majorEastAsia" w:hAnsi="Times New Roman" w:cstheme="majorBidi"/>
      <w:bCs/>
      <w:sz w:val="24"/>
      <w:szCs w:val="24"/>
    </w:rPr>
  </w:style>
  <w:style w:type="paragraph" w:styleId="40">
    <w:name w:val="heading 4"/>
    <w:aliases w:val="H4"/>
    <w:next w:val="5"/>
    <w:link w:val="41"/>
    <w:uiPriority w:val="9"/>
    <w:unhideWhenUsed/>
    <w:qFormat/>
    <w:rsid w:val="00712BB1"/>
    <w:pPr>
      <w:numPr>
        <w:ilvl w:val="3"/>
        <w:numId w:val="20"/>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line="240" w:lineRule="auto"/>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712BB1"/>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712BB1"/>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0"/>
    <w:uiPriority w:val="9"/>
    <w:rsid w:val="00712BB1"/>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uiPriority w:val="9"/>
    <w:rsid w:val="00712BB1"/>
    <w:rPr>
      <w:rFonts w:ascii="Times New Roman" w:eastAsiaTheme="majorEastAsia" w:hAnsi="Times New Roman" w:cstheme="majorBidi"/>
      <w:bCs/>
      <w:sz w:val="24"/>
      <w:szCs w:val="24"/>
    </w:rPr>
  </w:style>
  <w:style w:type="character" w:customStyle="1" w:styleId="41">
    <w:name w:val="Заголовок 4 Знак"/>
    <w:aliases w:val="H4 Знак"/>
    <w:basedOn w:val="a0"/>
    <w:link w:val="40"/>
    <w:uiPriority w:val="9"/>
    <w:rsid w:val="00712BB1"/>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712BB1"/>
    <w:rPr>
      <w:rFonts w:ascii="Georgia" w:eastAsiaTheme="majorEastAsia" w:hAnsi="Georgia" w:cstheme="majorBidi"/>
      <w:szCs w:val="20"/>
    </w:rPr>
  </w:style>
  <w:style w:type="character" w:customStyle="1" w:styleId="60">
    <w:name w:val="Заголовок 6 Знак"/>
    <w:basedOn w:val="a0"/>
    <w:link w:val="6"/>
    <w:uiPriority w:val="9"/>
    <w:rsid w:val="00712BB1"/>
    <w:rPr>
      <w:rFonts w:ascii="Georgia" w:eastAsiaTheme="majorEastAsia" w:hAnsi="Georgia" w:cstheme="majorBidi"/>
      <w:szCs w:val="20"/>
    </w:rPr>
  </w:style>
  <w:style w:type="character" w:customStyle="1" w:styleId="70">
    <w:name w:val="Заголовок 7 Знак"/>
    <w:basedOn w:val="a0"/>
    <w:link w:val="7"/>
    <w:uiPriority w:val="9"/>
    <w:rsid w:val="00712BB1"/>
    <w:rPr>
      <w:rFonts w:ascii="Times New Roman" w:eastAsiaTheme="majorEastAsia" w:hAnsi="Times New Roman" w:cstheme="majorBidi"/>
      <w:iCs/>
    </w:rPr>
  </w:style>
  <w:style w:type="character" w:customStyle="1" w:styleId="80">
    <w:name w:val="Заголовок 8 Знак"/>
    <w:basedOn w:val="a0"/>
    <w:link w:val="8"/>
    <w:uiPriority w:val="9"/>
    <w:rsid w:val="00712BB1"/>
    <w:rPr>
      <w:rFonts w:ascii="Times New Roman" w:eastAsiaTheme="majorEastAsia" w:hAnsi="Times New Roman" w:cstheme="majorBidi"/>
      <w:sz w:val="20"/>
      <w:szCs w:val="20"/>
    </w:rPr>
  </w:style>
  <w:style w:type="character" w:customStyle="1" w:styleId="90">
    <w:name w:val="Заголовок 9 Знак"/>
    <w:basedOn w:val="a0"/>
    <w:link w:val="9"/>
    <w:uiPriority w:val="9"/>
    <w:rsid w:val="00712BB1"/>
    <w:rPr>
      <w:rFonts w:asciiTheme="majorHAnsi" w:eastAsiaTheme="majorEastAsia" w:hAnsiTheme="majorHAnsi" w:cstheme="majorBidi"/>
      <w:i/>
      <w:iCs/>
      <w:color w:val="404040" w:themeColor="text1" w:themeTint="BF"/>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basedOn w:val="a0"/>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basedOn w:val="a0"/>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basedOn w:val="a0"/>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cs="Times New Roman"/>
      <w:szCs w:val="20"/>
      <w:lang w:val="en-GB"/>
    </w:rPr>
  </w:style>
  <w:style w:type="paragraph" w:customStyle="1" w:styleId="Recitals">
    <w:name w:val="Recitals"/>
    <w:basedOn w:val="a9"/>
    <w:next w:val="a9"/>
    <w:rsid w:val="00712BB1"/>
    <w:pPr>
      <w:numPr>
        <w:numId w:val="2"/>
      </w:numPr>
      <w:spacing w:before="120"/>
    </w:pPr>
    <w:rPr>
      <w:rFonts w:eastAsia="MS Mincho" w:cs="Times New Roman"/>
      <w:szCs w:val="20"/>
      <w:lang w:val="en-GB"/>
    </w:rPr>
  </w:style>
  <w:style w:type="paragraph" w:customStyle="1" w:styleId="aa">
    <w:name w:val="Все прописные + жирный"/>
    <w:basedOn w:val="a9"/>
    <w:rsid w:val="00712BB1"/>
    <w:pPr>
      <w:spacing w:after="220"/>
    </w:pPr>
    <w:rPr>
      <w:rFonts w:eastAsia="MS Mincho" w:cs="Times New Roman"/>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basedOn w:val="a0"/>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26"/>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basedOn w:val="a0"/>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basedOn w:val="a0"/>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cs="Times New Roman"/>
      <w:b/>
      <w:szCs w:val="20"/>
      <w:lang w:val="en-GB"/>
    </w:rPr>
  </w:style>
  <w:style w:type="paragraph" w:customStyle="1" w:styleId="LBSchedulePart">
    <w:name w:val="LB Schedule Part"/>
    <w:basedOn w:val="a9"/>
    <w:next w:val="a9"/>
    <w:rsid w:val="00712BB1"/>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cs="Times New Roman"/>
      <w:szCs w:val="20"/>
      <w:lang w:val="en-GB"/>
    </w:rPr>
  </w:style>
  <w:style w:type="paragraph" w:customStyle="1" w:styleId="Arabic1">
    <w:name w:val="Arabic 1"/>
    <w:basedOn w:val="a9"/>
    <w:rsid w:val="00712BB1"/>
    <w:pPr>
      <w:numPr>
        <w:numId w:val="10"/>
      </w:numPr>
      <w:spacing w:before="120"/>
    </w:pPr>
    <w:rPr>
      <w:rFonts w:eastAsia="MS Mincho" w:cs="Times New Roman"/>
      <w:szCs w:val="20"/>
      <w:lang w:val="en-GB"/>
    </w:rPr>
  </w:style>
  <w:style w:type="paragraph" w:customStyle="1" w:styleId="Arabic3">
    <w:name w:val="Arabic 3"/>
    <w:basedOn w:val="32"/>
    <w:rsid w:val="00712BB1"/>
    <w:pPr>
      <w:numPr>
        <w:numId w:val="9"/>
      </w:numPr>
      <w:spacing w:before="120"/>
    </w:pPr>
    <w:rPr>
      <w:rFonts w:eastAsia="MS Mincho" w:cs="Times New Roman"/>
      <w:sz w:val="22"/>
      <w:szCs w:val="20"/>
      <w:lang w:val="en-GB"/>
    </w:rPr>
  </w:style>
  <w:style w:type="paragraph" w:customStyle="1" w:styleId="Arabic4">
    <w:name w:val="Arabic 4"/>
    <w:basedOn w:val="a"/>
    <w:rsid w:val="00712BB1"/>
    <w:pPr>
      <w:numPr>
        <w:numId w:val="11"/>
      </w:numPr>
      <w:spacing w:before="120" w:after="120"/>
    </w:pPr>
    <w:rPr>
      <w:rFonts w:eastAsia="MS Mincho" w:cs="Times New Roman"/>
      <w:szCs w:val="20"/>
      <w:lang w:val="en-GB"/>
    </w:rPr>
  </w:style>
  <w:style w:type="paragraph" w:customStyle="1" w:styleId="Arabic5">
    <w:name w:val="Arabic 5"/>
    <w:basedOn w:val="a"/>
    <w:rsid w:val="00712BB1"/>
    <w:pPr>
      <w:numPr>
        <w:numId w:val="12"/>
      </w:numPr>
      <w:spacing w:before="120" w:after="120"/>
    </w:pPr>
    <w:rPr>
      <w:rFonts w:eastAsia="MS Mincho" w:cs="Times New Roman"/>
      <w:szCs w:val="20"/>
      <w:lang w:val="en-GB"/>
    </w:rPr>
  </w:style>
  <w:style w:type="paragraph" w:customStyle="1" w:styleId="Arabic6">
    <w:name w:val="Arabic 6"/>
    <w:basedOn w:val="a"/>
    <w:rsid w:val="00712BB1"/>
    <w:pPr>
      <w:numPr>
        <w:numId w:val="8"/>
      </w:numPr>
      <w:spacing w:before="120" w:after="120"/>
    </w:pPr>
    <w:rPr>
      <w:rFonts w:eastAsia="MS Mincho" w:cs="Times New Roman"/>
      <w:szCs w:val="20"/>
      <w:lang w:val="en-GB"/>
    </w:rPr>
  </w:style>
  <w:style w:type="paragraph" w:customStyle="1" w:styleId="BodyText4">
    <w:name w:val="Body Text 4"/>
    <w:basedOn w:val="a9"/>
    <w:rsid w:val="00712BB1"/>
    <w:pPr>
      <w:spacing w:before="120"/>
      <w:ind w:left="2160"/>
    </w:pPr>
    <w:rPr>
      <w:rFonts w:eastAsia="MS Mincho" w:cs="Times New Roman"/>
      <w:szCs w:val="20"/>
      <w:lang w:val="en-GB"/>
    </w:rPr>
  </w:style>
  <w:style w:type="paragraph" w:customStyle="1" w:styleId="BodyText5">
    <w:name w:val="Body Text 5"/>
    <w:basedOn w:val="a9"/>
    <w:rsid w:val="00712BB1"/>
    <w:pPr>
      <w:spacing w:before="120"/>
      <w:ind w:left="2858"/>
    </w:pPr>
    <w:rPr>
      <w:rFonts w:eastAsia="MS Mincho" w:cs="Times New Roman"/>
      <w:szCs w:val="20"/>
      <w:lang w:val="en-GB"/>
    </w:rPr>
  </w:style>
  <w:style w:type="paragraph" w:customStyle="1" w:styleId="BodyText6">
    <w:name w:val="Body Text 6"/>
    <w:basedOn w:val="a9"/>
    <w:rsid w:val="00712BB1"/>
    <w:pPr>
      <w:spacing w:before="120"/>
      <w:ind w:left="3521"/>
    </w:pPr>
    <w:rPr>
      <w:rFonts w:eastAsia="MS Mincho" w:cs="Times New Roman"/>
      <w:szCs w:val="20"/>
      <w:lang w:val="en-GB"/>
    </w:rPr>
  </w:style>
  <w:style w:type="paragraph" w:customStyle="1" w:styleId="Roman1">
    <w:name w:val="Roman 1"/>
    <w:basedOn w:val="a9"/>
    <w:rsid w:val="00712BB1"/>
    <w:pPr>
      <w:numPr>
        <w:numId w:val="16"/>
      </w:numPr>
      <w:spacing w:before="120"/>
    </w:pPr>
    <w:rPr>
      <w:rFonts w:eastAsia="Times New Roman" w:cs="Times New Roman"/>
      <w:szCs w:val="20"/>
      <w:lang w:val="en-GB"/>
    </w:rPr>
  </w:style>
  <w:style w:type="paragraph" w:customStyle="1" w:styleId="Roman2">
    <w:name w:val="Roman 2"/>
    <w:basedOn w:val="22"/>
    <w:rsid w:val="00712BB1"/>
    <w:pPr>
      <w:numPr>
        <w:numId w:val="13"/>
      </w:numPr>
      <w:spacing w:before="120" w:line="240" w:lineRule="auto"/>
    </w:pPr>
    <w:rPr>
      <w:rFonts w:eastAsia="MS Mincho" w:cs="Times New Roman"/>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basedOn w:val="a0"/>
    <w:link w:val="ad"/>
    <w:uiPriority w:val="99"/>
    <w:semiHidden/>
    <w:rsid w:val="00712BB1"/>
    <w:rPr>
      <w:rFonts w:ascii="Times New Roman" w:hAnsi="Times New Roman"/>
      <w:sz w:val="20"/>
      <w:szCs w:val="20"/>
    </w:rPr>
  </w:style>
  <w:style w:type="character" w:styleId="af">
    <w:name w:val="endnote reference"/>
    <w:basedOn w:val="a0"/>
    <w:uiPriority w:val="99"/>
    <w:semiHidden/>
    <w:unhideWhenUsed/>
    <w:rsid w:val="00712BB1"/>
    <w:rPr>
      <w:vertAlign w:val="superscript"/>
    </w:rPr>
  </w:style>
  <w:style w:type="paragraph" w:styleId="af0">
    <w:name w:val="footnote text"/>
    <w:basedOn w:val="a"/>
    <w:link w:val="af1"/>
    <w:uiPriority w:val="99"/>
    <w:unhideWhenUsed/>
    <w:rsid w:val="00712BB1"/>
    <w:rPr>
      <w:sz w:val="20"/>
      <w:szCs w:val="20"/>
    </w:rPr>
  </w:style>
  <w:style w:type="character" w:customStyle="1" w:styleId="af1">
    <w:name w:val="Текст сноски Знак"/>
    <w:basedOn w:val="a0"/>
    <w:link w:val="af0"/>
    <w:uiPriority w:val="99"/>
    <w:rsid w:val="00712BB1"/>
    <w:rPr>
      <w:rFonts w:ascii="Times New Roman" w:hAnsi="Times New Roman"/>
      <w:sz w:val="20"/>
      <w:szCs w:val="20"/>
    </w:rPr>
  </w:style>
  <w:style w:type="character" w:styleId="af2">
    <w:name w:val="footnote reference"/>
    <w:basedOn w:val="a0"/>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712BB1"/>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712BB1"/>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712BB1"/>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712BB1"/>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712BB1"/>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712BB1"/>
    <w:rPr>
      <w:color w:val="0000FF" w:themeColor="hyperlink"/>
      <w:u w:val="single"/>
    </w:rPr>
  </w:style>
  <w:style w:type="character" w:styleId="af5">
    <w:name w:val="annotation reference"/>
    <w:basedOn w:val="a0"/>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basedOn w:val="a0"/>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heme="minorEastAsia" w:cs="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heme="minorEastAsia" w:cs="Times New Roman"/>
      <w:szCs w:val="24"/>
      <w:lang w:eastAsia="ru-RU"/>
    </w:rPr>
  </w:style>
  <w:style w:type="character" w:customStyle="1" w:styleId="FontStyle188">
    <w:name w:val="Font Style188"/>
    <w:basedOn w:val="a0"/>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heme="minorEastAsia" w:cs="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heme="minorEastAsia" w:cs="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heme="minorEastAsia" w:cs="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heme="minorEastAsia" w:cs="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heme="minorEastAsia" w:cs="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basedOn w:val="a0"/>
    <w:link w:val="35"/>
    <w:uiPriority w:val="99"/>
    <w:rsid w:val="00712BB1"/>
    <w:rPr>
      <w:rFonts w:ascii="Times New Roman" w:hAnsi="Times New Roman"/>
      <w:sz w:val="16"/>
      <w:szCs w:val="16"/>
    </w:rPr>
  </w:style>
  <w:style w:type="paragraph" w:styleId="af8">
    <w:name w:val="List Paragraph"/>
    <w:basedOn w:val="a"/>
    <w:link w:val="af9"/>
    <w:uiPriority w:val="34"/>
    <w:qFormat/>
    <w:rsid w:val="00712BB1"/>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712BB1"/>
    <w:pPr>
      <w:spacing w:after="120"/>
      <w:ind w:left="283"/>
    </w:pPr>
  </w:style>
  <w:style w:type="character" w:customStyle="1" w:styleId="afb">
    <w:name w:val="Основной текст с отступом Знак"/>
    <w:basedOn w:val="a0"/>
    <w:link w:val="afa"/>
    <w:uiPriority w:val="99"/>
    <w:semiHidden/>
    <w:rsid w:val="00712BB1"/>
    <w:rPr>
      <w:rFonts w:ascii="Times New Roman" w:hAnsi="Times New Roman"/>
      <w:sz w:val="24"/>
    </w:rPr>
  </w:style>
  <w:style w:type="paragraph" w:customStyle="1" w:styleId="afc">
    <w:name w:val="Стандарт"/>
    <w:basedOn w:val="a"/>
    <w:next w:val="a"/>
    <w:rsid w:val="00712BB1"/>
    <w:rPr>
      <w:rFonts w:ascii="ISOCPEUR" w:eastAsia="Times New Roman" w:hAnsi="ISOCPEUR" w:cs="Times New Roman"/>
      <w:bCs/>
      <w:szCs w:val="20"/>
      <w:lang w:eastAsia="ru-RU"/>
    </w:rPr>
  </w:style>
  <w:style w:type="paragraph" w:styleId="afd">
    <w:name w:val="annotation subject"/>
    <w:basedOn w:val="af6"/>
    <w:next w:val="af6"/>
    <w:link w:val="afe"/>
    <w:uiPriority w:val="99"/>
    <w:semiHidden/>
    <w:unhideWhenUsed/>
    <w:rsid w:val="00712BB1"/>
    <w:rPr>
      <w:b/>
      <w:bCs/>
    </w:rPr>
  </w:style>
  <w:style w:type="character" w:customStyle="1" w:styleId="afe">
    <w:name w:val="Тема примечания Знак"/>
    <w:basedOn w:val="af7"/>
    <w:link w:val="afd"/>
    <w:uiPriority w:val="99"/>
    <w:semiHidden/>
    <w:rsid w:val="00712BB1"/>
    <w:rPr>
      <w:rFonts w:ascii="Times New Roman" w:hAnsi="Times New Roman"/>
      <w:b/>
      <w:bCs/>
      <w:sz w:val="20"/>
      <w:szCs w:val="20"/>
    </w:rPr>
  </w:style>
  <w:style w:type="paragraph" w:styleId="aff">
    <w:name w:val="No Spacing"/>
    <w:basedOn w:val="a"/>
    <w:link w:val="aff0"/>
    <w:uiPriority w:val="1"/>
    <w:qFormat/>
    <w:rsid w:val="00712BB1"/>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712BB1"/>
    <w:rPr>
      <w:rFonts w:ascii="Cambria" w:eastAsia="Times New Roman" w:hAnsi="Cambria" w:cs="Times New Roman"/>
      <w:sz w:val="24"/>
      <w:lang w:val="en-US" w:bidi="en-US"/>
    </w:rPr>
  </w:style>
  <w:style w:type="character" w:styleId="aff1">
    <w:name w:val="FollowedHyperlink"/>
    <w:basedOn w:val="a0"/>
    <w:uiPriority w:val="99"/>
    <w:semiHidden/>
    <w:unhideWhenUsed/>
    <w:rsid w:val="00712BB1"/>
    <w:rPr>
      <w:color w:val="800080" w:themeColor="followedHyperlink"/>
      <w:u w:val="single"/>
    </w:rPr>
  </w:style>
  <w:style w:type="character" w:styleId="aff2">
    <w:name w:val="Book Title"/>
    <w:basedOn w:val="a0"/>
    <w:uiPriority w:val="33"/>
    <w:qFormat/>
    <w:rsid w:val="00712BB1"/>
    <w:rPr>
      <w:b/>
      <w:bCs/>
      <w:smallCaps/>
      <w:spacing w:val="5"/>
    </w:rPr>
  </w:style>
  <w:style w:type="character" w:styleId="aff3">
    <w:name w:val="Subtle Reference"/>
    <w:uiPriority w:val="99"/>
    <w:qFormat/>
    <w:rsid w:val="00712BB1"/>
    <w:rPr>
      <w:rFonts w:cs="Times New Roman"/>
      <w:smallCaps/>
      <w:color w:val="C0504D"/>
      <w:u w:val="single"/>
    </w:rPr>
  </w:style>
  <w:style w:type="paragraph" w:styleId="aff4">
    <w:name w:val="Title"/>
    <w:basedOn w:val="a"/>
    <w:next w:val="a"/>
    <w:link w:val="aff5"/>
    <w:uiPriority w:val="99"/>
    <w:qFormat/>
    <w:rsid w:val="00712BB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12BB1"/>
    <w:rPr>
      <w:rFonts w:ascii="Cambria" w:eastAsia="Times New Roman" w:hAnsi="Cambria" w:cs="Times New Roman"/>
      <w:color w:val="17365D"/>
      <w:spacing w:val="5"/>
      <w:kern w:val="28"/>
      <w:sz w:val="52"/>
      <w:szCs w:val="52"/>
    </w:rPr>
  </w:style>
  <w:style w:type="character" w:styleId="aff6">
    <w:name w:val="Emphasis"/>
    <w:uiPriority w:val="20"/>
    <w:qFormat/>
    <w:rsid w:val="00712BB1"/>
  </w:style>
  <w:style w:type="character" w:styleId="aff7">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 w:type="table" w:customStyle="1" w:styleId="13">
    <w:name w:val="Сетка таблицы1"/>
    <w:basedOn w:val="a1"/>
    <w:next w:val="ac"/>
    <w:rsid w:val="0061667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9">
    <w:name w:val="Абзац списка Знак"/>
    <w:basedOn w:val="a0"/>
    <w:link w:val="af8"/>
    <w:uiPriority w:val="34"/>
    <w:rsid w:val="00021B11"/>
    <w:rPr>
      <w:rFonts w:ascii="Calibri" w:eastAsia="Calibri" w:hAnsi="Calibri" w:cs="Calibri"/>
      <w:sz w:val="24"/>
    </w:rPr>
  </w:style>
  <w:style w:type="paragraph" w:styleId="aff8">
    <w:name w:val="Revision"/>
    <w:hidden/>
    <w:uiPriority w:val="99"/>
    <w:semiHidden/>
    <w:rsid w:val="00162613"/>
    <w:pPr>
      <w:spacing w:after="0" w:line="240" w:lineRule="auto"/>
    </w:pPr>
    <w:rPr>
      <w:rFonts w:ascii="Times New Roman" w:eastAsia="Calibri" w:hAnsi="Times New Roman" w:cs="Times New Roman"/>
    </w:rPr>
  </w:style>
  <w:style w:type="numbering" w:customStyle="1" w:styleId="211">
    <w:name w:val="Стиль21"/>
    <w:basedOn w:val="1"/>
    <w:uiPriority w:val="99"/>
    <w:rsid w:val="00162613"/>
    <w:pPr>
      <w:numPr>
        <w:numId w:val="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BB1"/>
    <w:pPr>
      <w:spacing w:after="0" w:line="240" w:lineRule="auto"/>
      <w:jc w:val="both"/>
    </w:pPr>
    <w:rPr>
      <w:rFonts w:ascii="Times New Roman" w:hAnsi="Times New Roman"/>
      <w:sz w:val="24"/>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DC4137"/>
    <w:pPr>
      <w:keepNext/>
      <w:numPr>
        <w:numId w:val="20"/>
      </w:numPr>
      <w:tabs>
        <w:tab w:val="left" w:pos="567"/>
      </w:tabs>
      <w:spacing w:before="240" w:after="120" w:line="240" w:lineRule="auto"/>
      <w:ind w:left="716"/>
      <w:outlineLvl w:val="0"/>
    </w:pPr>
    <w:rPr>
      <w:rFonts w:ascii="Times New Roman" w:eastAsia="Times New Roman" w:hAnsi="Times New Roman" w:cs="Times New Roman"/>
      <w:b/>
      <w:sz w:val="24"/>
      <w:szCs w:val="24"/>
      <w:lang w:val="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712BB1"/>
    <w:pPr>
      <w:numPr>
        <w:ilvl w:val="1"/>
        <w:numId w:val="20"/>
      </w:numPr>
      <w:tabs>
        <w:tab w:val="left" w:pos="1276"/>
      </w:tabs>
      <w:spacing w:after="0" w:line="240" w:lineRule="auto"/>
      <w:ind w:left="3270"/>
      <w:jc w:val="both"/>
      <w:outlineLvl w:val="1"/>
    </w:pPr>
    <w:rPr>
      <w:rFonts w:ascii="Times New Roman" w:eastAsiaTheme="majorEastAsia" w:hAnsi="Times New Roman" w:cs="Times New Roman"/>
      <w:bCs/>
      <w:sz w:val="24"/>
      <w:szCs w:val="24"/>
    </w:rPr>
  </w:style>
  <w:style w:type="paragraph" w:styleId="30">
    <w:name w:val="heading 3"/>
    <w:aliases w:val="H3"/>
    <w:link w:val="31"/>
    <w:uiPriority w:val="9"/>
    <w:unhideWhenUsed/>
    <w:qFormat/>
    <w:rsid w:val="00712BB1"/>
    <w:pPr>
      <w:numPr>
        <w:ilvl w:val="2"/>
        <w:numId w:val="20"/>
      </w:numPr>
      <w:tabs>
        <w:tab w:val="left" w:pos="1134"/>
      </w:tabs>
      <w:spacing w:after="0" w:line="240" w:lineRule="auto"/>
      <w:jc w:val="both"/>
      <w:outlineLvl w:val="2"/>
    </w:pPr>
    <w:rPr>
      <w:rFonts w:ascii="Times New Roman" w:eastAsiaTheme="majorEastAsia" w:hAnsi="Times New Roman" w:cstheme="majorBidi"/>
      <w:bCs/>
      <w:sz w:val="24"/>
      <w:szCs w:val="24"/>
    </w:rPr>
  </w:style>
  <w:style w:type="paragraph" w:styleId="40">
    <w:name w:val="heading 4"/>
    <w:aliases w:val="H4"/>
    <w:next w:val="5"/>
    <w:link w:val="41"/>
    <w:uiPriority w:val="9"/>
    <w:unhideWhenUsed/>
    <w:qFormat/>
    <w:rsid w:val="00712BB1"/>
    <w:pPr>
      <w:numPr>
        <w:ilvl w:val="3"/>
        <w:numId w:val="20"/>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line="240" w:lineRule="auto"/>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712BB1"/>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712BB1"/>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0"/>
    <w:uiPriority w:val="9"/>
    <w:rsid w:val="00712BB1"/>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uiPriority w:val="9"/>
    <w:rsid w:val="00712BB1"/>
    <w:rPr>
      <w:rFonts w:ascii="Times New Roman" w:eastAsiaTheme="majorEastAsia" w:hAnsi="Times New Roman" w:cstheme="majorBidi"/>
      <w:bCs/>
      <w:sz w:val="24"/>
      <w:szCs w:val="24"/>
    </w:rPr>
  </w:style>
  <w:style w:type="character" w:customStyle="1" w:styleId="41">
    <w:name w:val="Заголовок 4 Знак"/>
    <w:aliases w:val="H4 Знак"/>
    <w:basedOn w:val="a0"/>
    <w:link w:val="40"/>
    <w:uiPriority w:val="9"/>
    <w:rsid w:val="00712BB1"/>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712BB1"/>
    <w:rPr>
      <w:rFonts w:ascii="Georgia" w:eastAsiaTheme="majorEastAsia" w:hAnsi="Georgia" w:cstheme="majorBidi"/>
      <w:szCs w:val="20"/>
    </w:rPr>
  </w:style>
  <w:style w:type="character" w:customStyle="1" w:styleId="60">
    <w:name w:val="Заголовок 6 Знак"/>
    <w:basedOn w:val="a0"/>
    <w:link w:val="6"/>
    <w:uiPriority w:val="9"/>
    <w:rsid w:val="00712BB1"/>
    <w:rPr>
      <w:rFonts w:ascii="Georgia" w:eastAsiaTheme="majorEastAsia" w:hAnsi="Georgia" w:cstheme="majorBidi"/>
      <w:szCs w:val="20"/>
    </w:rPr>
  </w:style>
  <w:style w:type="character" w:customStyle="1" w:styleId="70">
    <w:name w:val="Заголовок 7 Знак"/>
    <w:basedOn w:val="a0"/>
    <w:link w:val="7"/>
    <w:uiPriority w:val="9"/>
    <w:rsid w:val="00712BB1"/>
    <w:rPr>
      <w:rFonts w:ascii="Times New Roman" w:eastAsiaTheme="majorEastAsia" w:hAnsi="Times New Roman" w:cstheme="majorBidi"/>
      <w:iCs/>
    </w:rPr>
  </w:style>
  <w:style w:type="character" w:customStyle="1" w:styleId="80">
    <w:name w:val="Заголовок 8 Знак"/>
    <w:basedOn w:val="a0"/>
    <w:link w:val="8"/>
    <w:uiPriority w:val="9"/>
    <w:rsid w:val="00712BB1"/>
    <w:rPr>
      <w:rFonts w:ascii="Times New Roman" w:eastAsiaTheme="majorEastAsia" w:hAnsi="Times New Roman" w:cstheme="majorBidi"/>
      <w:sz w:val="20"/>
      <w:szCs w:val="20"/>
    </w:rPr>
  </w:style>
  <w:style w:type="character" w:customStyle="1" w:styleId="90">
    <w:name w:val="Заголовок 9 Знак"/>
    <w:basedOn w:val="a0"/>
    <w:link w:val="9"/>
    <w:uiPriority w:val="9"/>
    <w:rsid w:val="00712BB1"/>
    <w:rPr>
      <w:rFonts w:asciiTheme="majorHAnsi" w:eastAsiaTheme="majorEastAsia" w:hAnsiTheme="majorHAnsi" w:cstheme="majorBidi"/>
      <w:i/>
      <w:iCs/>
      <w:color w:val="404040" w:themeColor="text1" w:themeTint="BF"/>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basedOn w:val="a0"/>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basedOn w:val="a0"/>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basedOn w:val="a0"/>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cs="Times New Roman"/>
      <w:szCs w:val="20"/>
      <w:lang w:val="en-GB"/>
    </w:rPr>
  </w:style>
  <w:style w:type="paragraph" w:customStyle="1" w:styleId="Recitals">
    <w:name w:val="Recitals"/>
    <w:basedOn w:val="a9"/>
    <w:next w:val="a9"/>
    <w:rsid w:val="00712BB1"/>
    <w:pPr>
      <w:numPr>
        <w:numId w:val="2"/>
      </w:numPr>
      <w:spacing w:before="120"/>
    </w:pPr>
    <w:rPr>
      <w:rFonts w:eastAsia="MS Mincho" w:cs="Times New Roman"/>
      <w:szCs w:val="20"/>
      <w:lang w:val="en-GB"/>
    </w:rPr>
  </w:style>
  <w:style w:type="paragraph" w:customStyle="1" w:styleId="aa">
    <w:name w:val="Все прописные + жирный"/>
    <w:basedOn w:val="a9"/>
    <w:rsid w:val="00712BB1"/>
    <w:pPr>
      <w:spacing w:after="220"/>
    </w:pPr>
    <w:rPr>
      <w:rFonts w:eastAsia="MS Mincho" w:cs="Times New Roman"/>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basedOn w:val="a0"/>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26"/>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basedOn w:val="a0"/>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basedOn w:val="a0"/>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cs="Times New Roman"/>
      <w:b/>
      <w:szCs w:val="20"/>
      <w:lang w:val="en-GB"/>
    </w:rPr>
  </w:style>
  <w:style w:type="paragraph" w:customStyle="1" w:styleId="LBSchedulePart">
    <w:name w:val="LB Schedule Part"/>
    <w:basedOn w:val="a9"/>
    <w:next w:val="a9"/>
    <w:rsid w:val="00712BB1"/>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cs="Times New Roman"/>
      <w:szCs w:val="20"/>
      <w:lang w:val="en-GB"/>
    </w:rPr>
  </w:style>
  <w:style w:type="paragraph" w:customStyle="1" w:styleId="Arabic1">
    <w:name w:val="Arabic 1"/>
    <w:basedOn w:val="a9"/>
    <w:rsid w:val="00712BB1"/>
    <w:pPr>
      <w:numPr>
        <w:numId w:val="10"/>
      </w:numPr>
      <w:spacing w:before="120"/>
    </w:pPr>
    <w:rPr>
      <w:rFonts w:eastAsia="MS Mincho" w:cs="Times New Roman"/>
      <w:szCs w:val="20"/>
      <w:lang w:val="en-GB"/>
    </w:rPr>
  </w:style>
  <w:style w:type="paragraph" w:customStyle="1" w:styleId="Arabic3">
    <w:name w:val="Arabic 3"/>
    <w:basedOn w:val="32"/>
    <w:rsid w:val="00712BB1"/>
    <w:pPr>
      <w:numPr>
        <w:numId w:val="9"/>
      </w:numPr>
      <w:spacing w:before="120"/>
    </w:pPr>
    <w:rPr>
      <w:rFonts w:eastAsia="MS Mincho" w:cs="Times New Roman"/>
      <w:sz w:val="22"/>
      <w:szCs w:val="20"/>
      <w:lang w:val="en-GB"/>
    </w:rPr>
  </w:style>
  <w:style w:type="paragraph" w:customStyle="1" w:styleId="Arabic4">
    <w:name w:val="Arabic 4"/>
    <w:basedOn w:val="a"/>
    <w:rsid w:val="00712BB1"/>
    <w:pPr>
      <w:numPr>
        <w:numId w:val="11"/>
      </w:numPr>
      <w:spacing w:before="120" w:after="120"/>
    </w:pPr>
    <w:rPr>
      <w:rFonts w:eastAsia="MS Mincho" w:cs="Times New Roman"/>
      <w:szCs w:val="20"/>
      <w:lang w:val="en-GB"/>
    </w:rPr>
  </w:style>
  <w:style w:type="paragraph" w:customStyle="1" w:styleId="Arabic5">
    <w:name w:val="Arabic 5"/>
    <w:basedOn w:val="a"/>
    <w:rsid w:val="00712BB1"/>
    <w:pPr>
      <w:numPr>
        <w:numId w:val="12"/>
      </w:numPr>
      <w:spacing w:before="120" w:after="120"/>
    </w:pPr>
    <w:rPr>
      <w:rFonts w:eastAsia="MS Mincho" w:cs="Times New Roman"/>
      <w:szCs w:val="20"/>
      <w:lang w:val="en-GB"/>
    </w:rPr>
  </w:style>
  <w:style w:type="paragraph" w:customStyle="1" w:styleId="Arabic6">
    <w:name w:val="Arabic 6"/>
    <w:basedOn w:val="a"/>
    <w:rsid w:val="00712BB1"/>
    <w:pPr>
      <w:numPr>
        <w:numId w:val="8"/>
      </w:numPr>
      <w:spacing w:before="120" w:after="120"/>
    </w:pPr>
    <w:rPr>
      <w:rFonts w:eastAsia="MS Mincho" w:cs="Times New Roman"/>
      <w:szCs w:val="20"/>
      <w:lang w:val="en-GB"/>
    </w:rPr>
  </w:style>
  <w:style w:type="paragraph" w:customStyle="1" w:styleId="BodyText4">
    <w:name w:val="Body Text 4"/>
    <w:basedOn w:val="a9"/>
    <w:rsid w:val="00712BB1"/>
    <w:pPr>
      <w:spacing w:before="120"/>
      <w:ind w:left="2160"/>
    </w:pPr>
    <w:rPr>
      <w:rFonts w:eastAsia="MS Mincho" w:cs="Times New Roman"/>
      <w:szCs w:val="20"/>
      <w:lang w:val="en-GB"/>
    </w:rPr>
  </w:style>
  <w:style w:type="paragraph" w:customStyle="1" w:styleId="BodyText5">
    <w:name w:val="Body Text 5"/>
    <w:basedOn w:val="a9"/>
    <w:rsid w:val="00712BB1"/>
    <w:pPr>
      <w:spacing w:before="120"/>
      <w:ind w:left="2858"/>
    </w:pPr>
    <w:rPr>
      <w:rFonts w:eastAsia="MS Mincho" w:cs="Times New Roman"/>
      <w:szCs w:val="20"/>
      <w:lang w:val="en-GB"/>
    </w:rPr>
  </w:style>
  <w:style w:type="paragraph" w:customStyle="1" w:styleId="BodyText6">
    <w:name w:val="Body Text 6"/>
    <w:basedOn w:val="a9"/>
    <w:rsid w:val="00712BB1"/>
    <w:pPr>
      <w:spacing w:before="120"/>
      <w:ind w:left="3521"/>
    </w:pPr>
    <w:rPr>
      <w:rFonts w:eastAsia="MS Mincho" w:cs="Times New Roman"/>
      <w:szCs w:val="20"/>
      <w:lang w:val="en-GB"/>
    </w:rPr>
  </w:style>
  <w:style w:type="paragraph" w:customStyle="1" w:styleId="Roman1">
    <w:name w:val="Roman 1"/>
    <w:basedOn w:val="a9"/>
    <w:rsid w:val="00712BB1"/>
    <w:pPr>
      <w:numPr>
        <w:numId w:val="16"/>
      </w:numPr>
      <w:spacing w:before="120"/>
    </w:pPr>
    <w:rPr>
      <w:rFonts w:eastAsia="Times New Roman" w:cs="Times New Roman"/>
      <w:szCs w:val="20"/>
      <w:lang w:val="en-GB"/>
    </w:rPr>
  </w:style>
  <w:style w:type="paragraph" w:customStyle="1" w:styleId="Roman2">
    <w:name w:val="Roman 2"/>
    <w:basedOn w:val="22"/>
    <w:rsid w:val="00712BB1"/>
    <w:pPr>
      <w:numPr>
        <w:numId w:val="13"/>
      </w:numPr>
      <w:spacing w:before="120" w:line="240" w:lineRule="auto"/>
    </w:pPr>
    <w:rPr>
      <w:rFonts w:eastAsia="MS Mincho" w:cs="Times New Roman"/>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basedOn w:val="a0"/>
    <w:link w:val="ad"/>
    <w:uiPriority w:val="99"/>
    <w:semiHidden/>
    <w:rsid w:val="00712BB1"/>
    <w:rPr>
      <w:rFonts w:ascii="Times New Roman" w:hAnsi="Times New Roman"/>
      <w:sz w:val="20"/>
      <w:szCs w:val="20"/>
    </w:rPr>
  </w:style>
  <w:style w:type="character" w:styleId="af">
    <w:name w:val="endnote reference"/>
    <w:basedOn w:val="a0"/>
    <w:uiPriority w:val="99"/>
    <w:semiHidden/>
    <w:unhideWhenUsed/>
    <w:rsid w:val="00712BB1"/>
    <w:rPr>
      <w:vertAlign w:val="superscript"/>
    </w:rPr>
  </w:style>
  <w:style w:type="paragraph" w:styleId="af0">
    <w:name w:val="footnote text"/>
    <w:basedOn w:val="a"/>
    <w:link w:val="af1"/>
    <w:uiPriority w:val="99"/>
    <w:unhideWhenUsed/>
    <w:rsid w:val="00712BB1"/>
    <w:rPr>
      <w:sz w:val="20"/>
      <w:szCs w:val="20"/>
    </w:rPr>
  </w:style>
  <w:style w:type="character" w:customStyle="1" w:styleId="af1">
    <w:name w:val="Текст сноски Знак"/>
    <w:basedOn w:val="a0"/>
    <w:link w:val="af0"/>
    <w:uiPriority w:val="99"/>
    <w:rsid w:val="00712BB1"/>
    <w:rPr>
      <w:rFonts w:ascii="Times New Roman" w:hAnsi="Times New Roman"/>
      <w:sz w:val="20"/>
      <w:szCs w:val="20"/>
    </w:rPr>
  </w:style>
  <w:style w:type="character" w:styleId="af2">
    <w:name w:val="footnote reference"/>
    <w:basedOn w:val="a0"/>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712BB1"/>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712BB1"/>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712BB1"/>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712BB1"/>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712BB1"/>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712BB1"/>
    <w:rPr>
      <w:color w:val="0000FF" w:themeColor="hyperlink"/>
      <w:u w:val="single"/>
    </w:rPr>
  </w:style>
  <w:style w:type="character" w:styleId="af5">
    <w:name w:val="annotation reference"/>
    <w:basedOn w:val="a0"/>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basedOn w:val="a0"/>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heme="minorEastAsia" w:cs="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heme="minorEastAsia" w:cs="Times New Roman"/>
      <w:szCs w:val="24"/>
      <w:lang w:eastAsia="ru-RU"/>
    </w:rPr>
  </w:style>
  <w:style w:type="character" w:customStyle="1" w:styleId="FontStyle188">
    <w:name w:val="Font Style188"/>
    <w:basedOn w:val="a0"/>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heme="minorEastAsia" w:cs="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heme="minorEastAsia" w:cs="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heme="minorEastAsia" w:cs="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heme="minorEastAsia" w:cs="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heme="minorEastAsia" w:cs="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basedOn w:val="a0"/>
    <w:link w:val="35"/>
    <w:uiPriority w:val="99"/>
    <w:rsid w:val="00712BB1"/>
    <w:rPr>
      <w:rFonts w:ascii="Times New Roman" w:hAnsi="Times New Roman"/>
      <w:sz w:val="16"/>
      <w:szCs w:val="16"/>
    </w:rPr>
  </w:style>
  <w:style w:type="paragraph" w:styleId="af8">
    <w:name w:val="List Paragraph"/>
    <w:basedOn w:val="a"/>
    <w:link w:val="af9"/>
    <w:uiPriority w:val="34"/>
    <w:qFormat/>
    <w:rsid w:val="00712BB1"/>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712BB1"/>
    <w:pPr>
      <w:spacing w:after="120"/>
      <w:ind w:left="283"/>
    </w:pPr>
  </w:style>
  <w:style w:type="character" w:customStyle="1" w:styleId="afb">
    <w:name w:val="Основной текст с отступом Знак"/>
    <w:basedOn w:val="a0"/>
    <w:link w:val="afa"/>
    <w:uiPriority w:val="99"/>
    <w:semiHidden/>
    <w:rsid w:val="00712BB1"/>
    <w:rPr>
      <w:rFonts w:ascii="Times New Roman" w:hAnsi="Times New Roman"/>
      <w:sz w:val="24"/>
    </w:rPr>
  </w:style>
  <w:style w:type="paragraph" w:customStyle="1" w:styleId="afc">
    <w:name w:val="Стандарт"/>
    <w:basedOn w:val="a"/>
    <w:next w:val="a"/>
    <w:rsid w:val="00712BB1"/>
    <w:rPr>
      <w:rFonts w:ascii="ISOCPEUR" w:eastAsia="Times New Roman" w:hAnsi="ISOCPEUR" w:cs="Times New Roman"/>
      <w:bCs/>
      <w:szCs w:val="20"/>
      <w:lang w:eastAsia="ru-RU"/>
    </w:rPr>
  </w:style>
  <w:style w:type="paragraph" w:styleId="afd">
    <w:name w:val="annotation subject"/>
    <w:basedOn w:val="af6"/>
    <w:next w:val="af6"/>
    <w:link w:val="afe"/>
    <w:uiPriority w:val="99"/>
    <w:semiHidden/>
    <w:unhideWhenUsed/>
    <w:rsid w:val="00712BB1"/>
    <w:rPr>
      <w:b/>
      <w:bCs/>
    </w:rPr>
  </w:style>
  <w:style w:type="character" w:customStyle="1" w:styleId="afe">
    <w:name w:val="Тема примечания Знак"/>
    <w:basedOn w:val="af7"/>
    <w:link w:val="afd"/>
    <w:uiPriority w:val="99"/>
    <w:semiHidden/>
    <w:rsid w:val="00712BB1"/>
    <w:rPr>
      <w:rFonts w:ascii="Times New Roman" w:hAnsi="Times New Roman"/>
      <w:b/>
      <w:bCs/>
      <w:sz w:val="20"/>
      <w:szCs w:val="20"/>
    </w:rPr>
  </w:style>
  <w:style w:type="paragraph" w:styleId="aff">
    <w:name w:val="No Spacing"/>
    <w:basedOn w:val="a"/>
    <w:link w:val="aff0"/>
    <w:uiPriority w:val="1"/>
    <w:qFormat/>
    <w:rsid w:val="00712BB1"/>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712BB1"/>
    <w:rPr>
      <w:rFonts w:ascii="Cambria" w:eastAsia="Times New Roman" w:hAnsi="Cambria" w:cs="Times New Roman"/>
      <w:sz w:val="24"/>
      <w:lang w:val="en-US" w:bidi="en-US"/>
    </w:rPr>
  </w:style>
  <w:style w:type="character" w:styleId="aff1">
    <w:name w:val="FollowedHyperlink"/>
    <w:basedOn w:val="a0"/>
    <w:uiPriority w:val="99"/>
    <w:semiHidden/>
    <w:unhideWhenUsed/>
    <w:rsid w:val="00712BB1"/>
    <w:rPr>
      <w:color w:val="800080" w:themeColor="followedHyperlink"/>
      <w:u w:val="single"/>
    </w:rPr>
  </w:style>
  <w:style w:type="character" w:styleId="aff2">
    <w:name w:val="Book Title"/>
    <w:basedOn w:val="a0"/>
    <w:uiPriority w:val="33"/>
    <w:qFormat/>
    <w:rsid w:val="00712BB1"/>
    <w:rPr>
      <w:b/>
      <w:bCs/>
      <w:smallCaps/>
      <w:spacing w:val="5"/>
    </w:rPr>
  </w:style>
  <w:style w:type="character" w:styleId="aff3">
    <w:name w:val="Subtle Reference"/>
    <w:uiPriority w:val="99"/>
    <w:qFormat/>
    <w:rsid w:val="00712BB1"/>
    <w:rPr>
      <w:rFonts w:cs="Times New Roman"/>
      <w:smallCaps/>
      <w:color w:val="C0504D"/>
      <w:u w:val="single"/>
    </w:rPr>
  </w:style>
  <w:style w:type="paragraph" w:styleId="aff4">
    <w:name w:val="Title"/>
    <w:basedOn w:val="a"/>
    <w:next w:val="a"/>
    <w:link w:val="aff5"/>
    <w:uiPriority w:val="99"/>
    <w:qFormat/>
    <w:rsid w:val="00712BB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12BB1"/>
    <w:rPr>
      <w:rFonts w:ascii="Cambria" w:eastAsia="Times New Roman" w:hAnsi="Cambria" w:cs="Times New Roman"/>
      <w:color w:val="17365D"/>
      <w:spacing w:val="5"/>
      <w:kern w:val="28"/>
      <w:sz w:val="52"/>
      <w:szCs w:val="52"/>
    </w:rPr>
  </w:style>
  <w:style w:type="character" w:styleId="aff6">
    <w:name w:val="Emphasis"/>
    <w:uiPriority w:val="20"/>
    <w:qFormat/>
    <w:rsid w:val="00712BB1"/>
  </w:style>
  <w:style w:type="character" w:styleId="aff7">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 w:type="table" w:customStyle="1" w:styleId="13">
    <w:name w:val="Сетка таблицы1"/>
    <w:basedOn w:val="a1"/>
    <w:next w:val="ac"/>
    <w:rsid w:val="0061667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9">
    <w:name w:val="Абзац списка Знак"/>
    <w:basedOn w:val="a0"/>
    <w:link w:val="af8"/>
    <w:uiPriority w:val="34"/>
    <w:rsid w:val="00021B11"/>
    <w:rPr>
      <w:rFonts w:ascii="Calibri" w:eastAsia="Calibri" w:hAnsi="Calibri" w:cs="Calibri"/>
      <w:sz w:val="24"/>
    </w:rPr>
  </w:style>
  <w:style w:type="paragraph" w:styleId="aff8">
    <w:name w:val="Revision"/>
    <w:hidden/>
    <w:uiPriority w:val="99"/>
    <w:semiHidden/>
    <w:rsid w:val="00162613"/>
    <w:pPr>
      <w:spacing w:after="0" w:line="240" w:lineRule="auto"/>
    </w:pPr>
    <w:rPr>
      <w:rFonts w:ascii="Times New Roman" w:eastAsia="Calibri" w:hAnsi="Times New Roman" w:cs="Times New Roman"/>
    </w:rPr>
  </w:style>
  <w:style w:type="numbering" w:customStyle="1" w:styleId="211">
    <w:name w:val="Стиль21"/>
    <w:basedOn w:val="1"/>
    <w:uiPriority w:val="99"/>
    <w:rsid w:val="00162613"/>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7730249">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A87C81-17DF-4C70-BBB8-C2DF3C88B7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Pages>
  <Words>10268</Words>
  <Characters>58532</Characters>
  <Application>Microsoft Office Word</Application>
  <DocSecurity>0</DocSecurity>
  <Lines>487</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Malyavin Andrey</cp:lastModifiedBy>
  <cp:revision>9</cp:revision>
  <cp:lastPrinted>2016-07-01T08:09:00Z</cp:lastPrinted>
  <dcterms:created xsi:type="dcterms:W3CDTF">2016-07-11T07:42:00Z</dcterms:created>
  <dcterms:modified xsi:type="dcterms:W3CDTF">2016-08-12T10:57:00Z</dcterms:modified>
</cp:coreProperties>
</file>