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7536" w:rsidRDefault="00DA7536" w:rsidP="00937BA1">
      <w:pPr>
        <w:rPr>
          <w:b/>
          <w:bCs/>
          <w:sz w:val="16"/>
          <w:szCs w:val="16"/>
          <w:lang w:val="ru-RU"/>
        </w:rPr>
      </w:pPr>
    </w:p>
    <w:p w:rsidR="00937BA1" w:rsidRDefault="00937BA1" w:rsidP="00937BA1">
      <w:pPr>
        <w:rPr>
          <w:b/>
          <w:bCs/>
          <w:sz w:val="16"/>
          <w:szCs w:val="16"/>
          <w:lang w:val="ru-RU"/>
        </w:rPr>
      </w:pPr>
    </w:p>
    <w:p w:rsidR="00DA7536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AF09C9" w:rsidRDefault="00681212" w:rsidP="00681212">
      <w:pPr>
        <w:tabs>
          <w:tab w:val="left" w:pos="3180"/>
          <w:tab w:val="left" w:pos="8205"/>
        </w:tabs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ab/>
      </w:r>
    </w:p>
    <w:p w:rsidR="00051E05" w:rsidRDefault="00051E05" w:rsidP="00E94F60">
      <w:pPr>
        <w:jc w:val="center"/>
        <w:rPr>
          <w:b/>
          <w:bCs/>
          <w:sz w:val="28"/>
          <w:szCs w:val="28"/>
          <w:lang w:val="ru-RU"/>
        </w:rPr>
      </w:pPr>
    </w:p>
    <w:p w:rsidR="00051E05" w:rsidRDefault="00051E05" w:rsidP="00E94F60">
      <w:pPr>
        <w:jc w:val="center"/>
        <w:rPr>
          <w:b/>
          <w:bCs/>
          <w:sz w:val="28"/>
          <w:szCs w:val="28"/>
          <w:lang w:val="ru-RU"/>
        </w:rPr>
      </w:pPr>
    </w:p>
    <w:p w:rsidR="00520262" w:rsidRPr="00520262" w:rsidRDefault="00520262" w:rsidP="00520262">
      <w:pPr>
        <w:jc w:val="center"/>
        <w:rPr>
          <w:b/>
          <w:sz w:val="24"/>
          <w:szCs w:val="24"/>
          <w:lang w:val="ru-RU" w:eastAsia="ru-RU"/>
        </w:rPr>
      </w:pPr>
    </w:p>
    <w:p w:rsidR="00520262" w:rsidRPr="00520262" w:rsidRDefault="00520262" w:rsidP="00520262">
      <w:pPr>
        <w:tabs>
          <w:tab w:val="left" w:pos="3015"/>
        </w:tabs>
        <w:rPr>
          <w:b/>
          <w:sz w:val="24"/>
          <w:szCs w:val="24"/>
          <w:lang w:val="ru-RU" w:eastAsia="ru-RU"/>
        </w:rPr>
      </w:pPr>
      <w:r w:rsidRPr="00520262">
        <w:rPr>
          <w:b/>
          <w:sz w:val="24"/>
          <w:szCs w:val="24"/>
          <w:lang w:val="ru-RU" w:eastAsia="ru-RU"/>
        </w:rPr>
        <w:tab/>
        <w:t xml:space="preserve">                                                                        </w:t>
      </w:r>
    </w:p>
    <w:p w:rsidR="00520262" w:rsidRPr="00520262" w:rsidRDefault="00520262" w:rsidP="00520262">
      <w:pPr>
        <w:tabs>
          <w:tab w:val="left" w:pos="3015"/>
        </w:tabs>
        <w:rPr>
          <w:b/>
          <w:sz w:val="24"/>
          <w:szCs w:val="24"/>
          <w:lang w:val="ru-RU" w:eastAsia="ru-RU"/>
        </w:rPr>
      </w:pPr>
    </w:p>
    <w:p w:rsidR="00520262" w:rsidRPr="00520262" w:rsidRDefault="00520262" w:rsidP="00520262">
      <w:pPr>
        <w:tabs>
          <w:tab w:val="left" w:pos="3015"/>
        </w:tabs>
        <w:rPr>
          <w:b/>
          <w:sz w:val="24"/>
          <w:szCs w:val="24"/>
          <w:lang w:val="ru-RU" w:eastAsia="ru-RU"/>
        </w:rPr>
      </w:pPr>
    </w:p>
    <w:p w:rsidR="00520262" w:rsidRPr="00520262" w:rsidRDefault="00520262" w:rsidP="00520262">
      <w:pPr>
        <w:tabs>
          <w:tab w:val="left" w:pos="3015"/>
        </w:tabs>
        <w:rPr>
          <w:b/>
          <w:sz w:val="24"/>
          <w:szCs w:val="24"/>
          <w:lang w:val="ru-RU" w:eastAsia="ru-RU"/>
        </w:rPr>
      </w:pPr>
    </w:p>
    <w:p w:rsidR="00520262" w:rsidRPr="00520262" w:rsidRDefault="00520262" w:rsidP="00520262">
      <w:pPr>
        <w:tabs>
          <w:tab w:val="left" w:pos="3015"/>
        </w:tabs>
        <w:rPr>
          <w:b/>
          <w:sz w:val="24"/>
          <w:szCs w:val="24"/>
          <w:lang w:val="ru-RU" w:eastAsia="ru-RU"/>
        </w:rPr>
      </w:pPr>
    </w:p>
    <w:p w:rsidR="00520262" w:rsidRPr="00520262" w:rsidRDefault="00520262" w:rsidP="00520262">
      <w:pPr>
        <w:rPr>
          <w:b/>
          <w:sz w:val="24"/>
          <w:szCs w:val="24"/>
          <w:lang w:val="ru-RU" w:eastAsia="ru-RU"/>
        </w:rPr>
      </w:pPr>
    </w:p>
    <w:p w:rsidR="00520262" w:rsidRPr="00520262" w:rsidRDefault="00520262" w:rsidP="00520262">
      <w:pPr>
        <w:jc w:val="center"/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 xml:space="preserve">Извещение № </w:t>
      </w:r>
      <w:r w:rsidR="00681212">
        <w:rPr>
          <w:b/>
          <w:sz w:val="28"/>
          <w:szCs w:val="28"/>
          <w:lang w:val="ru-RU" w:eastAsia="ru-RU"/>
        </w:rPr>
        <w:t>15-</w:t>
      </w:r>
      <w:r w:rsidR="001D4CB2">
        <w:rPr>
          <w:b/>
          <w:sz w:val="28"/>
          <w:szCs w:val="28"/>
          <w:lang w:val="ru-RU" w:eastAsia="ru-RU"/>
        </w:rPr>
        <w:t>20103</w:t>
      </w:r>
      <w:r w:rsidR="00B03712">
        <w:rPr>
          <w:b/>
          <w:sz w:val="28"/>
          <w:szCs w:val="28"/>
          <w:lang w:val="ru-RU" w:eastAsia="ru-RU"/>
        </w:rPr>
        <w:t>/0</w:t>
      </w:r>
      <w:r w:rsidR="001D4CB2">
        <w:rPr>
          <w:b/>
          <w:sz w:val="28"/>
          <w:szCs w:val="28"/>
          <w:lang w:val="ru-RU" w:eastAsia="ru-RU"/>
        </w:rPr>
        <w:t>1</w:t>
      </w:r>
    </w:p>
    <w:p w:rsidR="00520262" w:rsidRPr="00520262" w:rsidRDefault="00520262" w:rsidP="00520262">
      <w:pPr>
        <w:jc w:val="center"/>
        <w:rPr>
          <w:rFonts w:eastAsia="Calibri"/>
          <w:b/>
          <w:sz w:val="28"/>
          <w:szCs w:val="28"/>
          <w:lang w:val="ru-RU" w:eastAsia="ru-RU"/>
        </w:rPr>
      </w:pPr>
    </w:p>
    <w:p w:rsidR="00520262" w:rsidRPr="00520262" w:rsidRDefault="00520262" w:rsidP="00520262">
      <w:pPr>
        <w:ind w:left="-142"/>
        <w:jc w:val="center"/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sz w:val="28"/>
          <w:szCs w:val="28"/>
          <w:lang w:val="ru-RU" w:eastAsia="ru-RU"/>
        </w:rPr>
        <w:t xml:space="preserve">о проведении запроса предложений </w:t>
      </w:r>
      <w:r w:rsidR="00B03712" w:rsidRPr="00B03712">
        <w:rPr>
          <w:rFonts w:eastAsia="Calibri"/>
          <w:sz w:val="28"/>
          <w:szCs w:val="28"/>
          <w:lang w:val="ru-RU" w:eastAsia="ru-RU"/>
        </w:rPr>
        <w:t xml:space="preserve">на право заключения договора оказания </w:t>
      </w:r>
      <w:r w:rsidR="00C37639" w:rsidRPr="00C37639">
        <w:rPr>
          <w:rFonts w:eastAsia="Calibri"/>
          <w:sz w:val="28"/>
          <w:szCs w:val="28"/>
          <w:lang w:val="ru-RU" w:eastAsia="ru-RU"/>
        </w:rPr>
        <w:t xml:space="preserve">услуг </w:t>
      </w:r>
      <w:r w:rsidR="008F1F9B">
        <w:rPr>
          <w:rFonts w:eastAsia="Calibri"/>
          <w:sz w:val="28"/>
          <w:szCs w:val="28"/>
          <w:lang w:val="ru-RU" w:eastAsia="ru-RU"/>
        </w:rPr>
        <w:t>курьерской (почтовой) связи для нужд</w:t>
      </w:r>
      <w:r w:rsidR="00213045">
        <w:rPr>
          <w:rFonts w:eastAsia="Calibri"/>
          <w:sz w:val="28"/>
          <w:szCs w:val="28"/>
          <w:lang w:val="ru-RU" w:eastAsia="ru-RU"/>
        </w:rPr>
        <w:t xml:space="preserve"> </w:t>
      </w:r>
      <w:r w:rsidR="00C37639" w:rsidRPr="00C37639">
        <w:rPr>
          <w:rFonts w:eastAsia="Calibri"/>
          <w:sz w:val="28"/>
          <w:szCs w:val="28"/>
          <w:lang w:val="ru-RU" w:eastAsia="ru-RU"/>
        </w:rPr>
        <w:t xml:space="preserve"> Некоммерческой организаци</w:t>
      </w:r>
      <w:r w:rsidR="008F1F9B">
        <w:rPr>
          <w:rFonts w:eastAsia="Calibri"/>
          <w:sz w:val="28"/>
          <w:szCs w:val="28"/>
          <w:lang w:val="ru-RU" w:eastAsia="ru-RU"/>
        </w:rPr>
        <w:t>и</w:t>
      </w:r>
      <w:r w:rsidR="00C37639" w:rsidRPr="00C37639">
        <w:rPr>
          <w:rFonts w:eastAsia="Calibri"/>
          <w:sz w:val="28"/>
          <w:szCs w:val="28"/>
          <w:lang w:val="ru-RU" w:eastAsia="ru-RU"/>
        </w:rPr>
        <w:t xml:space="preserve"> Фонд</w:t>
      </w:r>
      <w:r w:rsidRPr="00520262">
        <w:rPr>
          <w:rFonts w:eastAsia="Calibri"/>
          <w:sz w:val="28"/>
          <w:szCs w:val="28"/>
          <w:lang w:val="ru-RU" w:eastAsia="ru-RU"/>
        </w:rPr>
        <w:t xml:space="preserve"> развития Центра разработки и коммерциализации новых технологий.</w:t>
      </w:r>
    </w:p>
    <w:p w:rsidR="00520262" w:rsidRPr="00520262" w:rsidRDefault="00520262" w:rsidP="00520262">
      <w:pPr>
        <w:ind w:left="-142"/>
        <w:jc w:val="center"/>
        <w:rPr>
          <w:rFonts w:eastAsia="Calibri"/>
          <w:sz w:val="28"/>
          <w:szCs w:val="28"/>
          <w:lang w:val="ru-RU" w:eastAsia="ru-RU"/>
        </w:rPr>
      </w:pPr>
    </w:p>
    <w:p w:rsidR="00520262" w:rsidRPr="00520262" w:rsidRDefault="00520262" w:rsidP="00520262">
      <w:pPr>
        <w:rPr>
          <w:rFonts w:eastAsia="Calibri"/>
          <w:sz w:val="24"/>
          <w:szCs w:val="24"/>
          <w:lang w:val="ru-RU" w:eastAsia="ru-RU"/>
        </w:rPr>
      </w:pPr>
    </w:p>
    <w:p w:rsidR="00520262" w:rsidRPr="00520262" w:rsidRDefault="00520262" w:rsidP="00520262">
      <w:pPr>
        <w:numPr>
          <w:ilvl w:val="0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Способ процедуры закупки:</w:t>
      </w:r>
      <w:r w:rsidRPr="00520262">
        <w:rPr>
          <w:rFonts w:eastAsia="Calibri"/>
          <w:sz w:val="28"/>
          <w:szCs w:val="28"/>
          <w:lang w:val="ru-RU" w:eastAsia="ru-RU"/>
        </w:rPr>
        <w:t xml:space="preserve"> открытый запрос предложений</w:t>
      </w:r>
    </w:p>
    <w:p w:rsidR="00520262" w:rsidRPr="00520262" w:rsidRDefault="00520262" w:rsidP="00520262">
      <w:pPr>
        <w:numPr>
          <w:ilvl w:val="0"/>
          <w:numId w:val="47"/>
        </w:numPr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Сведения об Организаторе Процедуры закупки/ Заказчике:</w:t>
      </w:r>
    </w:p>
    <w:p w:rsidR="00520262" w:rsidRPr="00520262" w:rsidRDefault="00520262" w:rsidP="00520262">
      <w:pPr>
        <w:numPr>
          <w:ilvl w:val="1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 xml:space="preserve"> Наименование </w:t>
      </w:r>
      <w:r w:rsidRPr="00520262">
        <w:rPr>
          <w:rFonts w:eastAsia="Calibri"/>
          <w:sz w:val="28"/>
          <w:szCs w:val="28"/>
          <w:lang w:val="ru-RU" w:eastAsia="ru-RU"/>
        </w:rPr>
        <w:t>– Некоммерческая организация Фонд развития Центра разработки и коммерциализации новых технологий.</w:t>
      </w:r>
    </w:p>
    <w:p w:rsidR="00520262" w:rsidRPr="00520262" w:rsidRDefault="00520262" w:rsidP="00520262">
      <w:pPr>
        <w:numPr>
          <w:ilvl w:val="2"/>
          <w:numId w:val="47"/>
        </w:numPr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Адрес местонахождения:</w:t>
      </w:r>
      <w:r w:rsidRPr="00520262">
        <w:rPr>
          <w:sz w:val="24"/>
          <w:szCs w:val="24"/>
          <w:lang w:val="ru-RU" w:eastAsia="ru-RU"/>
        </w:rPr>
        <w:t xml:space="preserve"> </w:t>
      </w:r>
      <w:r w:rsidRPr="00520262">
        <w:rPr>
          <w:rFonts w:eastAsia="Calibri"/>
          <w:sz w:val="28"/>
          <w:szCs w:val="28"/>
          <w:lang w:val="ru-RU" w:eastAsia="ru-RU"/>
        </w:rPr>
        <w:t xml:space="preserve">143026, Российская Федерация, </w:t>
      </w:r>
    </w:p>
    <w:p w:rsidR="00520262" w:rsidRPr="00520262" w:rsidRDefault="00520262" w:rsidP="00520262">
      <w:pPr>
        <w:ind w:left="720"/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sz w:val="28"/>
          <w:szCs w:val="28"/>
          <w:lang w:val="ru-RU" w:eastAsia="ru-RU"/>
        </w:rPr>
        <w:t>г. Москва, территория инновационного центра «</w:t>
      </w:r>
      <w:proofErr w:type="spellStart"/>
      <w:r w:rsidRPr="00520262">
        <w:rPr>
          <w:rFonts w:eastAsia="Calibri"/>
          <w:sz w:val="28"/>
          <w:szCs w:val="28"/>
          <w:lang w:val="ru-RU" w:eastAsia="ru-RU"/>
        </w:rPr>
        <w:t>Сколково</w:t>
      </w:r>
      <w:proofErr w:type="spellEnd"/>
      <w:r w:rsidRPr="00520262">
        <w:rPr>
          <w:rFonts w:eastAsia="Calibri"/>
          <w:sz w:val="28"/>
          <w:szCs w:val="28"/>
          <w:lang w:val="ru-RU" w:eastAsia="ru-RU"/>
        </w:rPr>
        <w:t>», д. 4.</w:t>
      </w:r>
    </w:p>
    <w:p w:rsidR="00520262" w:rsidRPr="00520262" w:rsidRDefault="00520262" w:rsidP="00A07958">
      <w:pPr>
        <w:numPr>
          <w:ilvl w:val="2"/>
          <w:numId w:val="47"/>
        </w:numPr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 xml:space="preserve">Почтовый адрес: </w:t>
      </w:r>
      <w:r w:rsidR="00A07958" w:rsidRPr="00A07958">
        <w:rPr>
          <w:rFonts w:eastAsia="Calibri"/>
          <w:sz w:val="28"/>
          <w:szCs w:val="28"/>
          <w:lang w:val="ru-RU" w:eastAsia="ru-RU"/>
        </w:rPr>
        <w:t>143026, Российская Федерация, г. Москва, территория инновационного центра «</w:t>
      </w:r>
      <w:proofErr w:type="spellStart"/>
      <w:r w:rsidR="00A07958" w:rsidRPr="00A07958">
        <w:rPr>
          <w:rFonts w:eastAsia="Calibri"/>
          <w:sz w:val="28"/>
          <w:szCs w:val="28"/>
          <w:lang w:val="ru-RU" w:eastAsia="ru-RU"/>
        </w:rPr>
        <w:t>Сколково</w:t>
      </w:r>
      <w:proofErr w:type="spellEnd"/>
      <w:r w:rsidR="00A07958" w:rsidRPr="00A07958">
        <w:rPr>
          <w:rFonts w:eastAsia="Calibri"/>
          <w:sz w:val="28"/>
          <w:szCs w:val="28"/>
          <w:lang w:val="ru-RU" w:eastAsia="ru-RU"/>
        </w:rPr>
        <w:t>»,  4</w:t>
      </w:r>
      <w:r w:rsidRPr="00520262">
        <w:rPr>
          <w:rFonts w:eastAsia="Calibri"/>
          <w:sz w:val="28"/>
          <w:szCs w:val="28"/>
          <w:lang w:val="ru-RU" w:eastAsia="ru-RU"/>
        </w:rPr>
        <w:t>.</w:t>
      </w:r>
    </w:p>
    <w:p w:rsidR="00520262" w:rsidRPr="00520262" w:rsidRDefault="00520262" w:rsidP="00520262">
      <w:pPr>
        <w:numPr>
          <w:ilvl w:val="2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Адрес электронной почты</w:t>
      </w:r>
      <w:r w:rsidRPr="00520262">
        <w:rPr>
          <w:rFonts w:eastAsia="Calibri"/>
          <w:sz w:val="28"/>
          <w:szCs w:val="28"/>
          <w:lang w:val="ru-RU" w:eastAsia="ru-RU"/>
        </w:rPr>
        <w:t xml:space="preserve">: </w:t>
      </w:r>
      <w:hyperlink r:id="rId12" w:history="1">
        <w:r w:rsidRPr="00520262">
          <w:rPr>
            <w:rFonts w:eastAsia="Calibri"/>
            <w:color w:val="0000FF"/>
            <w:sz w:val="28"/>
            <w:szCs w:val="28"/>
            <w:u w:val="single"/>
            <w:lang w:eastAsia="ru-RU"/>
          </w:rPr>
          <w:t>SkZakupki</w:t>
        </w:r>
        <w:r w:rsidRPr="00520262">
          <w:rPr>
            <w:rFonts w:eastAsia="Calibri"/>
            <w:color w:val="0000FF"/>
            <w:sz w:val="28"/>
            <w:szCs w:val="28"/>
            <w:u w:val="single"/>
            <w:lang w:val="ru-RU" w:eastAsia="ru-RU"/>
          </w:rPr>
          <w:t>@</w:t>
        </w:r>
        <w:r w:rsidRPr="00520262">
          <w:rPr>
            <w:rFonts w:eastAsia="Calibri"/>
            <w:color w:val="0000FF"/>
            <w:sz w:val="28"/>
            <w:szCs w:val="28"/>
            <w:u w:val="single"/>
            <w:lang w:eastAsia="ru-RU"/>
          </w:rPr>
          <w:t>sk</w:t>
        </w:r>
        <w:r w:rsidRPr="00520262">
          <w:rPr>
            <w:rFonts w:eastAsia="Calibri"/>
            <w:color w:val="0000FF"/>
            <w:sz w:val="28"/>
            <w:szCs w:val="28"/>
            <w:u w:val="single"/>
            <w:lang w:val="ru-RU" w:eastAsia="ru-RU"/>
          </w:rPr>
          <w:t>.</w:t>
        </w:r>
        <w:proofErr w:type="spellStart"/>
        <w:r w:rsidRPr="00520262">
          <w:rPr>
            <w:rFonts w:eastAsia="Calibri"/>
            <w:color w:val="0000FF"/>
            <w:sz w:val="28"/>
            <w:szCs w:val="28"/>
            <w:u w:val="single"/>
            <w:lang w:eastAsia="ru-RU"/>
          </w:rPr>
          <w:t>ru</w:t>
        </w:r>
        <w:proofErr w:type="spellEnd"/>
      </w:hyperlink>
    </w:p>
    <w:p w:rsidR="00520262" w:rsidRPr="00520262" w:rsidRDefault="00520262" w:rsidP="00520262">
      <w:pPr>
        <w:numPr>
          <w:ilvl w:val="2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sz w:val="28"/>
          <w:szCs w:val="28"/>
          <w:lang w:val="ru-RU" w:eastAsia="ru-RU"/>
        </w:rPr>
        <w:t xml:space="preserve"> </w:t>
      </w:r>
      <w:r w:rsidRPr="00520262">
        <w:rPr>
          <w:rFonts w:eastAsia="Calibri"/>
          <w:b/>
          <w:sz w:val="28"/>
          <w:szCs w:val="28"/>
          <w:lang w:val="ru-RU" w:eastAsia="ru-RU"/>
        </w:rPr>
        <w:t>ФИО и номер контактного телефона и факса</w:t>
      </w:r>
      <w:r w:rsidRPr="00520262">
        <w:rPr>
          <w:rFonts w:eastAsia="Calibri"/>
          <w:sz w:val="28"/>
          <w:szCs w:val="28"/>
          <w:lang w:val="ru-RU" w:eastAsia="ru-RU"/>
        </w:rPr>
        <w:t xml:space="preserve"> Инициатора и/или Комиссии: Корнильева Ольга</w:t>
      </w:r>
    </w:p>
    <w:p w:rsidR="00520262" w:rsidRPr="00520262" w:rsidRDefault="00520262" w:rsidP="00520262">
      <w:pPr>
        <w:ind w:left="1224"/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sz w:val="28"/>
          <w:szCs w:val="28"/>
          <w:lang w:val="ru-RU" w:eastAsia="ru-RU"/>
        </w:rPr>
        <w:t>Телефон: +7 (495) 956-00-33 (2398) факс: +7 (495) 739-53-06</w:t>
      </w:r>
    </w:p>
    <w:p w:rsidR="00520262" w:rsidRPr="00520262" w:rsidRDefault="00520262" w:rsidP="008F1F9B">
      <w:pPr>
        <w:numPr>
          <w:ilvl w:val="0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 xml:space="preserve">Наименование предмета договора с указанием </w:t>
      </w:r>
      <w:proofErr w:type="gramStart"/>
      <w:r w:rsidRPr="00520262">
        <w:rPr>
          <w:rFonts w:eastAsia="Calibri"/>
          <w:b/>
          <w:sz w:val="28"/>
          <w:szCs w:val="28"/>
          <w:lang w:val="ru-RU" w:eastAsia="ru-RU"/>
        </w:rPr>
        <w:t>количества поставляемого товара / объема выполняемых работ/ оказываемых услуг</w:t>
      </w:r>
      <w:proofErr w:type="gramEnd"/>
      <w:r w:rsidRPr="00520262">
        <w:rPr>
          <w:rFonts w:eastAsia="Calibri"/>
          <w:b/>
          <w:sz w:val="28"/>
          <w:szCs w:val="28"/>
          <w:lang w:val="ru-RU" w:eastAsia="ru-RU"/>
        </w:rPr>
        <w:t xml:space="preserve">: </w:t>
      </w:r>
      <w:r w:rsidR="00681FFC">
        <w:rPr>
          <w:rFonts w:eastAsia="Calibri"/>
          <w:sz w:val="28"/>
          <w:szCs w:val="28"/>
          <w:lang w:val="ru-RU" w:eastAsia="ru-RU"/>
        </w:rPr>
        <w:t>О</w:t>
      </w:r>
      <w:r w:rsidR="00681FFC" w:rsidRPr="00681FFC">
        <w:rPr>
          <w:rFonts w:eastAsia="Calibri"/>
          <w:sz w:val="28"/>
          <w:szCs w:val="28"/>
          <w:lang w:val="ru-RU" w:eastAsia="ru-RU"/>
        </w:rPr>
        <w:t>казани</w:t>
      </w:r>
      <w:r w:rsidR="00681FFC">
        <w:rPr>
          <w:rFonts w:eastAsia="Calibri"/>
          <w:sz w:val="28"/>
          <w:szCs w:val="28"/>
          <w:lang w:val="ru-RU" w:eastAsia="ru-RU"/>
        </w:rPr>
        <w:t>е</w:t>
      </w:r>
      <w:r w:rsidR="00681FFC" w:rsidRPr="00681FFC">
        <w:rPr>
          <w:rFonts w:eastAsia="Calibri"/>
          <w:sz w:val="28"/>
          <w:szCs w:val="28"/>
          <w:lang w:val="ru-RU" w:eastAsia="ru-RU"/>
        </w:rPr>
        <w:t xml:space="preserve"> </w:t>
      </w:r>
      <w:r w:rsidR="00213045" w:rsidRPr="00213045">
        <w:rPr>
          <w:rFonts w:eastAsia="Calibri"/>
          <w:sz w:val="28"/>
          <w:szCs w:val="28"/>
          <w:lang w:val="ru-RU" w:eastAsia="ru-RU"/>
        </w:rPr>
        <w:t xml:space="preserve">услуг </w:t>
      </w:r>
      <w:r w:rsidR="008F1F9B" w:rsidRPr="008F1F9B">
        <w:rPr>
          <w:rFonts w:eastAsia="Calibri"/>
          <w:sz w:val="28"/>
          <w:szCs w:val="28"/>
          <w:lang w:val="ru-RU" w:eastAsia="ru-RU"/>
        </w:rPr>
        <w:t>курьерской (почтовой) связи для нужд  Некоммерческой организации Фонд</w:t>
      </w:r>
      <w:r w:rsidRPr="00520262">
        <w:rPr>
          <w:rFonts w:eastAsia="Calibri"/>
          <w:sz w:val="28"/>
          <w:szCs w:val="28"/>
          <w:lang w:val="ru-RU" w:eastAsia="ru-RU"/>
        </w:rPr>
        <w:t xml:space="preserve"> развития Центра разработки и коммерциализации новых технологий.</w:t>
      </w:r>
    </w:p>
    <w:p w:rsidR="00520262" w:rsidRPr="00520262" w:rsidRDefault="00520262" w:rsidP="0046205E">
      <w:pPr>
        <w:numPr>
          <w:ilvl w:val="0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 xml:space="preserve">Начальная (максимальная) цена Договора: </w:t>
      </w:r>
      <w:r w:rsidR="0046205E" w:rsidRPr="0046205E">
        <w:rPr>
          <w:rFonts w:eastAsia="Calibri"/>
          <w:sz w:val="28"/>
          <w:szCs w:val="28"/>
          <w:lang w:val="ru-RU" w:eastAsia="ru-RU"/>
        </w:rPr>
        <w:t xml:space="preserve">не установлена. На оказание всего комплекса услуг по результатам настоящей закупки Заказчиком предусмотрен общий лимит финансирования в размере, не превышающем </w:t>
      </w:r>
      <w:r w:rsidR="008F1F9B">
        <w:rPr>
          <w:rFonts w:eastAsia="Calibri"/>
          <w:sz w:val="28"/>
          <w:szCs w:val="28"/>
          <w:lang w:val="ru-RU" w:eastAsia="ru-RU"/>
        </w:rPr>
        <w:t>3</w:t>
      </w:r>
      <w:r w:rsidR="0046205E">
        <w:rPr>
          <w:rFonts w:eastAsia="Calibri"/>
          <w:sz w:val="28"/>
          <w:szCs w:val="28"/>
          <w:lang w:val="ru-RU" w:eastAsia="ru-RU"/>
        </w:rPr>
        <w:t xml:space="preserve"> </w:t>
      </w:r>
      <w:r w:rsidR="00074366">
        <w:rPr>
          <w:rFonts w:eastAsia="Calibri"/>
          <w:sz w:val="28"/>
          <w:szCs w:val="28"/>
          <w:lang w:val="ru-RU" w:eastAsia="ru-RU"/>
        </w:rPr>
        <w:t>5</w:t>
      </w:r>
      <w:r w:rsidR="0046205E">
        <w:rPr>
          <w:rFonts w:eastAsia="Calibri"/>
          <w:sz w:val="28"/>
          <w:szCs w:val="28"/>
          <w:lang w:val="ru-RU" w:eastAsia="ru-RU"/>
        </w:rPr>
        <w:t>00</w:t>
      </w:r>
      <w:r w:rsidR="0046205E" w:rsidRPr="0046205E">
        <w:rPr>
          <w:rFonts w:eastAsia="Calibri"/>
          <w:sz w:val="28"/>
          <w:szCs w:val="28"/>
          <w:lang w:val="ru-RU" w:eastAsia="ru-RU"/>
        </w:rPr>
        <w:t xml:space="preserve"> 000,00 руб. (</w:t>
      </w:r>
      <w:r w:rsidR="008F1F9B">
        <w:rPr>
          <w:rFonts w:eastAsia="Calibri"/>
          <w:sz w:val="28"/>
          <w:szCs w:val="28"/>
          <w:lang w:val="ru-RU" w:eastAsia="ru-RU"/>
        </w:rPr>
        <w:t>Три</w:t>
      </w:r>
      <w:r w:rsidR="0046205E" w:rsidRPr="0046205E">
        <w:rPr>
          <w:rFonts w:eastAsia="Calibri"/>
          <w:sz w:val="28"/>
          <w:szCs w:val="28"/>
          <w:lang w:val="ru-RU" w:eastAsia="ru-RU"/>
        </w:rPr>
        <w:t xml:space="preserve"> миллион</w:t>
      </w:r>
      <w:r w:rsidR="00213045">
        <w:rPr>
          <w:rFonts w:eastAsia="Calibri"/>
          <w:sz w:val="28"/>
          <w:szCs w:val="28"/>
          <w:lang w:val="ru-RU" w:eastAsia="ru-RU"/>
        </w:rPr>
        <w:t>а</w:t>
      </w:r>
      <w:r w:rsidR="0046205E" w:rsidRPr="0046205E">
        <w:rPr>
          <w:rFonts w:eastAsia="Calibri"/>
          <w:sz w:val="28"/>
          <w:szCs w:val="28"/>
          <w:lang w:val="ru-RU" w:eastAsia="ru-RU"/>
        </w:rPr>
        <w:t xml:space="preserve"> </w:t>
      </w:r>
      <w:r w:rsidR="00074366">
        <w:rPr>
          <w:rFonts w:eastAsia="Calibri"/>
          <w:sz w:val="28"/>
          <w:szCs w:val="28"/>
          <w:lang w:val="ru-RU" w:eastAsia="ru-RU"/>
        </w:rPr>
        <w:t xml:space="preserve">пятьсот тысяч </w:t>
      </w:r>
      <w:r w:rsidR="0046205E" w:rsidRPr="0046205E">
        <w:rPr>
          <w:rFonts w:eastAsia="Calibri"/>
          <w:sz w:val="28"/>
          <w:szCs w:val="28"/>
          <w:lang w:val="ru-RU" w:eastAsia="ru-RU"/>
        </w:rPr>
        <w:t>руб. 00 коп.) в том числе НДС</w:t>
      </w:r>
      <w:r w:rsidRPr="00520262">
        <w:rPr>
          <w:rFonts w:eastAsia="Calibri"/>
          <w:sz w:val="28"/>
          <w:szCs w:val="28"/>
          <w:lang w:val="ru-RU" w:eastAsia="ru-RU"/>
        </w:rPr>
        <w:t>.</w:t>
      </w:r>
    </w:p>
    <w:p w:rsidR="00520262" w:rsidRPr="00520262" w:rsidRDefault="00520262" w:rsidP="00520262">
      <w:pPr>
        <w:numPr>
          <w:ilvl w:val="0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Место поставки товара, выполнения работ, оказания услуг:</w:t>
      </w:r>
      <w:r w:rsidRPr="00520262">
        <w:rPr>
          <w:sz w:val="24"/>
          <w:szCs w:val="24"/>
          <w:lang w:val="ru-RU" w:eastAsia="ru-RU"/>
        </w:rPr>
        <w:t xml:space="preserve"> </w:t>
      </w:r>
      <w:r w:rsidRPr="00520262">
        <w:rPr>
          <w:rFonts w:eastAsia="Calibri"/>
          <w:sz w:val="28"/>
          <w:szCs w:val="28"/>
          <w:lang w:val="ru-RU" w:eastAsia="ru-RU"/>
        </w:rPr>
        <w:t xml:space="preserve">в соответствии с частью 11 Документации процедуры закупки (Техническая часть). </w:t>
      </w:r>
    </w:p>
    <w:p w:rsidR="00701C97" w:rsidRPr="00701C97" w:rsidRDefault="00520262" w:rsidP="00701C97">
      <w:pPr>
        <w:numPr>
          <w:ilvl w:val="0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Порядок подачи Заявок на участие в Процедуре закупки:</w:t>
      </w:r>
      <w:r w:rsidRPr="00520262">
        <w:rPr>
          <w:sz w:val="24"/>
          <w:szCs w:val="24"/>
          <w:lang w:val="ru-RU" w:eastAsia="ru-RU"/>
        </w:rPr>
        <w:t xml:space="preserve"> </w:t>
      </w:r>
      <w:r w:rsidRPr="00520262">
        <w:rPr>
          <w:sz w:val="28"/>
          <w:szCs w:val="28"/>
          <w:lang w:val="ru-RU" w:eastAsia="ru-RU"/>
        </w:rPr>
        <w:t xml:space="preserve">Прием заявок осуществляется  по адресу </w:t>
      </w:r>
      <w:r w:rsidR="00701C97" w:rsidRPr="00701C97">
        <w:rPr>
          <w:rFonts w:eastAsia="Calibri"/>
          <w:sz w:val="28"/>
          <w:szCs w:val="28"/>
          <w:lang w:val="ru-RU" w:eastAsia="ru-RU"/>
        </w:rPr>
        <w:t>143026, Российская Федерация, г. Москва, территория инновационного центра «</w:t>
      </w:r>
      <w:proofErr w:type="spellStart"/>
      <w:r w:rsidR="00701C97" w:rsidRPr="00701C97">
        <w:rPr>
          <w:rFonts w:eastAsia="Calibri"/>
          <w:sz w:val="28"/>
          <w:szCs w:val="28"/>
          <w:lang w:val="ru-RU" w:eastAsia="ru-RU"/>
        </w:rPr>
        <w:t>Сколково</w:t>
      </w:r>
      <w:proofErr w:type="spellEnd"/>
      <w:r w:rsidR="00701C97" w:rsidRPr="00701C97">
        <w:rPr>
          <w:rFonts w:eastAsia="Calibri"/>
          <w:sz w:val="28"/>
          <w:szCs w:val="28"/>
          <w:lang w:val="ru-RU" w:eastAsia="ru-RU"/>
        </w:rPr>
        <w:t xml:space="preserve">»,  4, ОЦ Технопарк, экспедиция на 3 этаже в рабочие дни с 9.00 до 18.00, до даты окончания срока подачи заявок. Заказ пропуска по телефону  8 (495) 956-00-33 (4000). 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520262" w:rsidRPr="00520262" w:rsidRDefault="00701C97" w:rsidP="00701C97">
      <w:pPr>
        <w:ind w:left="360"/>
        <w:rPr>
          <w:rFonts w:eastAsia="Calibri"/>
          <w:sz w:val="28"/>
          <w:szCs w:val="28"/>
          <w:lang w:val="ru-RU" w:eastAsia="ru-RU"/>
        </w:rPr>
      </w:pPr>
      <w:r w:rsidRPr="00701C97">
        <w:rPr>
          <w:rFonts w:eastAsia="Calibri"/>
          <w:sz w:val="28"/>
          <w:szCs w:val="28"/>
          <w:lang w:val="ru-RU" w:eastAsia="ru-RU"/>
        </w:rPr>
        <w:lastRenderedPageBreak/>
        <w:t>Участник процедуры закупки, подавший Заявку, вправе изменить или отозвать Заявку в любое время до момента вскрытия конвертов  с Заявками, направив соответствующее уведомление в порядке, предусмотренном для подачи Заявок</w:t>
      </w:r>
      <w:r w:rsidR="00520262" w:rsidRPr="00520262">
        <w:rPr>
          <w:rFonts w:eastAsia="Calibri"/>
          <w:sz w:val="28"/>
          <w:szCs w:val="28"/>
          <w:lang w:val="ru-RU" w:eastAsia="ru-RU"/>
        </w:rPr>
        <w:t xml:space="preserve">. </w:t>
      </w:r>
    </w:p>
    <w:p w:rsidR="00520262" w:rsidRPr="00520262" w:rsidRDefault="00520262" w:rsidP="00520262">
      <w:pPr>
        <w:ind w:left="360" w:firstLine="349"/>
        <w:jc w:val="both"/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sz w:val="28"/>
          <w:szCs w:val="28"/>
          <w:lang w:val="ru-RU" w:eastAsia="ru-RU"/>
        </w:rPr>
        <w:t>Участник Процедуры закупки вправе подать только одну Заявку.</w:t>
      </w:r>
    </w:p>
    <w:p w:rsidR="00520262" w:rsidRPr="00520262" w:rsidRDefault="00520262" w:rsidP="00520262">
      <w:pPr>
        <w:numPr>
          <w:ilvl w:val="0"/>
          <w:numId w:val="47"/>
        </w:numPr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Краткие сведения о порядке и особенностях проведения Процедуры закупки:</w:t>
      </w:r>
    </w:p>
    <w:p w:rsidR="00BD6351" w:rsidRDefault="00BD6351" w:rsidP="008F1F9B">
      <w:pPr>
        <w:numPr>
          <w:ilvl w:val="1"/>
          <w:numId w:val="47"/>
        </w:numPr>
        <w:jc w:val="both"/>
        <w:rPr>
          <w:rFonts w:eastAsia="Calibri"/>
          <w:sz w:val="28"/>
          <w:szCs w:val="28"/>
          <w:lang w:val="ru-RU" w:eastAsia="ru-RU"/>
        </w:rPr>
      </w:pPr>
      <w:r w:rsidRPr="00BD6351">
        <w:rPr>
          <w:rFonts w:eastAsia="Calibri"/>
          <w:sz w:val="28"/>
          <w:szCs w:val="28"/>
          <w:lang w:val="ru-RU" w:eastAsia="ru-RU"/>
        </w:rPr>
        <w:t xml:space="preserve">С победителем будет заключен Рамочный Договор в соответствии со  статьей 42  Положения о закупках Некоммерческой организации Фонд развития Центра разработки и коммерциализации новых. На оказание всего комплекса услуг по результатам настоящей закупки Заказчиком предусмотрен лимит финансирования в размере, не превышающем </w:t>
      </w:r>
      <w:r w:rsidR="008F1F9B" w:rsidRPr="008F1F9B">
        <w:rPr>
          <w:rFonts w:eastAsia="Calibri"/>
          <w:sz w:val="28"/>
          <w:szCs w:val="28"/>
          <w:lang w:val="ru-RU" w:eastAsia="ru-RU"/>
        </w:rPr>
        <w:t xml:space="preserve">3 </w:t>
      </w:r>
      <w:r w:rsidR="00AB2285">
        <w:rPr>
          <w:rFonts w:eastAsia="Calibri"/>
          <w:sz w:val="28"/>
          <w:szCs w:val="28"/>
          <w:lang w:val="ru-RU" w:eastAsia="ru-RU"/>
        </w:rPr>
        <w:t>5</w:t>
      </w:r>
      <w:r w:rsidR="008F1F9B" w:rsidRPr="008F1F9B">
        <w:rPr>
          <w:rFonts w:eastAsia="Calibri"/>
          <w:sz w:val="28"/>
          <w:szCs w:val="28"/>
          <w:lang w:val="ru-RU" w:eastAsia="ru-RU"/>
        </w:rPr>
        <w:t>00 000,00 руб. (Три</w:t>
      </w:r>
      <w:r w:rsidR="00BB0F96" w:rsidRPr="00BB0F96">
        <w:rPr>
          <w:rFonts w:eastAsia="Calibri"/>
          <w:sz w:val="28"/>
          <w:szCs w:val="28"/>
          <w:lang w:val="ru-RU" w:eastAsia="ru-RU"/>
        </w:rPr>
        <w:t xml:space="preserve"> миллиона</w:t>
      </w:r>
      <w:r w:rsidR="005F09EE" w:rsidRPr="005F09EE">
        <w:rPr>
          <w:rFonts w:eastAsia="Calibri"/>
          <w:sz w:val="28"/>
          <w:szCs w:val="28"/>
          <w:lang w:val="ru-RU" w:eastAsia="ru-RU"/>
        </w:rPr>
        <w:t xml:space="preserve"> </w:t>
      </w:r>
      <w:r w:rsidR="00AB2285">
        <w:rPr>
          <w:rFonts w:eastAsia="Calibri"/>
          <w:sz w:val="28"/>
          <w:szCs w:val="28"/>
          <w:lang w:val="ru-RU" w:eastAsia="ru-RU"/>
        </w:rPr>
        <w:t xml:space="preserve">пятьсот тысяч </w:t>
      </w:r>
      <w:r w:rsidR="005F09EE" w:rsidRPr="005F09EE">
        <w:rPr>
          <w:rFonts w:eastAsia="Calibri"/>
          <w:sz w:val="28"/>
          <w:szCs w:val="28"/>
          <w:lang w:val="ru-RU" w:eastAsia="ru-RU"/>
        </w:rPr>
        <w:t>руб. 00 коп.) в том числе НДС</w:t>
      </w:r>
      <w:r w:rsidRPr="00BD6351">
        <w:rPr>
          <w:rFonts w:eastAsia="Calibri"/>
          <w:sz w:val="28"/>
          <w:szCs w:val="28"/>
          <w:lang w:val="ru-RU" w:eastAsia="ru-RU"/>
        </w:rPr>
        <w:t xml:space="preserve">, на весь период действия Договора, заключаемого на 12 (двенадцать) месяцев </w:t>
      </w:r>
      <w:proofErr w:type="gramStart"/>
      <w:r w:rsidRPr="00BD6351">
        <w:rPr>
          <w:rFonts w:eastAsia="Calibri"/>
          <w:sz w:val="28"/>
          <w:szCs w:val="28"/>
          <w:lang w:val="ru-RU" w:eastAsia="ru-RU"/>
        </w:rPr>
        <w:t>с даты</w:t>
      </w:r>
      <w:proofErr w:type="gramEnd"/>
      <w:r w:rsidRPr="00BD6351">
        <w:rPr>
          <w:rFonts w:eastAsia="Calibri"/>
          <w:sz w:val="28"/>
          <w:szCs w:val="28"/>
          <w:lang w:val="ru-RU" w:eastAsia="ru-RU"/>
        </w:rPr>
        <w:t xml:space="preserve"> его подписания</w:t>
      </w:r>
      <w:r w:rsidR="00807F20">
        <w:rPr>
          <w:rFonts w:eastAsia="Calibri"/>
          <w:sz w:val="28"/>
          <w:szCs w:val="28"/>
          <w:lang w:val="ru-RU" w:eastAsia="ru-RU"/>
        </w:rPr>
        <w:t>.</w:t>
      </w:r>
      <w:r w:rsidR="00520262" w:rsidRPr="00520262">
        <w:rPr>
          <w:rFonts w:eastAsia="Calibri"/>
          <w:sz w:val="28"/>
          <w:szCs w:val="28"/>
          <w:lang w:val="ru-RU" w:eastAsia="ru-RU"/>
        </w:rPr>
        <w:t xml:space="preserve">  </w:t>
      </w:r>
    </w:p>
    <w:p w:rsidR="00520262" w:rsidRPr="00520262" w:rsidRDefault="00520262" w:rsidP="00520262">
      <w:pPr>
        <w:numPr>
          <w:ilvl w:val="1"/>
          <w:numId w:val="47"/>
        </w:numPr>
        <w:ind w:left="426" w:firstLine="0"/>
        <w:jc w:val="both"/>
        <w:rPr>
          <w:rFonts w:eastAsia="Calibri"/>
          <w:sz w:val="28"/>
          <w:szCs w:val="28"/>
          <w:lang w:val="ru-RU" w:eastAsia="ru-RU"/>
        </w:rPr>
      </w:pPr>
      <w:r w:rsidRPr="00701C97">
        <w:rPr>
          <w:rFonts w:eastAsia="Calibri"/>
          <w:b/>
          <w:sz w:val="28"/>
          <w:szCs w:val="28"/>
          <w:lang w:val="ru-RU" w:eastAsia="ru-RU"/>
        </w:rPr>
        <w:t>Заказчик предусматривает проведение Переторжки</w:t>
      </w:r>
      <w:r w:rsidRPr="00520262">
        <w:rPr>
          <w:rFonts w:eastAsia="Calibri"/>
          <w:sz w:val="28"/>
          <w:szCs w:val="28"/>
          <w:lang w:val="ru-RU" w:eastAsia="ru-RU"/>
        </w:rPr>
        <w:t xml:space="preserve"> в соответствии со статьей 45 Положения о закупках Некоммерческой организации Фонд развития Центра разработки и коммерциализации новых технологий.</w:t>
      </w:r>
    </w:p>
    <w:p w:rsidR="00520262" w:rsidRPr="00520262" w:rsidRDefault="00520262" w:rsidP="00520262">
      <w:pPr>
        <w:numPr>
          <w:ilvl w:val="1"/>
          <w:numId w:val="47"/>
        </w:numPr>
        <w:jc w:val="both"/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 xml:space="preserve">  Критерии оценки</w:t>
      </w:r>
    </w:p>
    <w:p w:rsidR="00520262" w:rsidRPr="00520262" w:rsidRDefault="00520262" w:rsidP="00520262">
      <w:pPr>
        <w:numPr>
          <w:ilvl w:val="0"/>
          <w:numId w:val="48"/>
        </w:numPr>
        <w:ind w:left="426" w:firstLine="0"/>
        <w:jc w:val="both"/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 xml:space="preserve">Цена </w:t>
      </w:r>
      <w:r w:rsidR="00D45199">
        <w:rPr>
          <w:rFonts w:eastAsia="Calibri"/>
          <w:b/>
          <w:sz w:val="28"/>
          <w:szCs w:val="28"/>
          <w:lang w:val="ru-RU" w:eastAsia="ru-RU"/>
        </w:rPr>
        <w:t>Единиц услуг</w:t>
      </w:r>
      <w:r w:rsidRPr="00520262">
        <w:rPr>
          <w:rFonts w:eastAsia="Calibri"/>
          <w:b/>
          <w:sz w:val="28"/>
          <w:szCs w:val="28"/>
          <w:lang w:val="ru-RU" w:eastAsia="ru-RU"/>
        </w:rPr>
        <w:t xml:space="preserve"> </w:t>
      </w:r>
      <w:r w:rsidRPr="00520262">
        <w:rPr>
          <w:rFonts w:eastAsia="Calibri"/>
          <w:sz w:val="28"/>
          <w:szCs w:val="28"/>
          <w:lang w:val="ru-RU" w:eastAsia="ru-RU"/>
        </w:rPr>
        <w:t xml:space="preserve">(вес критерия  </w:t>
      </w:r>
      <w:r w:rsidR="00F364D8">
        <w:rPr>
          <w:rFonts w:eastAsia="Calibri"/>
          <w:sz w:val="28"/>
          <w:szCs w:val="28"/>
          <w:lang w:val="ru-RU" w:eastAsia="ru-RU"/>
        </w:rPr>
        <w:t>6</w:t>
      </w:r>
      <w:r w:rsidRPr="00520262">
        <w:rPr>
          <w:rFonts w:eastAsia="Calibri"/>
          <w:sz w:val="28"/>
          <w:szCs w:val="28"/>
          <w:lang w:val="ru-RU" w:eastAsia="ru-RU"/>
        </w:rPr>
        <w:t>0 %)</w:t>
      </w:r>
    </w:p>
    <w:p w:rsidR="00520262" w:rsidRPr="00520262" w:rsidRDefault="00520262" w:rsidP="00520262">
      <w:pPr>
        <w:numPr>
          <w:ilvl w:val="0"/>
          <w:numId w:val="48"/>
        </w:numPr>
        <w:ind w:left="426" w:firstLine="0"/>
        <w:jc w:val="both"/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квалификация Участника Процедуры закупки</w:t>
      </w:r>
      <w:r w:rsidRPr="00520262">
        <w:rPr>
          <w:rFonts w:eastAsia="Calibri"/>
          <w:sz w:val="28"/>
          <w:szCs w:val="28"/>
          <w:lang w:val="ru-RU" w:eastAsia="ru-RU"/>
        </w:rPr>
        <w:t xml:space="preserve"> (вес критерия </w:t>
      </w:r>
      <w:r w:rsidR="00F364D8">
        <w:rPr>
          <w:rFonts w:eastAsia="Calibri"/>
          <w:sz w:val="28"/>
          <w:szCs w:val="28"/>
          <w:lang w:val="ru-RU" w:eastAsia="ru-RU"/>
        </w:rPr>
        <w:t>4</w:t>
      </w:r>
      <w:r w:rsidRPr="00520262">
        <w:rPr>
          <w:rFonts w:eastAsia="Calibri"/>
          <w:sz w:val="28"/>
          <w:szCs w:val="28"/>
          <w:lang w:val="ru-RU" w:eastAsia="ru-RU"/>
        </w:rPr>
        <w:t xml:space="preserve">0 %), оценивается максимально в 100 баллов, из них: </w:t>
      </w:r>
    </w:p>
    <w:p w:rsidR="00520262" w:rsidRPr="00520262" w:rsidRDefault="00254EC4" w:rsidP="00520262">
      <w:pPr>
        <w:ind w:left="426"/>
        <w:jc w:val="both"/>
        <w:rPr>
          <w:rFonts w:eastAsia="Calibri"/>
          <w:sz w:val="28"/>
          <w:szCs w:val="28"/>
          <w:lang w:val="ru-RU" w:eastAsia="ru-RU"/>
        </w:rPr>
      </w:pPr>
      <w:r>
        <w:rPr>
          <w:rFonts w:eastAsia="Calibri"/>
          <w:b/>
          <w:sz w:val="28"/>
          <w:szCs w:val="28"/>
          <w:lang w:val="ru-RU" w:eastAsia="ru-RU"/>
        </w:rPr>
        <w:t>2</w:t>
      </w:r>
      <w:r w:rsidR="00520262" w:rsidRPr="00520262">
        <w:rPr>
          <w:rFonts w:eastAsia="Calibri"/>
          <w:b/>
          <w:sz w:val="28"/>
          <w:szCs w:val="28"/>
          <w:lang w:val="ru-RU" w:eastAsia="ru-RU"/>
        </w:rPr>
        <w:t xml:space="preserve">.1. </w:t>
      </w:r>
      <w:r w:rsidR="00197B16">
        <w:rPr>
          <w:rFonts w:eastAsia="Calibri"/>
          <w:b/>
          <w:sz w:val="28"/>
          <w:szCs w:val="28"/>
          <w:lang w:val="ru-RU" w:eastAsia="ru-RU"/>
        </w:rPr>
        <w:t xml:space="preserve">Обеспеченность </w:t>
      </w:r>
      <w:r w:rsidR="007D778D" w:rsidRPr="007D778D">
        <w:rPr>
          <w:rFonts w:eastAsia="Calibri"/>
          <w:b/>
          <w:sz w:val="28"/>
          <w:szCs w:val="28"/>
          <w:lang w:val="ru-RU" w:eastAsia="ru-RU"/>
        </w:rPr>
        <w:t xml:space="preserve">материально-техническими ресурсами </w:t>
      </w:r>
      <w:r w:rsidR="00520262" w:rsidRPr="00520262">
        <w:rPr>
          <w:rFonts w:eastAsia="Calibri"/>
          <w:sz w:val="28"/>
          <w:szCs w:val="28"/>
          <w:lang w:val="ru-RU" w:eastAsia="ru-RU"/>
        </w:rPr>
        <w:t xml:space="preserve">оценивается от 0 до </w:t>
      </w:r>
      <w:r w:rsidR="00CB4C86">
        <w:rPr>
          <w:rFonts w:eastAsia="Calibri"/>
          <w:sz w:val="28"/>
          <w:szCs w:val="28"/>
          <w:lang w:val="ru-RU" w:eastAsia="ru-RU"/>
        </w:rPr>
        <w:t>3</w:t>
      </w:r>
      <w:r w:rsidR="00520262" w:rsidRPr="00520262">
        <w:rPr>
          <w:rFonts w:eastAsia="Calibri"/>
          <w:sz w:val="28"/>
          <w:szCs w:val="28"/>
          <w:lang w:val="ru-RU" w:eastAsia="ru-RU"/>
        </w:rPr>
        <w:t>0 баллов;</w:t>
      </w:r>
    </w:p>
    <w:p w:rsidR="00520262" w:rsidRDefault="00254EC4" w:rsidP="00520262">
      <w:pPr>
        <w:ind w:left="426"/>
        <w:jc w:val="both"/>
        <w:rPr>
          <w:rFonts w:eastAsia="Calibri"/>
          <w:sz w:val="28"/>
          <w:szCs w:val="28"/>
          <w:lang w:val="ru-RU" w:eastAsia="ru-RU"/>
        </w:rPr>
      </w:pPr>
      <w:r>
        <w:rPr>
          <w:rFonts w:eastAsia="Calibri"/>
          <w:b/>
          <w:sz w:val="28"/>
          <w:szCs w:val="28"/>
          <w:lang w:val="ru-RU" w:eastAsia="ru-RU"/>
        </w:rPr>
        <w:t>2</w:t>
      </w:r>
      <w:r w:rsidR="00520262" w:rsidRPr="00520262">
        <w:rPr>
          <w:rFonts w:eastAsia="Calibri"/>
          <w:b/>
          <w:sz w:val="28"/>
          <w:szCs w:val="28"/>
          <w:lang w:val="ru-RU" w:eastAsia="ru-RU"/>
        </w:rPr>
        <w:t xml:space="preserve">.2. </w:t>
      </w:r>
      <w:r w:rsidR="007D778D" w:rsidRPr="007D778D">
        <w:rPr>
          <w:rFonts w:eastAsia="Calibri"/>
          <w:b/>
          <w:sz w:val="28"/>
          <w:szCs w:val="28"/>
          <w:lang w:val="ru-RU" w:eastAsia="ru-RU"/>
        </w:rPr>
        <w:t>Обеспеченность</w:t>
      </w:r>
      <w:r w:rsidR="00520262" w:rsidRPr="00520262">
        <w:rPr>
          <w:rFonts w:eastAsia="Calibri"/>
          <w:b/>
          <w:sz w:val="28"/>
          <w:szCs w:val="28"/>
          <w:lang w:val="ru-RU" w:eastAsia="ru-RU"/>
        </w:rPr>
        <w:t xml:space="preserve"> </w:t>
      </w:r>
      <w:r w:rsidR="007D778D" w:rsidRPr="007D778D">
        <w:rPr>
          <w:rFonts w:eastAsia="Calibri"/>
          <w:b/>
          <w:sz w:val="28"/>
          <w:szCs w:val="28"/>
          <w:lang w:val="ru-RU" w:eastAsia="ru-RU"/>
        </w:rPr>
        <w:t>кадровыми ресурсами</w:t>
      </w:r>
      <w:r w:rsidR="00520262" w:rsidRPr="00520262">
        <w:rPr>
          <w:rFonts w:eastAsia="Calibri"/>
          <w:b/>
          <w:sz w:val="28"/>
          <w:szCs w:val="28"/>
          <w:lang w:val="ru-RU" w:eastAsia="ru-RU"/>
        </w:rPr>
        <w:t xml:space="preserve"> </w:t>
      </w:r>
      <w:r w:rsidR="00520262" w:rsidRPr="00520262">
        <w:rPr>
          <w:rFonts w:eastAsia="Calibri"/>
          <w:sz w:val="28"/>
          <w:szCs w:val="28"/>
          <w:lang w:val="ru-RU" w:eastAsia="ru-RU"/>
        </w:rPr>
        <w:t xml:space="preserve">оценивается от 0 до </w:t>
      </w:r>
      <w:r w:rsidR="007D778D">
        <w:rPr>
          <w:rFonts w:eastAsia="Calibri"/>
          <w:sz w:val="28"/>
          <w:szCs w:val="28"/>
          <w:lang w:val="ru-RU" w:eastAsia="ru-RU"/>
        </w:rPr>
        <w:t>30 баллов;</w:t>
      </w:r>
    </w:p>
    <w:p w:rsidR="007D778D" w:rsidRDefault="007D778D" w:rsidP="007D778D">
      <w:pPr>
        <w:tabs>
          <w:tab w:val="left" w:pos="993"/>
          <w:tab w:val="left" w:pos="1134"/>
        </w:tabs>
        <w:ind w:left="426"/>
        <w:rPr>
          <w:rFonts w:eastAsia="Calibri"/>
          <w:sz w:val="28"/>
          <w:szCs w:val="28"/>
          <w:lang w:val="ru-RU" w:eastAsia="ru-RU"/>
        </w:rPr>
      </w:pPr>
      <w:r>
        <w:rPr>
          <w:rFonts w:eastAsia="Calibri"/>
          <w:b/>
          <w:sz w:val="28"/>
          <w:szCs w:val="28"/>
          <w:lang w:val="ru-RU" w:eastAsia="ru-RU"/>
        </w:rPr>
        <w:t>2.3.</w:t>
      </w:r>
      <w:r w:rsidRPr="007D778D">
        <w:rPr>
          <w:sz w:val="28"/>
          <w:lang w:val="ru-RU"/>
        </w:rPr>
        <w:t xml:space="preserve"> </w:t>
      </w:r>
      <w:r>
        <w:rPr>
          <w:b/>
          <w:sz w:val="28"/>
          <w:lang w:val="ru-RU"/>
        </w:rPr>
        <w:t>О</w:t>
      </w:r>
      <w:r w:rsidRPr="007D778D">
        <w:rPr>
          <w:b/>
          <w:sz w:val="28"/>
          <w:lang w:val="ru-RU"/>
        </w:rPr>
        <w:t>пыт и репутация Участника Процедуры закупки</w:t>
      </w:r>
      <w:r>
        <w:rPr>
          <w:rFonts w:eastAsia="Calibri"/>
          <w:b/>
          <w:sz w:val="28"/>
          <w:szCs w:val="28"/>
          <w:lang w:val="ru-RU" w:eastAsia="ru-RU"/>
        </w:rPr>
        <w:t xml:space="preserve"> </w:t>
      </w:r>
      <w:r w:rsidRPr="007D778D">
        <w:rPr>
          <w:rFonts w:eastAsia="Calibri"/>
          <w:sz w:val="28"/>
          <w:szCs w:val="28"/>
          <w:lang w:val="ru-RU" w:eastAsia="ru-RU"/>
        </w:rPr>
        <w:t xml:space="preserve">оценивается от 0 до </w:t>
      </w:r>
      <w:r>
        <w:rPr>
          <w:rFonts w:eastAsia="Calibri"/>
          <w:sz w:val="28"/>
          <w:szCs w:val="28"/>
          <w:lang w:val="ru-RU" w:eastAsia="ru-RU"/>
        </w:rPr>
        <w:t>1</w:t>
      </w:r>
      <w:r w:rsidRPr="007D778D">
        <w:rPr>
          <w:rFonts w:eastAsia="Calibri"/>
          <w:sz w:val="28"/>
          <w:szCs w:val="28"/>
          <w:lang w:val="ru-RU" w:eastAsia="ru-RU"/>
        </w:rPr>
        <w:t>0 баллов</w:t>
      </w:r>
      <w:r>
        <w:rPr>
          <w:rFonts w:eastAsia="Calibri"/>
          <w:sz w:val="28"/>
          <w:szCs w:val="28"/>
          <w:lang w:val="ru-RU" w:eastAsia="ru-RU"/>
        </w:rPr>
        <w:t>;</w:t>
      </w:r>
    </w:p>
    <w:p w:rsidR="007D778D" w:rsidRPr="00520262" w:rsidRDefault="007D778D" w:rsidP="007D778D">
      <w:pPr>
        <w:tabs>
          <w:tab w:val="left" w:pos="993"/>
          <w:tab w:val="left" w:pos="1134"/>
        </w:tabs>
        <w:ind w:left="426"/>
        <w:rPr>
          <w:rFonts w:eastAsia="Calibri"/>
          <w:sz w:val="28"/>
          <w:szCs w:val="28"/>
          <w:lang w:val="ru-RU" w:eastAsia="ru-RU"/>
        </w:rPr>
      </w:pPr>
      <w:r>
        <w:rPr>
          <w:rFonts w:eastAsia="Calibri"/>
          <w:b/>
          <w:sz w:val="28"/>
          <w:szCs w:val="28"/>
          <w:lang w:val="ru-RU" w:eastAsia="ru-RU"/>
        </w:rPr>
        <w:t xml:space="preserve">2.4. </w:t>
      </w:r>
      <w:r w:rsidRPr="007D778D">
        <w:rPr>
          <w:rFonts w:eastAsia="Calibri"/>
          <w:b/>
          <w:sz w:val="28"/>
          <w:szCs w:val="28"/>
          <w:lang w:val="ru-RU" w:eastAsia="ru-RU"/>
        </w:rPr>
        <w:t>Обеспеченность собственной филиальной сет</w:t>
      </w:r>
      <w:r>
        <w:rPr>
          <w:rFonts w:eastAsia="Calibri"/>
          <w:b/>
          <w:sz w:val="28"/>
          <w:szCs w:val="28"/>
          <w:lang w:val="ru-RU" w:eastAsia="ru-RU"/>
        </w:rPr>
        <w:t>ью</w:t>
      </w:r>
      <w:r w:rsidRPr="007D778D">
        <w:rPr>
          <w:rFonts w:eastAsia="Calibri"/>
          <w:b/>
          <w:sz w:val="28"/>
          <w:szCs w:val="28"/>
          <w:lang w:val="ru-RU" w:eastAsia="ru-RU"/>
        </w:rPr>
        <w:t xml:space="preserve"> (филиалы и представительства)</w:t>
      </w:r>
      <w:r>
        <w:rPr>
          <w:rFonts w:eastAsia="Calibri"/>
          <w:b/>
          <w:sz w:val="28"/>
          <w:szCs w:val="28"/>
          <w:lang w:val="ru-RU" w:eastAsia="ru-RU"/>
        </w:rPr>
        <w:t xml:space="preserve"> </w:t>
      </w:r>
      <w:r w:rsidRPr="007D778D">
        <w:rPr>
          <w:rFonts w:eastAsia="Calibri"/>
          <w:sz w:val="28"/>
          <w:szCs w:val="28"/>
          <w:lang w:val="ru-RU" w:eastAsia="ru-RU"/>
        </w:rPr>
        <w:t xml:space="preserve">оценивается от 0 до </w:t>
      </w:r>
      <w:r>
        <w:rPr>
          <w:rFonts w:eastAsia="Calibri"/>
          <w:sz w:val="28"/>
          <w:szCs w:val="28"/>
          <w:lang w:val="ru-RU" w:eastAsia="ru-RU"/>
        </w:rPr>
        <w:t>3</w:t>
      </w:r>
      <w:r w:rsidRPr="007D778D">
        <w:rPr>
          <w:rFonts w:eastAsia="Calibri"/>
          <w:sz w:val="28"/>
          <w:szCs w:val="28"/>
          <w:lang w:val="ru-RU" w:eastAsia="ru-RU"/>
        </w:rPr>
        <w:t>0 баллов</w:t>
      </w:r>
      <w:r>
        <w:rPr>
          <w:rFonts w:eastAsia="Calibri"/>
          <w:sz w:val="28"/>
          <w:szCs w:val="28"/>
          <w:lang w:val="ru-RU" w:eastAsia="ru-RU"/>
        </w:rPr>
        <w:t>.</w:t>
      </w:r>
    </w:p>
    <w:p w:rsidR="00520262" w:rsidRPr="00520262" w:rsidRDefault="00520262" w:rsidP="00520262">
      <w:pPr>
        <w:numPr>
          <w:ilvl w:val="0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Дата и время окончания подачи заявок на участие в Процедуре закупки:</w:t>
      </w:r>
      <w:r w:rsidRPr="00520262">
        <w:rPr>
          <w:rFonts w:eastAsia="Calibri"/>
          <w:sz w:val="28"/>
          <w:szCs w:val="28"/>
          <w:lang w:val="ru-RU" w:eastAsia="ru-RU"/>
        </w:rPr>
        <w:t xml:space="preserve">  «</w:t>
      </w:r>
      <w:r w:rsidR="006211BB">
        <w:rPr>
          <w:rFonts w:eastAsia="Calibri"/>
          <w:sz w:val="28"/>
          <w:szCs w:val="28"/>
          <w:lang w:val="ru-RU" w:eastAsia="ru-RU"/>
        </w:rPr>
        <w:t>09</w:t>
      </w:r>
      <w:r w:rsidRPr="00520262">
        <w:rPr>
          <w:rFonts w:eastAsia="Calibri"/>
          <w:sz w:val="28"/>
          <w:szCs w:val="28"/>
          <w:lang w:val="ru-RU" w:eastAsia="ru-RU"/>
        </w:rPr>
        <w:t xml:space="preserve">» </w:t>
      </w:r>
      <w:r w:rsidR="006211BB">
        <w:rPr>
          <w:rFonts w:eastAsia="Calibri"/>
          <w:sz w:val="28"/>
          <w:szCs w:val="28"/>
          <w:lang w:val="ru-RU" w:eastAsia="ru-RU"/>
        </w:rPr>
        <w:t>февраля</w:t>
      </w:r>
      <w:r w:rsidRPr="00520262">
        <w:rPr>
          <w:rFonts w:eastAsia="Calibri"/>
          <w:sz w:val="28"/>
          <w:szCs w:val="28"/>
          <w:lang w:val="ru-RU" w:eastAsia="ru-RU"/>
        </w:rPr>
        <w:t xml:space="preserve">  201</w:t>
      </w:r>
      <w:r w:rsidR="00EA4BD1">
        <w:rPr>
          <w:rFonts w:eastAsia="Calibri"/>
          <w:sz w:val="28"/>
          <w:szCs w:val="28"/>
          <w:lang w:val="ru-RU" w:eastAsia="ru-RU"/>
        </w:rPr>
        <w:t>5</w:t>
      </w:r>
      <w:r w:rsidRPr="00520262">
        <w:rPr>
          <w:rFonts w:eastAsia="Calibri"/>
          <w:sz w:val="28"/>
          <w:szCs w:val="28"/>
          <w:lang w:val="ru-RU" w:eastAsia="ru-RU"/>
        </w:rPr>
        <w:t xml:space="preserve"> года  18 ч</w:t>
      </w:r>
      <w:r w:rsidR="00735F19">
        <w:rPr>
          <w:rFonts w:eastAsia="Calibri"/>
          <w:sz w:val="28"/>
          <w:szCs w:val="28"/>
          <w:lang w:val="ru-RU" w:eastAsia="ru-RU"/>
        </w:rPr>
        <w:t>.</w:t>
      </w:r>
      <w:r w:rsidRPr="00520262">
        <w:rPr>
          <w:rFonts w:eastAsia="Calibri"/>
          <w:sz w:val="28"/>
          <w:szCs w:val="28"/>
          <w:lang w:val="ru-RU" w:eastAsia="ru-RU"/>
        </w:rPr>
        <w:t xml:space="preserve"> 00 мин</w:t>
      </w:r>
      <w:r w:rsidR="00735F19">
        <w:rPr>
          <w:rFonts w:eastAsia="Calibri"/>
          <w:sz w:val="28"/>
          <w:szCs w:val="28"/>
          <w:lang w:val="ru-RU" w:eastAsia="ru-RU"/>
        </w:rPr>
        <w:t>.</w:t>
      </w:r>
      <w:r w:rsidRPr="00520262">
        <w:rPr>
          <w:rFonts w:eastAsia="Calibri"/>
          <w:sz w:val="28"/>
          <w:szCs w:val="28"/>
          <w:lang w:val="ru-RU" w:eastAsia="ru-RU"/>
        </w:rPr>
        <w:t xml:space="preserve">  по московскому времени.</w:t>
      </w:r>
    </w:p>
    <w:p w:rsidR="00520262" w:rsidRPr="00520262" w:rsidRDefault="00520262" w:rsidP="00520262">
      <w:pPr>
        <w:numPr>
          <w:ilvl w:val="0"/>
          <w:numId w:val="47"/>
        </w:numPr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 xml:space="preserve"> Место, дата  и время окончания рассмотрения и оценки заявок:</w:t>
      </w:r>
    </w:p>
    <w:p w:rsidR="00520262" w:rsidRPr="00520262" w:rsidRDefault="00520262" w:rsidP="00520262">
      <w:pPr>
        <w:ind w:left="360"/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sz w:val="28"/>
          <w:szCs w:val="28"/>
          <w:lang w:val="ru-RU" w:eastAsia="ru-RU"/>
        </w:rPr>
        <w:t>Процедура рассмотрения и оценки заявок, принятия решения о выборе Победителя будет проводиться по адресу: 143026, Российская Федерация, г. Москва, территория инновационного центра «</w:t>
      </w:r>
      <w:proofErr w:type="spellStart"/>
      <w:r w:rsidRPr="00520262">
        <w:rPr>
          <w:rFonts w:eastAsia="Calibri"/>
          <w:sz w:val="28"/>
          <w:szCs w:val="28"/>
          <w:lang w:val="ru-RU" w:eastAsia="ru-RU"/>
        </w:rPr>
        <w:t>Сколково</w:t>
      </w:r>
      <w:proofErr w:type="spellEnd"/>
      <w:r w:rsidRPr="00520262">
        <w:rPr>
          <w:rFonts w:eastAsia="Calibri"/>
          <w:sz w:val="28"/>
          <w:szCs w:val="28"/>
          <w:lang w:val="ru-RU" w:eastAsia="ru-RU"/>
        </w:rPr>
        <w:t>», д. 4, этаж 3, офис 3.149.  Не позднее  «</w:t>
      </w:r>
      <w:r w:rsidR="006211BB">
        <w:rPr>
          <w:rFonts w:eastAsia="Calibri"/>
          <w:sz w:val="28"/>
          <w:szCs w:val="28"/>
          <w:lang w:val="ru-RU" w:eastAsia="ru-RU"/>
        </w:rPr>
        <w:t>24</w:t>
      </w:r>
      <w:r w:rsidRPr="00520262">
        <w:rPr>
          <w:rFonts w:eastAsia="Calibri"/>
          <w:sz w:val="28"/>
          <w:szCs w:val="28"/>
          <w:lang w:val="ru-RU" w:eastAsia="ru-RU"/>
        </w:rPr>
        <w:t xml:space="preserve">»  </w:t>
      </w:r>
      <w:r w:rsidR="006211BB">
        <w:rPr>
          <w:rFonts w:eastAsia="Calibri"/>
          <w:sz w:val="28"/>
          <w:szCs w:val="28"/>
          <w:lang w:val="ru-RU" w:eastAsia="ru-RU"/>
        </w:rPr>
        <w:t>февраля</w:t>
      </w:r>
      <w:bookmarkStart w:id="0" w:name="_GoBack"/>
      <w:bookmarkEnd w:id="0"/>
      <w:r w:rsidRPr="00520262">
        <w:rPr>
          <w:rFonts w:eastAsia="Calibri"/>
          <w:sz w:val="28"/>
          <w:szCs w:val="28"/>
          <w:lang w:val="ru-RU" w:eastAsia="ru-RU"/>
        </w:rPr>
        <w:t xml:space="preserve"> 201</w:t>
      </w:r>
      <w:r w:rsidR="00EA4BD1">
        <w:rPr>
          <w:rFonts w:eastAsia="Calibri"/>
          <w:sz w:val="28"/>
          <w:szCs w:val="28"/>
          <w:lang w:val="ru-RU" w:eastAsia="ru-RU"/>
        </w:rPr>
        <w:t>5</w:t>
      </w:r>
      <w:r w:rsidRPr="00520262">
        <w:rPr>
          <w:rFonts w:eastAsia="Calibri"/>
          <w:sz w:val="28"/>
          <w:szCs w:val="28"/>
          <w:lang w:val="ru-RU" w:eastAsia="ru-RU"/>
        </w:rPr>
        <w:t xml:space="preserve"> года  в 18 ч. 00 мин. (время московское). </w:t>
      </w:r>
    </w:p>
    <w:p w:rsidR="00A150CA" w:rsidRDefault="00A150CA" w:rsidP="00520262">
      <w:pPr>
        <w:jc w:val="center"/>
        <w:rPr>
          <w:i/>
          <w:sz w:val="28"/>
          <w:szCs w:val="28"/>
          <w:lang w:val="ru-RU" w:eastAsia="ru-RU"/>
        </w:rPr>
      </w:pPr>
    </w:p>
    <w:sectPr w:rsidR="00A150CA" w:rsidSect="000C6357">
      <w:headerReference w:type="first" r:id="rId13"/>
      <w:pgSz w:w="11906" w:h="16838"/>
      <w:pgMar w:top="340" w:right="851" w:bottom="340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03D0D" w:rsidRDefault="00F03D0D" w:rsidP="001C1B8B">
      <w:r>
        <w:separator/>
      </w:r>
    </w:p>
  </w:endnote>
  <w:endnote w:type="continuationSeparator" w:id="0">
    <w:p w:rsidR="00F03D0D" w:rsidRDefault="00F03D0D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03D0D" w:rsidRDefault="00F03D0D" w:rsidP="001C1B8B">
      <w:r>
        <w:separator/>
      </w:r>
    </w:p>
  </w:footnote>
  <w:footnote w:type="continuationSeparator" w:id="0">
    <w:p w:rsidR="00F03D0D" w:rsidRDefault="00F03D0D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681212" w:rsidP="006A0027">
    <w:pPr>
      <w:pStyle w:val="a4"/>
      <w:ind w:left="-709"/>
      <w:rPr>
        <w:lang w:val="ru-RU"/>
      </w:rPr>
    </w:pPr>
    <w:r w:rsidRPr="00EE3E9D">
      <w:rPr>
        <w:rFonts w:ascii="Calibri" w:eastAsia="Calibri" w:hAnsi="Calibri"/>
        <w:noProof/>
        <w:sz w:val="22"/>
        <w:szCs w:val="22"/>
        <w:lang w:val="ru-RU" w:eastAsia="ru-RU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46315C4E" wp14:editId="6EAEF9C5">
              <wp:simplePos x="0" y="0"/>
              <wp:positionH relativeFrom="column">
                <wp:posOffset>1027431</wp:posOffset>
              </wp:positionH>
              <wp:positionV relativeFrom="paragraph">
                <wp:posOffset>563880</wp:posOffset>
              </wp:positionV>
              <wp:extent cx="5314950" cy="421005"/>
              <wp:effectExtent l="0" t="0" r="0" b="0"/>
              <wp:wrapNone/>
              <wp:docPr id="307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14950" cy="4210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EE3E9D" w:rsidRPr="00EE3E9D" w:rsidRDefault="00EE3E9D" w:rsidP="00681212">
                          <w:pPr>
                            <w:tabs>
                              <w:tab w:val="left" w:pos="567"/>
                            </w:tabs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</w:pP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Некоммерческая организация Фо</w:t>
                          </w:r>
                          <w:r w:rsidR="00681212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 xml:space="preserve">нд развития Центра разработки и </w:t>
                          </w: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коммерциализации новых технологий (Фонд «</w:t>
                          </w:r>
                          <w:proofErr w:type="spellStart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Сколково</w:t>
                          </w:r>
                          <w:proofErr w:type="spellEnd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»)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6" type="#_x0000_t202" style="position:absolute;left:0;text-align:left;margin-left:80.9pt;margin-top:44.4pt;width:418.5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" filled="f" stroked="f">
              <v:textbox>
                <w:txbxContent>
                  <w:p w:rsidR="00EE3E9D" w:rsidRPr="00EE3E9D" w:rsidRDefault="00EE3E9D" w:rsidP="00681212">
                    <w:pPr>
                      <w:tabs>
                        <w:tab w:val="left" w:pos="567"/>
                      </w:tabs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</w:pP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Некоммерческая организация Фо</w:t>
                    </w:r>
                    <w:r w:rsidR="00681212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 xml:space="preserve">нд развития Центра разработки и </w:t>
                    </w: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коммерциализации новых технологий (Фонд «</w:t>
                    </w:r>
                    <w:proofErr w:type="spellStart"/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Сколково</w:t>
                    </w:r>
                    <w:proofErr w:type="spellEnd"/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»)</w:t>
                    </w:r>
                  </w:p>
                </w:txbxContent>
              </v:textbox>
            </v:shape>
          </w:pict>
        </mc:Fallback>
      </mc:AlternateContent>
    </w:r>
    <w:r w:rsidR="006A0027"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61312" behindDoc="1" locked="0" layoutInCell="1" allowOverlap="1" wp14:anchorId="3564A81E" wp14:editId="719250DA">
          <wp:simplePos x="0" y="0"/>
          <wp:positionH relativeFrom="column">
            <wp:posOffset>-67944</wp:posOffset>
          </wp:positionH>
          <wp:positionV relativeFrom="paragraph">
            <wp:posOffset>563880</wp:posOffset>
          </wp:positionV>
          <wp:extent cx="552450" cy="378460"/>
          <wp:effectExtent l="0" t="0" r="0" b="2540"/>
          <wp:wrapNone/>
          <wp:docPr id="6" name="Рисунок 6" descr="C:\Users\User\Desktop\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User\Desktop\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2450" cy="378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6A0027"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59264" behindDoc="1" locked="0" layoutInCell="1" allowOverlap="1" wp14:anchorId="15349FC1" wp14:editId="1EE15973">
          <wp:simplePos x="0" y="0"/>
          <wp:positionH relativeFrom="column">
            <wp:posOffset>-525145</wp:posOffset>
          </wp:positionH>
          <wp:positionV relativeFrom="paragraph">
            <wp:posOffset>373380</wp:posOffset>
          </wp:positionV>
          <wp:extent cx="7334250" cy="769620"/>
          <wp:effectExtent l="0" t="0" r="0" b="0"/>
          <wp:wrapNone/>
          <wp:docPr id="5" name="Рисунок 5" descr="C:\Users\User\Desktop\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User\Desktop\01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0" cy="769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AF465E7"/>
    <w:multiLevelType w:val="hybridMultilevel"/>
    <w:tmpl w:val="1D2EDD0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CD61FD2"/>
    <w:multiLevelType w:val="multilevel"/>
    <w:tmpl w:val="CD781E5E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Letter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10">
    <w:nsid w:val="168762C5"/>
    <w:multiLevelType w:val="hybridMultilevel"/>
    <w:tmpl w:val="B54CC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AE45683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4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5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8">
    <w:nsid w:val="3A837093"/>
    <w:multiLevelType w:val="multilevel"/>
    <w:tmpl w:val="A3B2947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>
    <w:nsid w:val="3BBC68D4"/>
    <w:multiLevelType w:val="hybridMultilevel"/>
    <w:tmpl w:val="93303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41E94063"/>
    <w:multiLevelType w:val="hybridMultilevel"/>
    <w:tmpl w:val="64DCD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25F0265"/>
    <w:multiLevelType w:val="hybridMultilevel"/>
    <w:tmpl w:val="F55A1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66F5F02"/>
    <w:multiLevelType w:val="hybridMultilevel"/>
    <w:tmpl w:val="30D0EAFA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86E63A7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A770CBF"/>
    <w:multiLevelType w:val="hybridMultilevel"/>
    <w:tmpl w:val="38FA5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0BC7735"/>
    <w:multiLevelType w:val="hybridMultilevel"/>
    <w:tmpl w:val="9970D290"/>
    <w:lvl w:ilvl="0" w:tplc="ABDA6A0A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0">
    <w:nsid w:val="534970FB"/>
    <w:multiLevelType w:val="hybridMultilevel"/>
    <w:tmpl w:val="DAC2C866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52002AA"/>
    <w:multiLevelType w:val="hybridMultilevel"/>
    <w:tmpl w:val="C5E45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64D1258"/>
    <w:multiLevelType w:val="hybridMultilevel"/>
    <w:tmpl w:val="E2D24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56722B9A"/>
    <w:multiLevelType w:val="hybridMultilevel"/>
    <w:tmpl w:val="FA788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5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6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7">
    <w:nsid w:val="696A6116"/>
    <w:multiLevelType w:val="hybridMultilevel"/>
    <w:tmpl w:val="BB40F8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AAE72FC"/>
    <w:multiLevelType w:val="hybridMultilevel"/>
    <w:tmpl w:val="DF8ED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40">
    <w:nsid w:val="6FE85D0B"/>
    <w:multiLevelType w:val="hybridMultilevel"/>
    <w:tmpl w:val="543CF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70216990"/>
    <w:multiLevelType w:val="hybridMultilevel"/>
    <w:tmpl w:val="46E057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43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4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abstractNum w:abstractNumId="45">
    <w:nsid w:val="7CE35793"/>
    <w:multiLevelType w:val="hybridMultilevel"/>
    <w:tmpl w:val="F8207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>
    <w:nsid w:val="7D4E7A6C"/>
    <w:multiLevelType w:val="hybridMultilevel"/>
    <w:tmpl w:val="B3E0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>
    <w:nsid w:val="7F2217C5"/>
    <w:multiLevelType w:val="multilevel"/>
    <w:tmpl w:val="E954FD4E"/>
    <w:lvl w:ilvl="0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4F81BD" w:themeColor="accent1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3"/>
  </w:num>
  <w:num w:numId="2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43"/>
  </w:num>
  <w:num w:numId="5">
    <w:abstractNumId w:val="14"/>
  </w:num>
  <w:num w:numId="6">
    <w:abstractNumId w:val="0"/>
  </w:num>
  <w:num w:numId="7">
    <w:abstractNumId w:val="1"/>
  </w:num>
  <w:num w:numId="8">
    <w:abstractNumId w:val="5"/>
  </w:num>
  <w:num w:numId="9">
    <w:abstractNumId w:val="29"/>
  </w:num>
  <w:num w:numId="10">
    <w:abstractNumId w:val="16"/>
  </w:num>
  <w:num w:numId="11">
    <w:abstractNumId w:val="35"/>
  </w:num>
  <w:num w:numId="12">
    <w:abstractNumId w:val="42"/>
  </w:num>
  <w:num w:numId="13">
    <w:abstractNumId w:val="39"/>
  </w:num>
  <w:num w:numId="14">
    <w:abstractNumId w:val="11"/>
  </w:num>
  <w:num w:numId="15">
    <w:abstractNumId w:val="36"/>
  </w:num>
  <w:num w:numId="16">
    <w:abstractNumId w:val="7"/>
  </w:num>
  <w:num w:numId="17">
    <w:abstractNumId w:val="17"/>
  </w:num>
  <w:num w:numId="18">
    <w:abstractNumId w:val="34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4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0"/>
  </w:num>
  <w:num w:numId="25">
    <w:abstractNumId w:val="41"/>
  </w:num>
  <w:num w:numId="26">
    <w:abstractNumId w:val="38"/>
  </w:num>
  <w:num w:numId="27">
    <w:abstractNumId w:val="47"/>
  </w:num>
  <w:num w:numId="28">
    <w:abstractNumId w:val="45"/>
  </w:num>
  <w:num w:numId="29">
    <w:abstractNumId w:val="24"/>
  </w:num>
  <w:num w:numId="30">
    <w:abstractNumId w:val="32"/>
  </w:num>
  <w:num w:numId="31">
    <w:abstractNumId w:val="12"/>
  </w:num>
  <w:num w:numId="32">
    <w:abstractNumId w:val="25"/>
  </w:num>
  <w:num w:numId="33">
    <w:abstractNumId w:val="19"/>
  </w:num>
  <w:num w:numId="34">
    <w:abstractNumId w:val="40"/>
  </w:num>
  <w:num w:numId="35">
    <w:abstractNumId w:val="10"/>
  </w:num>
  <w:num w:numId="36">
    <w:abstractNumId w:val="26"/>
  </w:num>
  <w:num w:numId="37">
    <w:abstractNumId w:val="46"/>
  </w:num>
  <w:num w:numId="38">
    <w:abstractNumId w:val="31"/>
  </w:num>
  <w:num w:numId="39">
    <w:abstractNumId w:val="23"/>
  </w:num>
  <w:num w:numId="40">
    <w:abstractNumId w:val="33"/>
  </w:num>
  <w:num w:numId="41">
    <w:abstractNumId w:val="22"/>
  </w:num>
  <w:num w:numId="42">
    <w:abstractNumId w:val="37"/>
  </w:num>
  <w:num w:numId="43">
    <w:abstractNumId w:val="30"/>
  </w:num>
  <w:num w:numId="44">
    <w:abstractNumId w:val="9"/>
  </w:num>
  <w:num w:numId="45">
    <w:abstractNumId w:val="8"/>
  </w:num>
  <w:num w:numId="46">
    <w:abstractNumId w:val="21"/>
  </w:num>
  <w:num w:numId="47">
    <w:abstractNumId w:val="18"/>
  </w:num>
  <w:num w:numId="48">
    <w:abstractNumId w:val="28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0F5"/>
    <w:rsid w:val="00003714"/>
    <w:rsid w:val="000040D5"/>
    <w:rsid w:val="00006AD4"/>
    <w:rsid w:val="0001054D"/>
    <w:rsid w:val="00012D2E"/>
    <w:rsid w:val="000173B2"/>
    <w:rsid w:val="00024638"/>
    <w:rsid w:val="00025CBE"/>
    <w:rsid w:val="000266EA"/>
    <w:rsid w:val="0003088F"/>
    <w:rsid w:val="000314E1"/>
    <w:rsid w:val="0004604D"/>
    <w:rsid w:val="0005096F"/>
    <w:rsid w:val="00051115"/>
    <w:rsid w:val="00051E05"/>
    <w:rsid w:val="000528E7"/>
    <w:rsid w:val="0005657A"/>
    <w:rsid w:val="00056DA6"/>
    <w:rsid w:val="00057F58"/>
    <w:rsid w:val="000651F0"/>
    <w:rsid w:val="00065B55"/>
    <w:rsid w:val="0006605B"/>
    <w:rsid w:val="00074366"/>
    <w:rsid w:val="000743F8"/>
    <w:rsid w:val="00075982"/>
    <w:rsid w:val="000803B6"/>
    <w:rsid w:val="0008580C"/>
    <w:rsid w:val="000864C9"/>
    <w:rsid w:val="000900E2"/>
    <w:rsid w:val="000925AD"/>
    <w:rsid w:val="00093A8C"/>
    <w:rsid w:val="00094EC3"/>
    <w:rsid w:val="0009525C"/>
    <w:rsid w:val="00095CED"/>
    <w:rsid w:val="00095F95"/>
    <w:rsid w:val="00096524"/>
    <w:rsid w:val="0009691B"/>
    <w:rsid w:val="00096B16"/>
    <w:rsid w:val="000A1F49"/>
    <w:rsid w:val="000A3258"/>
    <w:rsid w:val="000A3628"/>
    <w:rsid w:val="000A394F"/>
    <w:rsid w:val="000A43BD"/>
    <w:rsid w:val="000A4C7B"/>
    <w:rsid w:val="000A5CB4"/>
    <w:rsid w:val="000A70DD"/>
    <w:rsid w:val="000B3139"/>
    <w:rsid w:val="000B317F"/>
    <w:rsid w:val="000B3C72"/>
    <w:rsid w:val="000B5261"/>
    <w:rsid w:val="000B5B52"/>
    <w:rsid w:val="000B7798"/>
    <w:rsid w:val="000C1019"/>
    <w:rsid w:val="000C18E0"/>
    <w:rsid w:val="000C6357"/>
    <w:rsid w:val="000C794B"/>
    <w:rsid w:val="000D415A"/>
    <w:rsid w:val="000D4A2B"/>
    <w:rsid w:val="000D56AA"/>
    <w:rsid w:val="000E2193"/>
    <w:rsid w:val="000E45BE"/>
    <w:rsid w:val="000F4EFD"/>
    <w:rsid w:val="000F6AA1"/>
    <w:rsid w:val="00100155"/>
    <w:rsid w:val="00104808"/>
    <w:rsid w:val="00106D47"/>
    <w:rsid w:val="001107F2"/>
    <w:rsid w:val="001115E0"/>
    <w:rsid w:val="00111F50"/>
    <w:rsid w:val="001178AB"/>
    <w:rsid w:val="00117910"/>
    <w:rsid w:val="001201BA"/>
    <w:rsid w:val="00122C2F"/>
    <w:rsid w:val="001230B7"/>
    <w:rsid w:val="00124B49"/>
    <w:rsid w:val="00124E14"/>
    <w:rsid w:val="00127FE3"/>
    <w:rsid w:val="001325EC"/>
    <w:rsid w:val="00133A5B"/>
    <w:rsid w:val="00133EBA"/>
    <w:rsid w:val="00141207"/>
    <w:rsid w:val="00142949"/>
    <w:rsid w:val="00145E2D"/>
    <w:rsid w:val="00150B8C"/>
    <w:rsid w:val="00154571"/>
    <w:rsid w:val="00154B1B"/>
    <w:rsid w:val="00155E48"/>
    <w:rsid w:val="00160DDD"/>
    <w:rsid w:val="00164E87"/>
    <w:rsid w:val="00165932"/>
    <w:rsid w:val="00166406"/>
    <w:rsid w:val="0017201B"/>
    <w:rsid w:val="0017294F"/>
    <w:rsid w:val="001809D2"/>
    <w:rsid w:val="00182CAA"/>
    <w:rsid w:val="00183D54"/>
    <w:rsid w:val="001842D8"/>
    <w:rsid w:val="00187D9B"/>
    <w:rsid w:val="00192219"/>
    <w:rsid w:val="0019285D"/>
    <w:rsid w:val="00197B16"/>
    <w:rsid w:val="001A75F5"/>
    <w:rsid w:val="001B0F45"/>
    <w:rsid w:val="001B2639"/>
    <w:rsid w:val="001B2801"/>
    <w:rsid w:val="001B41F6"/>
    <w:rsid w:val="001B5485"/>
    <w:rsid w:val="001B772B"/>
    <w:rsid w:val="001C00EF"/>
    <w:rsid w:val="001C158F"/>
    <w:rsid w:val="001C1B8B"/>
    <w:rsid w:val="001C1FA5"/>
    <w:rsid w:val="001C2CFC"/>
    <w:rsid w:val="001C3B8C"/>
    <w:rsid w:val="001C62F2"/>
    <w:rsid w:val="001C6EF5"/>
    <w:rsid w:val="001D19B0"/>
    <w:rsid w:val="001D1B1B"/>
    <w:rsid w:val="001D4CB2"/>
    <w:rsid w:val="001D6323"/>
    <w:rsid w:val="001D6EF3"/>
    <w:rsid w:val="001F1161"/>
    <w:rsid w:val="001F1620"/>
    <w:rsid w:val="001F28F1"/>
    <w:rsid w:val="001F2A46"/>
    <w:rsid w:val="001F56D4"/>
    <w:rsid w:val="001F574C"/>
    <w:rsid w:val="001F6FAA"/>
    <w:rsid w:val="002002DA"/>
    <w:rsid w:val="00202658"/>
    <w:rsid w:val="00202DD9"/>
    <w:rsid w:val="0020364A"/>
    <w:rsid w:val="00204D72"/>
    <w:rsid w:val="002077F6"/>
    <w:rsid w:val="00213045"/>
    <w:rsid w:val="00213CD5"/>
    <w:rsid w:val="0021471B"/>
    <w:rsid w:val="002152DC"/>
    <w:rsid w:val="002159FE"/>
    <w:rsid w:val="00216961"/>
    <w:rsid w:val="00217520"/>
    <w:rsid w:val="00224F88"/>
    <w:rsid w:val="00230102"/>
    <w:rsid w:val="00231F7B"/>
    <w:rsid w:val="00233C6C"/>
    <w:rsid w:val="00236EEB"/>
    <w:rsid w:val="002400B2"/>
    <w:rsid w:val="00240DCA"/>
    <w:rsid w:val="00240F6A"/>
    <w:rsid w:val="00242AD6"/>
    <w:rsid w:val="00245338"/>
    <w:rsid w:val="002514B7"/>
    <w:rsid w:val="00251E52"/>
    <w:rsid w:val="00252629"/>
    <w:rsid w:val="00253677"/>
    <w:rsid w:val="00254EC4"/>
    <w:rsid w:val="00264CAC"/>
    <w:rsid w:val="00267947"/>
    <w:rsid w:val="00270247"/>
    <w:rsid w:val="00273BB5"/>
    <w:rsid w:val="00280DDB"/>
    <w:rsid w:val="0028102F"/>
    <w:rsid w:val="00285466"/>
    <w:rsid w:val="00293DF8"/>
    <w:rsid w:val="0029406B"/>
    <w:rsid w:val="0029421D"/>
    <w:rsid w:val="00295488"/>
    <w:rsid w:val="002A1C39"/>
    <w:rsid w:val="002A2722"/>
    <w:rsid w:val="002A64A9"/>
    <w:rsid w:val="002A650D"/>
    <w:rsid w:val="002A7636"/>
    <w:rsid w:val="002B1C30"/>
    <w:rsid w:val="002B606C"/>
    <w:rsid w:val="002C14A5"/>
    <w:rsid w:val="002C2D93"/>
    <w:rsid w:val="002C5C3A"/>
    <w:rsid w:val="002C7557"/>
    <w:rsid w:val="002D50DE"/>
    <w:rsid w:val="002D68D5"/>
    <w:rsid w:val="002E0908"/>
    <w:rsid w:val="002E0C11"/>
    <w:rsid w:val="002E2F44"/>
    <w:rsid w:val="002E4FBC"/>
    <w:rsid w:val="002E71E9"/>
    <w:rsid w:val="002F29E3"/>
    <w:rsid w:val="002F2BF7"/>
    <w:rsid w:val="002F6B08"/>
    <w:rsid w:val="00301C67"/>
    <w:rsid w:val="00301DE3"/>
    <w:rsid w:val="00303C50"/>
    <w:rsid w:val="00303C82"/>
    <w:rsid w:val="00311635"/>
    <w:rsid w:val="0032626F"/>
    <w:rsid w:val="00333E34"/>
    <w:rsid w:val="00333FFF"/>
    <w:rsid w:val="003370FA"/>
    <w:rsid w:val="0033743E"/>
    <w:rsid w:val="00341ED1"/>
    <w:rsid w:val="00342DEB"/>
    <w:rsid w:val="00347157"/>
    <w:rsid w:val="00350412"/>
    <w:rsid w:val="00350897"/>
    <w:rsid w:val="00355056"/>
    <w:rsid w:val="00360678"/>
    <w:rsid w:val="00363282"/>
    <w:rsid w:val="00374489"/>
    <w:rsid w:val="00376E49"/>
    <w:rsid w:val="0038040E"/>
    <w:rsid w:val="0038453B"/>
    <w:rsid w:val="0038491B"/>
    <w:rsid w:val="00386C18"/>
    <w:rsid w:val="003873A3"/>
    <w:rsid w:val="00392F75"/>
    <w:rsid w:val="00394531"/>
    <w:rsid w:val="0039485C"/>
    <w:rsid w:val="003950B2"/>
    <w:rsid w:val="00395445"/>
    <w:rsid w:val="003957ED"/>
    <w:rsid w:val="003959B2"/>
    <w:rsid w:val="00397657"/>
    <w:rsid w:val="003976A5"/>
    <w:rsid w:val="00397DF3"/>
    <w:rsid w:val="00397F36"/>
    <w:rsid w:val="003A1325"/>
    <w:rsid w:val="003A2B87"/>
    <w:rsid w:val="003A380B"/>
    <w:rsid w:val="003A5739"/>
    <w:rsid w:val="003C0234"/>
    <w:rsid w:val="003C30F1"/>
    <w:rsid w:val="003D022D"/>
    <w:rsid w:val="003D04C6"/>
    <w:rsid w:val="003D3CD7"/>
    <w:rsid w:val="003D608C"/>
    <w:rsid w:val="003E1F83"/>
    <w:rsid w:val="003E32DB"/>
    <w:rsid w:val="003E467F"/>
    <w:rsid w:val="003E6882"/>
    <w:rsid w:val="003F05EB"/>
    <w:rsid w:val="003F1088"/>
    <w:rsid w:val="004031BC"/>
    <w:rsid w:val="004043A2"/>
    <w:rsid w:val="004044F2"/>
    <w:rsid w:val="00410FE1"/>
    <w:rsid w:val="00413614"/>
    <w:rsid w:val="00425758"/>
    <w:rsid w:val="0042610B"/>
    <w:rsid w:val="004266A1"/>
    <w:rsid w:val="00426C99"/>
    <w:rsid w:val="00431FB7"/>
    <w:rsid w:val="0043566A"/>
    <w:rsid w:val="0044520E"/>
    <w:rsid w:val="004459B6"/>
    <w:rsid w:val="0045000F"/>
    <w:rsid w:val="00451B51"/>
    <w:rsid w:val="004549C3"/>
    <w:rsid w:val="004558C4"/>
    <w:rsid w:val="0046205E"/>
    <w:rsid w:val="00464209"/>
    <w:rsid w:val="00464AB3"/>
    <w:rsid w:val="004670BE"/>
    <w:rsid w:val="00470A30"/>
    <w:rsid w:val="00470F2A"/>
    <w:rsid w:val="00477496"/>
    <w:rsid w:val="004837FD"/>
    <w:rsid w:val="004925B6"/>
    <w:rsid w:val="004A4973"/>
    <w:rsid w:val="004A5C27"/>
    <w:rsid w:val="004B1BEE"/>
    <w:rsid w:val="004B26AB"/>
    <w:rsid w:val="004B6F43"/>
    <w:rsid w:val="004B7A6E"/>
    <w:rsid w:val="004C0C21"/>
    <w:rsid w:val="004C4386"/>
    <w:rsid w:val="004C4A65"/>
    <w:rsid w:val="004C5FBD"/>
    <w:rsid w:val="004D1C80"/>
    <w:rsid w:val="004D2DD6"/>
    <w:rsid w:val="004D57AF"/>
    <w:rsid w:val="004D5B87"/>
    <w:rsid w:val="004D7636"/>
    <w:rsid w:val="004E47C7"/>
    <w:rsid w:val="004E6392"/>
    <w:rsid w:val="004E6948"/>
    <w:rsid w:val="004F3C60"/>
    <w:rsid w:val="005064E8"/>
    <w:rsid w:val="0050677C"/>
    <w:rsid w:val="00506EAA"/>
    <w:rsid w:val="00510955"/>
    <w:rsid w:val="00514373"/>
    <w:rsid w:val="005155FF"/>
    <w:rsid w:val="00516DAA"/>
    <w:rsid w:val="0051758D"/>
    <w:rsid w:val="00520262"/>
    <w:rsid w:val="00521BE3"/>
    <w:rsid w:val="00522284"/>
    <w:rsid w:val="005352A6"/>
    <w:rsid w:val="00536D10"/>
    <w:rsid w:val="00537117"/>
    <w:rsid w:val="00540494"/>
    <w:rsid w:val="005446CC"/>
    <w:rsid w:val="00545417"/>
    <w:rsid w:val="005478D3"/>
    <w:rsid w:val="005504A6"/>
    <w:rsid w:val="0055273C"/>
    <w:rsid w:val="00557343"/>
    <w:rsid w:val="0055737E"/>
    <w:rsid w:val="00563EB3"/>
    <w:rsid w:val="00564618"/>
    <w:rsid w:val="00564654"/>
    <w:rsid w:val="00573802"/>
    <w:rsid w:val="005749E4"/>
    <w:rsid w:val="00575127"/>
    <w:rsid w:val="00580CB0"/>
    <w:rsid w:val="00582F6C"/>
    <w:rsid w:val="005846C9"/>
    <w:rsid w:val="0058590A"/>
    <w:rsid w:val="00585B92"/>
    <w:rsid w:val="00590255"/>
    <w:rsid w:val="005912E9"/>
    <w:rsid w:val="005914B9"/>
    <w:rsid w:val="00596792"/>
    <w:rsid w:val="00596C77"/>
    <w:rsid w:val="005A1656"/>
    <w:rsid w:val="005A50A5"/>
    <w:rsid w:val="005B1CF3"/>
    <w:rsid w:val="005B37A3"/>
    <w:rsid w:val="005B37FD"/>
    <w:rsid w:val="005C013B"/>
    <w:rsid w:val="005C116A"/>
    <w:rsid w:val="005C4028"/>
    <w:rsid w:val="005C5E62"/>
    <w:rsid w:val="005C7691"/>
    <w:rsid w:val="005D1A2C"/>
    <w:rsid w:val="005D2994"/>
    <w:rsid w:val="005E5E8A"/>
    <w:rsid w:val="005E7988"/>
    <w:rsid w:val="005F09EE"/>
    <w:rsid w:val="005F356C"/>
    <w:rsid w:val="005F4596"/>
    <w:rsid w:val="00600594"/>
    <w:rsid w:val="00600658"/>
    <w:rsid w:val="0060300B"/>
    <w:rsid w:val="006127D7"/>
    <w:rsid w:val="006141EF"/>
    <w:rsid w:val="006211BB"/>
    <w:rsid w:val="00621C3C"/>
    <w:rsid w:val="00623880"/>
    <w:rsid w:val="00623A36"/>
    <w:rsid w:val="00626361"/>
    <w:rsid w:val="006277C3"/>
    <w:rsid w:val="00632246"/>
    <w:rsid w:val="00634334"/>
    <w:rsid w:val="0063452A"/>
    <w:rsid w:val="0063493B"/>
    <w:rsid w:val="00635264"/>
    <w:rsid w:val="006375F7"/>
    <w:rsid w:val="00641A46"/>
    <w:rsid w:val="006464E5"/>
    <w:rsid w:val="006508FB"/>
    <w:rsid w:val="0065146F"/>
    <w:rsid w:val="00654C1C"/>
    <w:rsid w:val="00655BAA"/>
    <w:rsid w:val="00661962"/>
    <w:rsid w:val="006631DD"/>
    <w:rsid w:val="00664C24"/>
    <w:rsid w:val="00664EB6"/>
    <w:rsid w:val="00666190"/>
    <w:rsid w:val="006677F2"/>
    <w:rsid w:val="00670CC9"/>
    <w:rsid w:val="00670F13"/>
    <w:rsid w:val="00671962"/>
    <w:rsid w:val="00671C8C"/>
    <w:rsid w:val="00672B3C"/>
    <w:rsid w:val="00673E60"/>
    <w:rsid w:val="0067462F"/>
    <w:rsid w:val="00674E9E"/>
    <w:rsid w:val="00677081"/>
    <w:rsid w:val="006778BE"/>
    <w:rsid w:val="00680487"/>
    <w:rsid w:val="00680A13"/>
    <w:rsid w:val="00681012"/>
    <w:rsid w:val="00681212"/>
    <w:rsid w:val="00681FFC"/>
    <w:rsid w:val="00682F6C"/>
    <w:rsid w:val="00683782"/>
    <w:rsid w:val="0068632B"/>
    <w:rsid w:val="0069264E"/>
    <w:rsid w:val="00694544"/>
    <w:rsid w:val="006946D6"/>
    <w:rsid w:val="006967ED"/>
    <w:rsid w:val="006A0027"/>
    <w:rsid w:val="006A17F5"/>
    <w:rsid w:val="006A747F"/>
    <w:rsid w:val="006B245B"/>
    <w:rsid w:val="006B3021"/>
    <w:rsid w:val="006B3464"/>
    <w:rsid w:val="006B3544"/>
    <w:rsid w:val="006B38B6"/>
    <w:rsid w:val="006B56AA"/>
    <w:rsid w:val="006B6416"/>
    <w:rsid w:val="006B686E"/>
    <w:rsid w:val="006B78F1"/>
    <w:rsid w:val="006C133C"/>
    <w:rsid w:val="006D0758"/>
    <w:rsid w:val="006D0C3A"/>
    <w:rsid w:val="006D0CFA"/>
    <w:rsid w:val="006D2121"/>
    <w:rsid w:val="006D3A87"/>
    <w:rsid w:val="006E265F"/>
    <w:rsid w:val="006E31C2"/>
    <w:rsid w:val="006E410E"/>
    <w:rsid w:val="006E5F0E"/>
    <w:rsid w:val="006F13B8"/>
    <w:rsid w:val="006F17AE"/>
    <w:rsid w:val="006F6EC2"/>
    <w:rsid w:val="0070092B"/>
    <w:rsid w:val="007012C9"/>
    <w:rsid w:val="00701B0E"/>
    <w:rsid w:val="00701C97"/>
    <w:rsid w:val="00703D1C"/>
    <w:rsid w:val="00704A3E"/>
    <w:rsid w:val="00707412"/>
    <w:rsid w:val="0071094F"/>
    <w:rsid w:val="0071116B"/>
    <w:rsid w:val="00712159"/>
    <w:rsid w:val="007131F7"/>
    <w:rsid w:val="00713244"/>
    <w:rsid w:val="00714B17"/>
    <w:rsid w:val="0071525C"/>
    <w:rsid w:val="00715E8D"/>
    <w:rsid w:val="00717A0E"/>
    <w:rsid w:val="00724B5A"/>
    <w:rsid w:val="007251BB"/>
    <w:rsid w:val="00727A4B"/>
    <w:rsid w:val="00730494"/>
    <w:rsid w:val="007332DC"/>
    <w:rsid w:val="0073479D"/>
    <w:rsid w:val="007347D7"/>
    <w:rsid w:val="00735F19"/>
    <w:rsid w:val="007424CF"/>
    <w:rsid w:val="007500C7"/>
    <w:rsid w:val="00752DDB"/>
    <w:rsid w:val="00754A9C"/>
    <w:rsid w:val="00760CA4"/>
    <w:rsid w:val="00761DF1"/>
    <w:rsid w:val="00762A89"/>
    <w:rsid w:val="007661C2"/>
    <w:rsid w:val="007661C8"/>
    <w:rsid w:val="00767532"/>
    <w:rsid w:val="007701EA"/>
    <w:rsid w:val="00770538"/>
    <w:rsid w:val="007713CF"/>
    <w:rsid w:val="00772EC8"/>
    <w:rsid w:val="00773EA2"/>
    <w:rsid w:val="0078190F"/>
    <w:rsid w:val="00782E42"/>
    <w:rsid w:val="00784E96"/>
    <w:rsid w:val="007855E2"/>
    <w:rsid w:val="007874D2"/>
    <w:rsid w:val="00787673"/>
    <w:rsid w:val="00791EFE"/>
    <w:rsid w:val="00792FEE"/>
    <w:rsid w:val="00795959"/>
    <w:rsid w:val="00795F9D"/>
    <w:rsid w:val="00796D98"/>
    <w:rsid w:val="007A3F1C"/>
    <w:rsid w:val="007A45DD"/>
    <w:rsid w:val="007A4CA6"/>
    <w:rsid w:val="007A5816"/>
    <w:rsid w:val="007A7A5A"/>
    <w:rsid w:val="007B035A"/>
    <w:rsid w:val="007B4860"/>
    <w:rsid w:val="007B495A"/>
    <w:rsid w:val="007B4F4A"/>
    <w:rsid w:val="007C2364"/>
    <w:rsid w:val="007C3A27"/>
    <w:rsid w:val="007C60C1"/>
    <w:rsid w:val="007D3547"/>
    <w:rsid w:val="007D3713"/>
    <w:rsid w:val="007D4451"/>
    <w:rsid w:val="007D4AEF"/>
    <w:rsid w:val="007D6A9D"/>
    <w:rsid w:val="007D778D"/>
    <w:rsid w:val="007E2B8C"/>
    <w:rsid w:val="007E2D12"/>
    <w:rsid w:val="007E39F0"/>
    <w:rsid w:val="007E3A3E"/>
    <w:rsid w:val="007E562E"/>
    <w:rsid w:val="007E75E2"/>
    <w:rsid w:val="007E7B30"/>
    <w:rsid w:val="007F06C4"/>
    <w:rsid w:val="007F31F4"/>
    <w:rsid w:val="007F60CB"/>
    <w:rsid w:val="007F75B7"/>
    <w:rsid w:val="00804498"/>
    <w:rsid w:val="00805F5D"/>
    <w:rsid w:val="00806635"/>
    <w:rsid w:val="00807F20"/>
    <w:rsid w:val="00807F3F"/>
    <w:rsid w:val="00812BD6"/>
    <w:rsid w:val="008132E1"/>
    <w:rsid w:val="00822CBB"/>
    <w:rsid w:val="00827DBF"/>
    <w:rsid w:val="00834CC6"/>
    <w:rsid w:val="00836439"/>
    <w:rsid w:val="00837422"/>
    <w:rsid w:val="00837693"/>
    <w:rsid w:val="0084259F"/>
    <w:rsid w:val="00843864"/>
    <w:rsid w:val="00851F51"/>
    <w:rsid w:val="008527D0"/>
    <w:rsid w:val="00852F40"/>
    <w:rsid w:val="008555D7"/>
    <w:rsid w:val="008563AD"/>
    <w:rsid w:val="008572B0"/>
    <w:rsid w:val="008600BC"/>
    <w:rsid w:val="00863FB0"/>
    <w:rsid w:val="008726A2"/>
    <w:rsid w:val="00873214"/>
    <w:rsid w:val="00874B5D"/>
    <w:rsid w:val="008759FB"/>
    <w:rsid w:val="00875D04"/>
    <w:rsid w:val="0088118F"/>
    <w:rsid w:val="0088528E"/>
    <w:rsid w:val="00890BBA"/>
    <w:rsid w:val="00892CF2"/>
    <w:rsid w:val="00893B23"/>
    <w:rsid w:val="008A0528"/>
    <w:rsid w:val="008A3E49"/>
    <w:rsid w:val="008A5A72"/>
    <w:rsid w:val="008A6D29"/>
    <w:rsid w:val="008A6E7D"/>
    <w:rsid w:val="008A7A9C"/>
    <w:rsid w:val="008B0C9D"/>
    <w:rsid w:val="008B7A27"/>
    <w:rsid w:val="008C0260"/>
    <w:rsid w:val="008C0978"/>
    <w:rsid w:val="008C3310"/>
    <w:rsid w:val="008C50F6"/>
    <w:rsid w:val="008C68F1"/>
    <w:rsid w:val="008C7A4A"/>
    <w:rsid w:val="008D1E82"/>
    <w:rsid w:val="008D24FF"/>
    <w:rsid w:val="008D6F54"/>
    <w:rsid w:val="008D7594"/>
    <w:rsid w:val="008E2C41"/>
    <w:rsid w:val="008E2C69"/>
    <w:rsid w:val="008E3C7F"/>
    <w:rsid w:val="008E7691"/>
    <w:rsid w:val="008F1048"/>
    <w:rsid w:val="008F1F9B"/>
    <w:rsid w:val="008F4B5D"/>
    <w:rsid w:val="008F5689"/>
    <w:rsid w:val="008F6A0D"/>
    <w:rsid w:val="009016D8"/>
    <w:rsid w:val="00906F31"/>
    <w:rsid w:val="009077BC"/>
    <w:rsid w:val="0091039A"/>
    <w:rsid w:val="00910CBF"/>
    <w:rsid w:val="00916072"/>
    <w:rsid w:val="00920630"/>
    <w:rsid w:val="00922531"/>
    <w:rsid w:val="00925D9A"/>
    <w:rsid w:val="009274EB"/>
    <w:rsid w:val="0093226A"/>
    <w:rsid w:val="00932773"/>
    <w:rsid w:val="00933A51"/>
    <w:rsid w:val="009351B0"/>
    <w:rsid w:val="0093595D"/>
    <w:rsid w:val="0093645D"/>
    <w:rsid w:val="00937BA1"/>
    <w:rsid w:val="00940C00"/>
    <w:rsid w:val="00950F91"/>
    <w:rsid w:val="00954905"/>
    <w:rsid w:val="00961F87"/>
    <w:rsid w:val="00962865"/>
    <w:rsid w:val="009657D9"/>
    <w:rsid w:val="0096700A"/>
    <w:rsid w:val="009713BF"/>
    <w:rsid w:val="009744AC"/>
    <w:rsid w:val="009763F4"/>
    <w:rsid w:val="0098264A"/>
    <w:rsid w:val="00982F84"/>
    <w:rsid w:val="00984B60"/>
    <w:rsid w:val="00987CC0"/>
    <w:rsid w:val="00991B7A"/>
    <w:rsid w:val="00992A09"/>
    <w:rsid w:val="009955D1"/>
    <w:rsid w:val="009A02B2"/>
    <w:rsid w:val="009A56C1"/>
    <w:rsid w:val="009B1208"/>
    <w:rsid w:val="009B1390"/>
    <w:rsid w:val="009B1FBC"/>
    <w:rsid w:val="009B380F"/>
    <w:rsid w:val="009B3B45"/>
    <w:rsid w:val="009B4032"/>
    <w:rsid w:val="009B730C"/>
    <w:rsid w:val="009B7852"/>
    <w:rsid w:val="009C002F"/>
    <w:rsid w:val="009C10C5"/>
    <w:rsid w:val="009C20EC"/>
    <w:rsid w:val="009C2F73"/>
    <w:rsid w:val="009D0908"/>
    <w:rsid w:val="009D1A98"/>
    <w:rsid w:val="009D29CF"/>
    <w:rsid w:val="009D535F"/>
    <w:rsid w:val="009D78E7"/>
    <w:rsid w:val="009E0DFF"/>
    <w:rsid w:val="009E427F"/>
    <w:rsid w:val="009E45DB"/>
    <w:rsid w:val="009F7CB1"/>
    <w:rsid w:val="00A03ADD"/>
    <w:rsid w:val="00A07958"/>
    <w:rsid w:val="00A119F1"/>
    <w:rsid w:val="00A150CA"/>
    <w:rsid w:val="00A235FF"/>
    <w:rsid w:val="00A25391"/>
    <w:rsid w:val="00A277A0"/>
    <w:rsid w:val="00A30661"/>
    <w:rsid w:val="00A3181B"/>
    <w:rsid w:val="00A33710"/>
    <w:rsid w:val="00A33D46"/>
    <w:rsid w:val="00A36037"/>
    <w:rsid w:val="00A3663A"/>
    <w:rsid w:val="00A40812"/>
    <w:rsid w:val="00A40966"/>
    <w:rsid w:val="00A41AA5"/>
    <w:rsid w:val="00A422B9"/>
    <w:rsid w:val="00A469EB"/>
    <w:rsid w:val="00A513C8"/>
    <w:rsid w:val="00A53417"/>
    <w:rsid w:val="00A539DB"/>
    <w:rsid w:val="00A60387"/>
    <w:rsid w:val="00A70385"/>
    <w:rsid w:val="00A718D4"/>
    <w:rsid w:val="00A7586F"/>
    <w:rsid w:val="00A83E40"/>
    <w:rsid w:val="00A85AE3"/>
    <w:rsid w:val="00A93EFB"/>
    <w:rsid w:val="00A96246"/>
    <w:rsid w:val="00A972F0"/>
    <w:rsid w:val="00AA45C4"/>
    <w:rsid w:val="00AB11CD"/>
    <w:rsid w:val="00AB2285"/>
    <w:rsid w:val="00AB441B"/>
    <w:rsid w:val="00AB590E"/>
    <w:rsid w:val="00AB64C0"/>
    <w:rsid w:val="00AB743D"/>
    <w:rsid w:val="00AD4474"/>
    <w:rsid w:val="00AD5D1E"/>
    <w:rsid w:val="00AD5FAA"/>
    <w:rsid w:val="00AE0567"/>
    <w:rsid w:val="00AE3E33"/>
    <w:rsid w:val="00AF0250"/>
    <w:rsid w:val="00AF09C9"/>
    <w:rsid w:val="00AF28BA"/>
    <w:rsid w:val="00AF2C0F"/>
    <w:rsid w:val="00AF33B1"/>
    <w:rsid w:val="00AF3F9A"/>
    <w:rsid w:val="00AF4DCF"/>
    <w:rsid w:val="00AF5118"/>
    <w:rsid w:val="00AF53E7"/>
    <w:rsid w:val="00B01678"/>
    <w:rsid w:val="00B02057"/>
    <w:rsid w:val="00B03712"/>
    <w:rsid w:val="00B0404A"/>
    <w:rsid w:val="00B058F3"/>
    <w:rsid w:val="00B11622"/>
    <w:rsid w:val="00B129DE"/>
    <w:rsid w:val="00B12FF5"/>
    <w:rsid w:val="00B13765"/>
    <w:rsid w:val="00B1539A"/>
    <w:rsid w:val="00B1614E"/>
    <w:rsid w:val="00B21489"/>
    <w:rsid w:val="00B220DC"/>
    <w:rsid w:val="00B22979"/>
    <w:rsid w:val="00B23AD9"/>
    <w:rsid w:val="00B24127"/>
    <w:rsid w:val="00B24B8D"/>
    <w:rsid w:val="00B252F3"/>
    <w:rsid w:val="00B27D0D"/>
    <w:rsid w:val="00B321E6"/>
    <w:rsid w:val="00B343CF"/>
    <w:rsid w:val="00B4283A"/>
    <w:rsid w:val="00B52014"/>
    <w:rsid w:val="00B5568E"/>
    <w:rsid w:val="00B557E5"/>
    <w:rsid w:val="00B6468D"/>
    <w:rsid w:val="00B6755E"/>
    <w:rsid w:val="00B67FBD"/>
    <w:rsid w:val="00B7229C"/>
    <w:rsid w:val="00B72F26"/>
    <w:rsid w:val="00B80996"/>
    <w:rsid w:val="00B81441"/>
    <w:rsid w:val="00B82D0D"/>
    <w:rsid w:val="00B84958"/>
    <w:rsid w:val="00B87DDB"/>
    <w:rsid w:val="00B90315"/>
    <w:rsid w:val="00BA57B5"/>
    <w:rsid w:val="00BA6EA4"/>
    <w:rsid w:val="00BA780E"/>
    <w:rsid w:val="00BB0F96"/>
    <w:rsid w:val="00BB5827"/>
    <w:rsid w:val="00BB5E63"/>
    <w:rsid w:val="00BB63E0"/>
    <w:rsid w:val="00BC1945"/>
    <w:rsid w:val="00BC483A"/>
    <w:rsid w:val="00BC4D0F"/>
    <w:rsid w:val="00BC6E90"/>
    <w:rsid w:val="00BD0B35"/>
    <w:rsid w:val="00BD0C25"/>
    <w:rsid w:val="00BD1372"/>
    <w:rsid w:val="00BD2CA5"/>
    <w:rsid w:val="00BD3C86"/>
    <w:rsid w:val="00BD52D2"/>
    <w:rsid w:val="00BD6351"/>
    <w:rsid w:val="00BD6BE7"/>
    <w:rsid w:val="00BD792F"/>
    <w:rsid w:val="00BE16FD"/>
    <w:rsid w:val="00BE21EB"/>
    <w:rsid w:val="00BE67FB"/>
    <w:rsid w:val="00BF0F51"/>
    <w:rsid w:val="00BF10BC"/>
    <w:rsid w:val="00BF4AFC"/>
    <w:rsid w:val="00BF6057"/>
    <w:rsid w:val="00C12BC0"/>
    <w:rsid w:val="00C17384"/>
    <w:rsid w:val="00C17FE0"/>
    <w:rsid w:val="00C21676"/>
    <w:rsid w:val="00C2443D"/>
    <w:rsid w:val="00C24AEA"/>
    <w:rsid w:val="00C258AD"/>
    <w:rsid w:val="00C26806"/>
    <w:rsid w:val="00C32ACC"/>
    <w:rsid w:val="00C37639"/>
    <w:rsid w:val="00C4109D"/>
    <w:rsid w:val="00C4307C"/>
    <w:rsid w:val="00C50B1A"/>
    <w:rsid w:val="00C520F1"/>
    <w:rsid w:val="00C52824"/>
    <w:rsid w:val="00C5597A"/>
    <w:rsid w:val="00C55D55"/>
    <w:rsid w:val="00C57316"/>
    <w:rsid w:val="00C6068E"/>
    <w:rsid w:val="00C61527"/>
    <w:rsid w:val="00C61BA6"/>
    <w:rsid w:val="00C6407F"/>
    <w:rsid w:val="00C66757"/>
    <w:rsid w:val="00C75956"/>
    <w:rsid w:val="00C77917"/>
    <w:rsid w:val="00C83C3A"/>
    <w:rsid w:val="00C86F87"/>
    <w:rsid w:val="00C90EF0"/>
    <w:rsid w:val="00C92575"/>
    <w:rsid w:val="00C92750"/>
    <w:rsid w:val="00C947CE"/>
    <w:rsid w:val="00C94E68"/>
    <w:rsid w:val="00C95970"/>
    <w:rsid w:val="00C9781F"/>
    <w:rsid w:val="00C97DA2"/>
    <w:rsid w:val="00CA16B3"/>
    <w:rsid w:val="00CA188C"/>
    <w:rsid w:val="00CA2501"/>
    <w:rsid w:val="00CA3AE6"/>
    <w:rsid w:val="00CA443C"/>
    <w:rsid w:val="00CA4EF8"/>
    <w:rsid w:val="00CB0B8A"/>
    <w:rsid w:val="00CB1AE6"/>
    <w:rsid w:val="00CB1D93"/>
    <w:rsid w:val="00CB1FA3"/>
    <w:rsid w:val="00CB2279"/>
    <w:rsid w:val="00CB3F9F"/>
    <w:rsid w:val="00CB4502"/>
    <w:rsid w:val="00CB4A30"/>
    <w:rsid w:val="00CB4C86"/>
    <w:rsid w:val="00CB7345"/>
    <w:rsid w:val="00CC06FC"/>
    <w:rsid w:val="00CC1B44"/>
    <w:rsid w:val="00CC562E"/>
    <w:rsid w:val="00CC598C"/>
    <w:rsid w:val="00CC5BEF"/>
    <w:rsid w:val="00CC6AA0"/>
    <w:rsid w:val="00CC78C3"/>
    <w:rsid w:val="00CD22B2"/>
    <w:rsid w:val="00CD2790"/>
    <w:rsid w:val="00CD4C12"/>
    <w:rsid w:val="00CE186D"/>
    <w:rsid w:val="00CE316D"/>
    <w:rsid w:val="00CE4935"/>
    <w:rsid w:val="00CE4B10"/>
    <w:rsid w:val="00CE5A72"/>
    <w:rsid w:val="00CF2BEA"/>
    <w:rsid w:val="00CF345E"/>
    <w:rsid w:val="00CF51DB"/>
    <w:rsid w:val="00D03891"/>
    <w:rsid w:val="00D14D5D"/>
    <w:rsid w:val="00D17F09"/>
    <w:rsid w:val="00D20463"/>
    <w:rsid w:val="00D218AE"/>
    <w:rsid w:val="00D22444"/>
    <w:rsid w:val="00D24325"/>
    <w:rsid w:val="00D24DC5"/>
    <w:rsid w:val="00D266E0"/>
    <w:rsid w:val="00D27DDA"/>
    <w:rsid w:val="00D312F1"/>
    <w:rsid w:val="00D323D4"/>
    <w:rsid w:val="00D32B8C"/>
    <w:rsid w:val="00D411D9"/>
    <w:rsid w:val="00D4204A"/>
    <w:rsid w:val="00D44054"/>
    <w:rsid w:val="00D45199"/>
    <w:rsid w:val="00D50558"/>
    <w:rsid w:val="00D5196D"/>
    <w:rsid w:val="00D5223E"/>
    <w:rsid w:val="00D5258B"/>
    <w:rsid w:val="00D5387A"/>
    <w:rsid w:val="00D61DE4"/>
    <w:rsid w:val="00D65E91"/>
    <w:rsid w:val="00D660A5"/>
    <w:rsid w:val="00D701FA"/>
    <w:rsid w:val="00D72244"/>
    <w:rsid w:val="00D73F86"/>
    <w:rsid w:val="00D76024"/>
    <w:rsid w:val="00D76088"/>
    <w:rsid w:val="00D80418"/>
    <w:rsid w:val="00D818BE"/>
    <w:rsid w:val="00D82699"/>
    <w:rsid w:val="00D845B5"/>
    <w:rsid w:val="00D852AB"/>
    <w:rsid w:val="00D90627"/>
    <w:rsid w:val="00D93614"/>
    <w:rsid w:val="00D94AFC"/>
    <w:rsid w:val="00D94F7C"/>
    <w:rsid w:val="00D95725"/>
    <w:rsid w:val="00DA20E0"/>
    <w:rsid w:val="00DA5422"/>
    <w:rsid w:val="00DA7536"/>
    <w:rsid w:val="00DC4927"/>
    <w:rsid w:val="00DC649C"/>
    <w:rsid w:val="00DC784F"/>
    <w:rsid w:val="00DC7D8F"/>
    <w:rsid w:val="00DD1CF5"/>
    <w:rsid w:val="00DD37A0"/>
    <w:rsid w:val="00DE4CA4"/>
    <w:rsid w:val="00DE64DB"/>
    <w:rsid w:val="00DE7718"/>
    <w:rsid w:val="00DF015B"/>
    <w:rsid w:val="00DF1CAE"/>
    <w:rsid w:val="00DF1FF0"/>
    <w:rsid w:val="00DF4E57"/>
    <w:rsid w:val="00DF78D7"/>
    <w:rsid w:val="00E009D6"/>
    <w:rsid w:val="00E04380"/>
    <w:rsid w:val="00E0628C"/>
    <w:rsid w:val="00E209DF"/>
    <w:rsid w:val="00E242B3"/>
    <w:rsid w:val="00E24BCE"/>
    <w:rsid w:val="00E332CF"/>
    <w:rsid w:val="00E36FC5"/>
    <w:rsid w:val="00E44246"/>
    <w:rsid w:val="00E46702"/>
    <w:rsid w:val="00E469F1"/>
    <w:rsid w:val="00E46F73"/>
    <w:rsid w:val="00E51291"/>
    <w:rsid w:val="00E52467"/>
    <w:rsid w:val="00E53921"/>
    <w:rsid w:val="00E57AA5"/>
    <w:rsid w:val="00E62335"/>
    <w:rsid w:val="00E634E1"/>
    <w:rsid w:val="00E63A6F"/>
    <w:rsid w:val="00E66D4F"/>
    <w:rsid w:val="00E66E90"/>
    <w:rsid w:val="00E678A3"/>
    <w:rsid w:val="00E70A50"/>
    <w:rsid w:val="00E73EA9"/>
    <w:rsid w:val="00E80A82"/>
    <w:rsid w:val="00E81723"/>
    <w:rsid w:val="00E8341B"/>
    <w:rsid w:val="00E8549D"/>
    <w:rsid w:val="00E855C4"/>
    <w:rsid w:val="00E91319"/>
    <w:rsid w:val="00E94F60"/>
    <w:rsid w:val="00E97C75"/>
    <w:rsid w:val="00EA042E"/>
    <w:rsid w:val="00EA1E7F"/>
    <w:rsid w:val="00EA3F76"/>
    <w:rsid w:val="00EA4BD1"/>
    <w:rsid w:val="00EA5683"/>
    <w:rsid w:val="00EA6AD7"/>
    <w:rsid w:val="00EB2166"/>
    <w:rsid w:val="00EB28BB"/>
    <w:rsid w:val="00EB472C"/>
    <w:rsid w:val="00EB490C"/>
    <w:rsid w:val="00EB55E7"/>
    <w:rsid w:val="00EB6D9B"/>
    <w:rsid w:val="00ED3F01"/>
    <w:rsid w:val="00EE3E9D"/>
    <w:rsid w:val="00EE406F"/>
    <w:rsid w:val="00EE435B"/>
    <w:rsid w:val="00EE7878"/>
    <w:rsid w:val="00EF0B21"/>
    <w:rsid w:val="00EF2672"/>
    <w:rsid w:val="00EF28A3"/>
    <w:rsid w:val="00EF343C"/>
    <w:rsid w:val="00EF4FFA"/>
    <w:rsid w:val="00EF52D7"/>
    <w:rsid w:val="00EF61C3"/>
    <w:rsid w:val="00F01412"/>
    <w:rsid w:val="00F01873"/>
    <w:rsid w:val="00F030F4"/>
    <w:rsid w:val="00F03D0D"/>
    <w:rsid w:val="00F0692E"/>
    <w:rsid w:val="00F06AFB"/>
    <w:rsid w:val="00F079FC"/>
    <w:rsid w:val="00F07CDF"/>
    <w:rsid w:val="00F1527D"/>
    <w:rsid w:val="00F161DB"/>
    <w:rsid w:val="00F173F0"/>
    <w:rsid w:val="00F20B29"/>
    <w:rsid w:val="00F21346"/>
    <w:rsid w:val="00F249DD"/>
    <w:rsid w:val="00F25F5B"/>
    <w:rsid w:val="00F308B1"/>
    <w:rsid w:val="00F334BB"/>
    <w:rsid w:val="00F34392"/>
    <w:rsid w:val="00F364D8"/>
    <w:rsid w:val="00F439F2"/>
    <w:rsid w:val="00F44E6F"/>
    <w:rsid w:val="00F51339"/>
    <w:rsid w:val="00F51DC6"/>
    <w:rsid w:val="00F529E6"/>
    <w:rsid w:val="00F53E23"/>
    <w:rsid w:val="00F546BE"/>
    <w:rsid w:val="00F559CF"/>
    <w:rsid w:val="00F56D5D"/>
    <w:rsid w:val="00F61CFF"/>
    <w:rsid w:val="00F62288"/>
    <w:rsid w:val="00F630E3"/>
    <w:rsid w:val="00F643F8"/>
    <w:rsid w:val="00F71098"/>
    <w:rsid w:val="00F7272D"/>
    <w:rsid w:val="00F752C7"/>
    <w:rsid w:val="00F757CA"/>
    <w:rsid w:val="00F75FF7"/>
    <w:rsid w:val="00F76331"/>
    <w:rsid w:val="00F7720B"/>
    <w:rsid w:val="00F773CD"/>
    <w:rsid w:val="00F777B3"/>
    <w:rsid w:val="00F8014D"/>
    <w:rsid w:val="00F824E0"/>
    <w:rsid w:val="00F82D46"/>
    <w:rsid w:val="00F84CB9"/>
    <w:rsid w:val="00F8527A"/>
    <w:rsid w:val="00F85F21"/>
    <w:rsid w:val="00F915FE"/>
    <w:rsid w:val="00F95906"/>
    <w:rsid w:val="00F95E94"/>
    <w:rsid w:val="00F97381"/>
    <w:rsid w:val="00FA2528"/>
    <w:rsid w:val="00FB01FE"/>
    <w:rsid w:val="00FB76C3"/>
    <w:rsid w:val="00FB7D53"/>
    <w:rsid w:val="00FC27B1"/>
    <w:rsid w:val="00FC4EA1"/>
    <w:rsid w:val="00FC6323"/>
    <w:rsid w:val="00FC6EEF"/>
    <w:rsid w:val="00FD0A9E"/>
    <w:rsid w:val="00FD3F17"/>
    <w:rsid w:val="00FD48FC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mailto:SkZakupki@sk.ru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33F9AEDE-9C17-495D-AD11-DCD4E30250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2</Pages>
  <Words>653</Words>
  <Characters>3726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13</cp:revision>
  <cp:lastPrinted>2015-02-02T13:06:00Z</cp:lastPrinted>
  <dcterms:created xsi:type="dcterms:W3CDTF">2015-01-22T13:32:00Z</dcterms:created>
  <dcterms:modified xsi:type="dcterms:W3CDTF">2015-02-02T13:12:00Z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