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D472AC">
        <w:rPr>
          <w:sz w:val="24"/>
          <w:szCs w:val="24"/>
          <w:lang w:val="ru-RU" w:eastAsia="ru-RU"/>
        </w:rPr>
        <w:t>84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8062F" w:rsidRPr="0008062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D472AC" w:rsidRPr="00D472AC">
        <w:rPr>
          <w:b/>
          <w:bCs/>
          <w:iCs/>
          <w:sz w:val="28"/>
          <w:szCs w:val="28"/>
          <w:lang w:val="ru-RU" w:eastAsia="ru-RU"/>
        </w:rPr>
        <w:t>модуля технологии единого входа ПО "</w:t>
      </w:r>
      <w:proofErr w:type="spellStart"/>
      <w:r w:rsidR="00D472AC" w:rsidRPr="00D472AC">
        <w:rPr>
          <w:b/>
          <w:bCs/>
          <w:iCs/>
          <w:sz w:val="28"/>
          <w:szCs w:val="28"/>
          <w:lang w:val="ru-RU" w:eastAsia="ru-RU"/>
        </w:rPr>
        <w:t>Avanpost</w:t>
      </w:r>
      <w:proofErr w:type="spellEnd"/>
      <w:r w:rsidR="00D472AC" w:rsidRPr="00D472AC">
        <w:rPr>
          <w:b/>
          <w:bCs/>
          <w:iCs/>
          <w:sz w:val="28"/>
          <w:szCs w:val="28"/>
          <w:lang w:val="ru-RU" w:eastAsia="ru-RU"/>
        </w:rPr>
        <w:t xml:space="preserve"> SSO" для нужд</w:t>
      </w:r>
      <w:bookmarkStart w:id="0" w:name="_GoBack"/>
      <w:bookmarkEnd w:id="0"/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472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2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2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2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2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2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2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472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8062F"/>
    <w:rsid w:val="00093D91"/>
    <w:rsid w:val="000A5D76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6D114E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013B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5C20"/>
    <w:rsid w:val="00CB11C7"/>
    <w:rsid w:val="00CC1AC9"/>
    <w:rsid w:val="00D472AC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2013-11-28T15:06:00Z</dcterms:created>
  <dcterms:modified xsi:type="dcterms:W3CDTF">2013-11-28T15:26:00Z</dcterms:modified>
</cp:coreProperties>
</file>